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9C" w:rsidRPr="00223587" w:rsidRDefault="00260338" w:rsidP="00587EE7">
      <w:pPr>
        <w:spacing w:line="240" w:lineRule="auto"/>
        <w:jc w:val="center"/>
        <w:outlineLvl w:val="0"/>
        <w:rPr>
          <w:rFonts w:ascii="Times New Roman" w:hAnsi="Times New Roman" w:cs="Times New Roman"/>
          <w:b/>
          <w:bCs/>
          <w:sz w:val="32"/>
          <w:szCs w:val="32"/>
          <w:rtl/>
        </w:rPr>
      </w:pPr>
      <w:bookmarkStart w:id="0" w:name="_GoBack"/>
      <w:bookmarkEnd w:id="0"/>
      <w:r w:rsidRPr="00223587">
        <w:rPr>
          <w:rFonts w:ascii="Times New Roman" w:hAnsi="Times New Roman" w:cs="Times New Roman"/>
          <w:b/>
          <w:bCs/>
          <w:sz w:val="32"/>
          <w:szCs w:val="32"/>
          <w:rtl/>
        </w:rPr>
        <w:t xml:space="preserve">  </w:t>
      </w:r>
      <w:r w:rsidR="00E30E9C" w:rsidRPr="00223587">
        <w:rPr>
          <w:rFonts w:ascii="Times New Roman" w:hAnsi="Times New Roman" w:cs="Times New Roman"/>
          <w:b/>
          <w:bCs/>
          <w:sz w:val="32"/>
          <w:szCs w:val="32"/>
          <w:rtl/>
        </w:rPr>
        <w:t xml:space="preserve">توزيع درجات التقويم على العناصر وفقاً لمكوناتها وتخص فئة ( </w:t>
      </w:r>
      <w:r w:rsidR="00587EE7" w:rsidRPr="00223587">
        <w:rPr>
          <w:rFonts w:ascii="Times New Roman" w:hAnsi="Times New Roman" w:cs="Times New Roman"/>
          <w:b/>
          <w:bCs/>
          <w:sz w:val="32"/>
          <w:szCs w:val="32"/>
          <w:rtl/>
        </w:rPr>
        <w:t>ج</w:t>
      </w:r>
      <w:r w:rsidR="00E30E9C" w:rsidRPr="00223587">
        <w:rPr>
          <w:rFonts w:ascii="Times New Roman" w:hAnsi="Times New Roman" w:cs="Times New Roman"/>
          <w:b/>
          <w:bCs/>
          <w:sz w:val="32"/>
          <w:szCs w:val="32"/>
          <w:rtl/>
        </w:rPr>
        <w:t xml:space="preserve"> ) الم</w:t>
      </w:r>
      <w:r w:rsidR="00587EE7" w:rsidRPr="00223587">
        <w:rPr>
          <w:rFonts w:ascii="Times New Roman" w:hAnsi="Times New Roman" w:cs="Times New Roman"/>
          <w:b/>
          <w:bCs/>
          <w:sz w:val="32"/>
          <w:szCs w:val="32"/>
          <w:rtl/>
        </w:rPr>
        <w:t>علمات</w:t>
      </w:r>
      <w:r w:rsidR="002E3F00" w:rsidRPr="00223587">
        <w:rPr>
          <w:rFonts w:ascii="Times New Roman" w:hAnsi="Times New Roman" w:cs="Times New Roman"/>
          <w:b/>
          <w:bCs/>
          <w:sz w:val="32"/>
          <w:szCs w:val="32"/>
          <w:rtl/>
        </w:rPr>
        <w:t xml:space="preserve">                         </w:t>
      </w:r>
    </w:p>
    <w:p w:rsidR="00E30E9C" w:rsidRPr="00223587" w:rsidRDefault="00E30E9C" w:rsidP="00701578">
      <w:pPr>
        <w:spacing w:line="240" w:lineRule="auto"/>
        <w:jc w:val="center"/>
        <w:outlineLvl w:val="0"/>
        <w:rPr>
          <w:rFonts w:ascii="Times New Roman" w:hAnsi="Times New Roman" w:cs="Times New Roman"/>
          <w:b/>
          <w:bCs/>
          <w:sz w:val="24"/>
          <w:szCs w:val="24"/>
          <w:rtl/>
        </w:rPr>
      </w:pPr>
      <w:r w:rsidRPr="00223587">
        <w:rPr>
          <w:rFonts w:ascii="Times New Roman" w:hAnsi="Times New Roman" w:cs="Times New Roman"/>
          <w:b/>
          <w:bCs/>
          <w:sz w:val="24"/>
          <w:szCs w:val="24"/>
          <w:rtl/>
        </w:rPr>
        <w:t>الم</w:t>
      </w:r>
      <w:r w:rsidR="00587EE7" w:rsidRPr="00223587">
        <w:rPr>
          <w:rFonts w:ascii="Times New Roman" w:hAnsi="Times New Roman" w:cs="Times New Roman"/>
          <w:b/>
          <w:bCs/>
          <w:sz w:val="24"/>
          <w:szCs w:val="24"/>
          <w:rtl/>
        </w:rPr>
        <w:t>علمة</w:t>
      </w:r>
      <w:r w:rsidRPr="00223587">
        <w:rPr>
          <w:rFonts w:ascii="Times New Roman" w:hAnsi="Times New Roman" w:cs="Times New Roman"/>
          <w:b/>
          <w:bCs/>
          <w:sz w:val="24"/>
          <w:szCs w:val="24"/>
          <w:rtl/>
        </w:rPr>
        <w:t xml:space="preserve">:  </w:t>
      </w:r>
      <w:r w:rsidR="00701578">
        <w:rPr>
          <w:rFonts w:ascii="Times New Roman" w:hAnsi="Times New Roman" w:cs="Times New Roman"/>
          <w:b/>
          <w:bCs/>
          <w:sz w:val="28"/>
          <w:szCs w:val="28"/>
          <w:rtl/>
        </w:rPr>
        <w:t>---------------------                العام الدراسي:------------------</w:t>
      </w:r>
    </w:p>
    <w:tbl>
      <w:tblPr>
        <w:tblpPr w:leftFromText="180" w:rightFromText="180" w:vertAnchor="text" w:horzAnchor="page" w:tblpX="991" w:tblpY="4"/>
        <w:bidiVisual/>
        <w:tblW w:w="14459" w:type="dxa"/>
        <w:tblInd w:w="30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2835"/>
        <w:gridCol w:w="4961"/>
        <w:gridCol w:w="709"/>
        <w:gridCol w:w="567"/>
        <w:gridCol w:w="638"/>
        <w:gridCol w:w="638"/>
        <w:gridCol w:w="637"/>
        <w:gridCol w:w="638"/>
        <w:gridCol w:w="993"/>
      </w:tblGrid>
      <w:tr w:rsidR="00E30E9C" w:rsidRPr="00223587">
        <w:trPr>
          <w:trHeight w:val="383"/>
        </w:trPr>
        <w:tc>
          <w:tcPr>
            <w:tcW w:w="14459" w:type="dxa"/>
            <w:gridSpan w:val="11"/>
            <w:tcBorders>
              <w:bottom w:val="thinThickSmallGap" w:sz="24" w:space="0" w:color="auto"/>
            </w:tcBorders>
            <w:shd w:val="clear" w:color="auto" w:fill="auto"/>
          </w:tcPr>
          <w:p w:rsidR="00E30E9C" w:rsidRPr="00223587" w:rsidRDefault="00E30E9C" w:rsidP="007822EF">
            <w:pPr>
              <w:tabs>
                <w:tab w:val="left" w:pos="14375"/>
              </w:tabs>
              <w:spacing w:after="0" w:line="240" w:lineRule="auto"/>
              <w:ind w:right="176"/>
              <w:jc w:val="center"/>
              <w:rPr>
                <w:rFonts w:ascii="Times New Roman" w:hAnsi="Times New Roman" w:cs="Times New Roman"/>
                <w:b/>
                <w:bCs/>
              </w:rPr>
            </w:pPr>
            <w:r w:rsidRPr="00223587">
              <w:rPr>
                <w:rFonts w:ascii="Times New Roman" w:hAnsi="Times New Roman" w:cs="Times New Roman"/>
                <w:b/>
                <w:bCs/>
                <w:rtl/>
              </w:rPr>
              <w:t>بيان يوضح توزيع درجات التقويم على العناصر وفقاً لمكوناتها</w:t>
            </w:r>
          </w:p>
        </w:tc>
      </w:tr>
      <w:tr w:rsidR="00E30E9C" w:rsidRPr="00223587">
        <w:trPr>
          <w:cantSplit/>
          <w:trHeight w:val="120"/>
        </w:trPr>
        <w:tc>
          <w:tcPr>
            <w:tcW w:w="1843" w:type="dxa"/>
            <w:gridSpan w:val="2"/>
            <w:vMerge w:val="restart"/>
            <w:tcBorders>
              <w:top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العناصر</w:t>
            </w:r>
          </w:p>
        </w:tc>
        <w:tc>
          <w:tcPr>
            <w:tcW w:w="2835" w:type="dxa"/>
            <w:vMerge w:val="restart"/>
            <w:tcBorders>
              <w:top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شرح المفردات</w:t>
            </w:r>
          </w:p>
        </w:tc>
        <w:tc>
          <w:tcPr>
            <w:tcW w:w="4961" w:type="dxa"/>
            <w:vMerge w:val="restart"/>
            <w:tcBorders>
              <w:top w:val="thinThickSmallGap" w:sz="24" w:space="0" w:color="auto"/>
              <w:right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أسس تحقيق العنصر</w:t>
            </w:r>
          </w:p>
        </w:tc>
        <w:tc>
          <w:tcPr>
            <w:tcW w:w="1276" w:type="dxa"/>
            <w:gridSpan w:val="2"/>
            <w:vMerge w:val="restart"/>
            <w:tcBorders>
              <w:top w:val="thinThickSmallGap" w:sz="24" w:space="0" w:color="auto"/>
              <w:left w:val="thinThickSmallGap" w:sz="24" w:space="0" w:color="auto"/>
              <w:right w:val="thinThickSmallGap" w:sz="24" w:space="0" w:color="auto"/>
            </w:tcBorders>
            <w:shd w:val="clear" w:color="auto" w:fill="auto"/>
            <w:vAlign w:val="center"/>
          </w:tcPr>
          <w:p w:rsidR="00E30E9C" w:rsidRPr="00223587" w:rsidRDefault="00E30E9C" w:rsidP="004C77CF">
            <w:pPr>
              <w:spacing w:after="0" w:line="240" w:lineRule="auto"/>
              <w:jc w:val="center"/>
              <w:rPr>
                <w:rFonts w:ascii="Times New Roman" w:hAnsi="Times New Roman" w:cs="Times New Roman"/>
                <w:b/>
                <w:bCs/>
              </w:rPr>
            </w:pPr>
            <w:r w:rsidRPr="00223587">
              <w:rPr>
                <w:rFonts w:ascii="Times New Roman" w:hAnsi="Times New Roman" w:cs="Times New Roman"/>
                <w:b/>
                <w:bCs/>
                <w:rtl/>
              </w:rPr>
              <w:t xml:space="preserve">توزيع الدرجات على الفئة  ( </w:t>
            </w:r>
            <w:r w:rsidR="004C77CF" w:rsidRPr="00223587">
              <w:rPr>
                <w:rFonts w:ascii="Times New Roman" w:hAnsi="Times New Roman" w:cs="Times New Roman"/>
                <w:b/>
                <w:bCs/>
                <w:rtl/>
              </w:rPr>
              <w:t>ج</w:t>
            </w:r>
            <w:r w:rsidRPr="00223587">
              <w:rPr>
                <w:rFonts w:ascii="Times New Roman" w:hAnsi="Times New Roman" w:cs="Times New Roman"/>
                <w:b/>
                <w:bCs/>
                <w:rtl/>
              </w:rPr>
              <w:t>)</w:t>
            </w:r>
          </w:p>
        </w:tc>
        <w:tc>
          <w:tcPr>
            <w:tcW w:w="1276" w:type="dxa"/>
            <w:gridSpan w:val="2"/>
            <w:tcBorders>
              <w:top w:val="thinThickSmallGap" w:sz="24" w:space="0" w:color="auto"/>
              <w:left w:val="thinThickSmallGap" w:sz="24" w:space="0" w:color="auto"/>
              <w:right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tl/>
              </w:rPr>
            </w:pPr>
            <w:r w:rsidRPr="00223587">
              <w:rPr>
                <w:rFonts w:ascii="Times New Roman" w:hAnsi="Times New Roman" w:cs="Times New Roman"/>
                <w:b/>
                <w:bCs/>
                <w:rtl/>
              </w:rPr>
              <w:t>العام</w:t>
            </w:r>
          </w:p>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1428هـ</w:t>
            </w:r>
          </w:p>
        </w:tc>
        <w:tc>
          <w:tcPr>
            <w:tcW w:w="637" w:type="dxa"/>
            <w:vMerge w:val="restart"/>
            <w:tcBorders>
              <w:top w:val="thinThickSmallGap" w:sz="24" w:space="0" w:color="auto"/>
              <w:left w:val="thinThickSmallGap" w:sz="24" w:space="0" w:color="auto"/>
            </w:tcBorders>
            <w:shd w:val="clear" w:color="auto" w:fill="auto"/>
            <w:textDirection w:val="btLr"/>
            <w:vAlign w:val="center"/>
          </w:tcPr>
          <w:p w:rsidR="00E30E9C" w:rsidRPr="00223587" w:rsidRDefault="00E30E9C" w:rsidP="007822EF">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المجموع</w:t>
            </w:r>
          </w:p>
        </w:tc>
        <w:tc>
          <w:tcPr>
            <w:tcW w:w="638" w:type="dxa"/>
            <w:vMerge w:val="restart"/>
            <w:tcBorders>
              <w:top w:val="thinThickSmallGap" w:sz="24" w:space="0" w:color="auto"/>
              <w:right w:val="thinThickSmallGap" w:sz="24" w:space="0" w:color="auto"/>
            </w:tcBorders>
            <w:shd w:val="clear" w:color="auto" w:fill="auto"/>
            <w:textDirection w:val="btLr"/>
            <w:vAlign w:val="center"/>
          </w:tcPr>
          <w:p w:rsidR="00E30E9C" w:rsidRPr="00223587" w:rsidRDefault="00E30E9C" w:rsidP="007822EF">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المعدل</w:t>
            </w:r>
          </w:p>
        </w:tc>
        <w:tc>
          <w:tcPr>
            <w:tcW w:w="993" w:type="dxa"/>
            <w:vMerge w:val="restart"/>
            <w:tcBorders>
              <w:top w:val="thinThickSmallGap" w:sz="24" w:space="0" w:color="auto"/>
              <w:left w:val="thinThickSmallGap" w:sz="24" w:space="0" w:color="auto"/>
            </w:tcBorders>
            <w:shd w:val="clear" w:color="auto" w:fill="auto"/>
            <w:vAlign w:val="center"/>
          </w:tcPr>
          <w:p w:rsidR="00E30E9C" w:rsidRPr="00223587" w:rsidRDefault="00E30E9C" w:rsidP="00587EE7">
            <w:pPr>
              <w:spacing w:after="0" w:line="240" w:lineRule="auto"/>
              <w:jc w:val="center"/>
              <w:rPr>
                <w:rFonts w:ascii="Times New Roman" w:hAnsi="Times New Roman" w:cs="Times New Roman"/>
                <w:b/>
                <w:bCs/>
                <w:rtl/>
              </w:rPr>
            </w:pPr>
          </w:p>
          <w:p w:rsidR="00E30E9C" w:rsidRPr="00223587" w:rsidRDefault="00E30E9C" w:rsidP="00587EE7">
            <w:pPr>
              <w:spacing w:after="0" w:line="240" w:lineRule="auto"/>
              <w:jc w:val="center"/>
              <w:rPr>
                <w:rFonts w:ascii="Times New Roman" w:hAnsi="Times New Roman" w:cs="Times New Roman"/>
                <w:b/>
                <w:bCs/>
              </w:rPr>
            </w:pPr>
            <w:r w:rsidRPr="00223587">
              <w:rPr>
                <w:rFonts w:ascii="Times New Roman" w:hAnsi="Times New Roman" w:cs="Times New Roman"/>
                <w:b/>
                <w:bCs/>
                <w:rtl/>
              </w:rPr>
              <w:t>ملاحظات</w:t>
            </w:r>
          </w:p>
        </w:tc>
      </w:tr>
      <w:tr w:rsidR="00E30E9C" w:rsidRPr="00223587">
        <w:trPr>
          <w:cantSplit/>
          <w:trHeight w:val="70"/>
        </w:trPr>
        <w:tc>
          <w:tcPr>
            <w:tcW w:w="1843" w:type="dxa"/>
            <w:gridSpan w:val="2"/>
            <w:vMerge/>
            <w:tcBorders>
              <w:bottom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2835" w:type="dxa"/>
            <w:vMerge/>
            <w:tcBorders>
              <w:bottom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4961" w:type="dxa"/>
            <w:vMerge/>
            <w:tcBorders>
              <w:bottom w:val="thinThickSmallGap" w:sz="24" w:space="0" w:color="auto"/>
              <w:right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1276" w:type="dxa"/>
            <w:gridSpan w:val="2"/>
            <w:vMerge/>
            <w:tcBorders>
              <w:left w:val="thinThickSmallGap" w:sz="24" w:space="0" w:color="auto"/>
              <w:bottom w:val="thinThickSmallGap" w:sz="24" w:space="0" w:color="auto"/>
              <w:right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638" w:type="dxa"/>
            <w:tcBorders>
              <w:left w:val="thinThickSmallGap" w:sz="24" w:space="0" w:color="auto"/>
              <w:bottom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tl/>
              </w:rPr>
            </w:pPr>
            <w:r w:rsidRPr="00223587">
              <w:rPr>
                <w:rFonts w:ascii="Times New Roman" w:hAnsi="Times New Roman" w:cs="Times New Roman"/>
                <w:b/>
                <w:bCs/>
                <w:rtl/>
              </w:rPr>
              <w:t>متابعة</w:t>
            </w:r>
          </w:p>
          <w:p w:rsidR="00E30E9C" w:rsidRPr="00223587" w:rsidRDefault="00E30E9C" w:rsidP="007822EF">
            <w:pPr>
              <w:pStyle w:val="a3"/>
              <w:numPr>
                <w:ilvl w:val="0"/>
                <w:numId w:val="1"/>
              </w:numPr>
              <w:spacing w:after="0" w:line="240" w:lineRule="auto"/>
              <w:jc w:val="center"/>
              <w:rPr>
                <w:rFonts w:ascii="Times New Roman" w:hAnsi="Times New Roman" w:cs="Times New Roman"/>
                <w:b/>
                <w:bCs/>
              </w:rPr>
            </w:pPr>
          </w:p>
        </w:tc>
        <w:tc>
          <w:tcPr>
            <w:tcW w:w="638" w:type="dxa"/>
            <w:tcBorders>
              <w:bottom w:val="thinThickSmallGap" w:sz="24" w:space="0" w:color="auto"/>
              <w:right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tl/>
              </w:rPr>
            </w:pPr>
            <w:r w:rsidRPr="00223587">
              <w:rPr>
                <w:rFonts w:ascii="Times New Roman" w:hAnsi="Times New Roman" w:cs="Times New Roman"/>
                <w:b/>
                <w:bCs/>
                <w:rtl/>
              </w:rPr>
              <w:t>متابعة</w:t>
            </w:r>
          </w:p>
          <w:p w:rsidR="00E30E9C" w:rsidRPr="00223587" w:rsidRDefault="00E30E9C" w:rsidP="007822EF">
            <w:pPr>
              <w:spacing w:after="0" w:line="240" w:lineRule="auto"/>
              <w:ind w:left="73"/>
              <w:jc w:val="center"/>
              <w:rPr>
                <w:rFonts w:ascii="Times New Roman" w:hAnsi="Times New Roman" w:cs="Times New Roman"/>
                <w:b/>
                <w:bCs/>
              </w:rPr>
            </w:pPr>
            <w:r w:rsidRPr="00223587">
              <w:rPr>
                <w:rFonts w:ascii="Times New Roman" w:hAnsi="Times New Roman" w:cs="Times New Roman"/>
                <w:b/>
                <w:bCs/>
                <w:rtl/>
              </w:rPr>
              <w:t>(2)</w:t>
            </w:r>
          </w:p>
        </w:tc>
        <w:tc>
          <w:tcPr>
            <w:tcW w:w="637" w:type="dxa"/>
            <w:vMerge/>
            <w:tcBorders>
              <w:left w:val="thinThickSmallGap" w:sz="24" w:space="0" w:color="auto"/>
              <w:bottom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638" w:type="dxa"/>
            <w:vMerge/>
            <w:tcBorders>
              <w:bottom w:val="thinThickSmallGap" w:sz="24" w:space="0" w:color="auto"/>
              <w:right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993" w:type="dxa"/>
            <w:vMerge/>
            <w:tcBorders>
              <w:left w:val="thinThickSmallGap" w:sz="24" w:space="0" w:color="auto"/>
              <w:bottom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r>
      <w:tr w:rsidR="00A43714" w:rsidRPr="00223587">
        <w:trPr>
          <w:cantSplit/>
          <w:trHeight w:val="1663"/>
        </w:trPr>
        <w:tc>
          <w:tcPr>
            <w:tcW w:w="425" w:type="dxa"/>
            <w:vMerge w:val="restart"/>
            <w:tcBorders>
              <w:top w:val="thinThickSmallGap" w:sz="24" w:space="0" w:color="auto"/>
            </w:tcBorders>
            <w:shd w:val="clear" w:color="auto" w:fill="auto"/>
            <w:textDirection w:val="btLr"/>
          </w:tcPr>
          <w:p w:rsidR="00A43714" w:rsidRPr="00223587" w:rsidRDefault="00A43714" w:rsidP="00A43714">
            <w:pPr>
              <w:ind w:left="113" w:right="113"/>
              <w:jc w:val="center"/>
              <w:rPr>
                <w:rFonts w:ascii="Times New Roman" w:hAnsi="Times New Roman" w:cs="Times New Roman"/>
                <w:b/>
                <w:bCs/>
                <w:rtl/>
              </w:rPr>
            </w:pPr>
            <w:r w:rsidRPr="00223587">
              <w:rPr>
                <w:rFonts w:ascii="Times New Roman" w:hAnsi="Times New Roman" w:cs="Times New Roman"/>
                <w:b/>
                <w:bCs/>
                <w:rtl/>
              </w:rPr>
              <w:t>الأداء</w:t>
            </w:r>
          </w:p>
        </w:tc>
        <w:tc>
          <w:tcPr>
            <w:tcW w:w="1418" w:type="dxa"/>
            <w:tcBorders>
              <w:top w:val="thinThickSmallGap" w:sz="24" w:space="0" w:color="auto"/>
            </w:tcBorders>
            <w:shd w:val="clear" w:color="auto" w:fill="auto"/>
            <w:vAlign w:val="center"/>
          </w:tcPr>
          <w:p w:rsidR="00A43714" w:rsidRPr="00223587" w:rsidRDefault="004C77CF" w:rsidP="008945A9">
            <w:pPr>
              <w:spacing w:after="0" w:line="240" w:lineRule="auto"/>
              <w:jc w:val="center"/>
              <w:rPr>
                <w:rFonts w:ascii="Times New Roman" w:hAnsi="Times New Roman" w:cs="Times New Roman"/>
                <w:b/>
                <w:bCs/>
              </w:rPr>
            </w:pPr>
            <w:r w:rsidRPr="00223587">
              <w:rPr>
                <w:rFonts w:ascii="Times New Roman" w:hAnsi="Times New Roman" w:cs="Times New Roman"/>
                <w:b/>
                <w:bCs/>
                <w:rtl/>
              </w:rPr>
              <w:t>1</w:t>
            </w:r>
            <w:r w:rsidR="00A43714" w:rsidRPr="00223587">
              <w:rPr>
                <w:rFonts w:ascii="Times New Roman" w:hAnsi="Times New Roman" w:cs="Times New Roman"/>
                <w:b/>
                <w:bCs/>
                <w:rtl/>
              </w:rPr>
              <w:t>-الالتزام باستخدام اللغة الفصحى</w:t>
            </w:r>
          </w:p>
        </w:tc>
        <w:tc>
          <w:tcPr>
            <w:tcW w:w="2835" w:type="dxa"/>
            <w:tcBorders>
              <w:top w:val="thinThickSmallGap" w:sz="24" w:space="0" w:color="auto"/>
            </w:tcBorders>
            <w:shd w:val="clear" w:color="auto" w:fill="auto"/>
            <w:vAlign w:val="center"/>
          </w:tcPr>
          <w:p w:rsidR="00A43714" w:rsidRPr="00223587" w:rsidRDefault="00A43714" w:rsidP="008945A9">
            <w:pPr>
              <w:spacing w:after="0" w:line="240" w:lineRule="auto"/>
              <w:jc w:val="center"/>
              <w:rPr>
                <w:rFonts w:ascii="Times New Roman" w:hAnsi="Times New Roman" w:cs="Times New Roman"/>
                <w:b/>
                <w:bCs/>
              </w:rPr>
            </w:pPr>
            <w:r w:rsidRPr="00223587">
              <w:rPr>
                <w:rFonts w:ascii="Times New Roman" w:hAnsi="Times New Roman" w:cs="Times New Roman"/>
                <w:b/>
                <w:bCs/>
                <w:rtl/>
              </w:rPr>
              <w:t>المهارة و التمكن من اللغة الفصحى _ عربية أو إنجليزية _ أثناء أداءه</w:t>
            </w:r>
            <w:r w:rsidR="00EC4A87" w:rsidRPr="00223587">
              <w:rPr>
                <w:rFonts w:ascii="Times New Roman" w:hAnsi="Times New Roman" w:cs="Times New Roman"/>
                <w:b/>
                <w:bCs/>
                <w:rtl/>
              </w:rPr>
              <w:t>ا</w:t>
            </w:r>
            <w:r w:rsidRPr="00223587">
              <w:rPr>
                <w:rFonts w:ascii="Times New Roman" w:hAnsi="Times New Roman" w:cs="Times New Roman"/>
                <w:b/>
                <w:bCs/>
                <w:rtl/>
              </w:rPr>
              <w:t xml:space="preserve"> لعمله</w:t>
            </w:r>
            <w:r w:rsidR="00EC4A87" w:rsidRPr="00223587">
              <w:rPr>
                <w:rFonts w:ascii="Times New Roman" w:hAnsi="Times New Roman" w:cs="Times New Roman"/>
                <w:b/>
                <w:bCs/>
                <w:rtl/>
              </w:rPr>
              <w:t>ا</w:t>
            </w:r>
            <w:r w:rsidRPr="00223587">
              <w:rPr>
                <w:rFonts w:ascii="Times New Roman" w:hAnsi="Times New Roman" w:cs="Times New Roman"/>
                <w:b/>
                <w:bCs/>
                <w:rtl/>
              </w:rPr>
              <w:t xml:space="preserve"> وبعده تحدثاً وقراءة وكتابة وفيما يتعلق بمتابعة الأعمال التحريرية والشفوية للدروس مع وضوح الصوت وتصويبها.</w:t>
            </w:r>
          </w:p>
        </w:tc>
        <w:tc>
          <w:tcPr>
            <w:tcW w:w="4961" w:type="dxa"/>
            <w:tcBorders>
              <w:top w:val="thinThickSmallGap" w:sz="24" w:space="0" w:color="auto"/>
              <w:right w:val="thinThickSmallGap" w:sz="24" w:space="0" w:color="auto"/>
            </w:tcBorders>
            <w:shd w:val="clear" w:color="auto" w:fill="auto"/>
          </w:tcPr>
          <w:p w:rsidR="00A43714" w:rsidRPr="00223587" w:rsidRDefault="00A43714" w:rsidP="00A43714">
            <w:pPr>
              <w:pStyle w:val="a3"/>
              <w:tabs>
                <w:tab w:val="left" w:pos="0"/>
              </w:tabs>
              <w:spacing w:after="0" w:line="240" w:lineRule="auto"/>
              <w:ind w:left="225"/>
              <w:rPr>
                <w:rFonts w:ascii="Times New Roman" w:hAnsi="Times New Roman" w:cs="Times New Roman"/>
                <w:b/>
                <w:bCs/>
                <w:rtl/>
              </w:rPr>
            </w:pPr>
            <w:r w:rsidRPr="00223587">
              <w:rPr>
                <w:rFonts w:ascii="Times New Roman" w:hAnsi="Times New Roman" w:cs="Times New Roman"/>
                <w:b/>
                <w:bCs/>
                <w:rtl/>
              </w:rPr>
              <w:t>يمكن الاسترشاد في تقويم ذلك بأمور منها:</w:t>
            </w:r>
          </w:p>
          <w:p w:rsidR="00A43714" w:rsidRPr="00223587" w:rsidRDefault="00A43714" w:rsidP="00A43714">
            <w:pPr>
              <w:pStyle w:val="a3"/>
              <w:numPr>
                <w:ilvl w:val="0"/>
                <w:numId w:val="5"/>
              </w:numPr>
              <w:tabs>
                <w:tab w:val="left" w:pos="0"/>
                <w:tab w:val="left" w:pos="135"/>
              </w:tabs>
              <w:spacing w:after="0" w:line="240" w:lineRule="auto"/>
              <w:ind w:left="225" w:hanging="225"/>
              <w:rPr>
                <w:rFonts w:ascii="Times New Roman" w:hAnsi="Times New Roman" w:cs="Times New Roman"/>
                <w:b/>
                <w:bCs/>
                <w:rtl/>
              </w:rPr>
            </w:pPr>
            <w:r w:rsidRPr="00223587">
              <w:rPr>
                <w:rFonts w:ascii="Times New Roman" w:hAnsi="Times New Roman" w:cs="Times New Roman"/>
                <w:b/>
                <w:bCs/>
                <w:rtl/>
              </w:rPr>
              <w:t>لغة التدريس –كتابة عناصر الدرس على السبورة.</w:t>
            </w:r>
          </w:p>
          <w:p w:rsidR="00A43714" w:rsidRPr="00223587" w:rsidRDefault="00A43714" w:rsidP="00A43714">
            <w:pPr>
              <w:pStyle w:val="a3"/>
              <w:numPr>
                <w:ilvl w:val="0"/>
                <w:numId w:val="5"/>
              </w:numPr>
              <w:tabs>
                <w:tab w:val="left" w:pos="0"/>
                <w:tab w:val="left" w:pos="135"/>
              </w:tabs>
              <w:spacing w:after="0" w:line="240" w:lineRule="auto"/>
              <w:ind w:left="225" w:hanging="225"/>
              <w:rPr>
                <w:rFonts w:ascii="Times New Roman" w:hAnsi="Times New Roman" w:cs="Times New Roman"/>
                <w:b/>
                <w:bCs/>
              </w:rPr>
            </w:pPr>
            <w:r w:rsidRPr="00223587">
              <w:rPr>
                <w:rFonts w:ascii="Times New Roman" w:hAnsi="Times New Roman" w:cs="Times New Roman"/>
                <w:b/>
                <w:bCs/>
                <w:rtl/>
              </w:rPr>
              <w:t>صياغة الاختبارات والمذكرات – قراءة النصوص وإلقاء المحاضرات.</w:t>
            </w:r>
          </w:p>
          <w:p w:rsidR="00A43714" w:rsidRPr="00223587" w:rsidRDefault="00A43714" w:rsidP="00A43714">
            <w:pPr>
              <w:pStyle w:val="a3"/>
              <w:numPr>
                <w:ilvl w:val="0"/>
                <w:numId w:val="5"/>
              </w:numPr>
              <w:tabs>
                <w:tab w:val="left" w:pos="0"/>
                <w:tab w:val="left" w:pos="135"/>
              </w:tabs>
              <w:spacing w:after="0" w:line="240" w:lineRule="auto"/>
              <w:ind w:left="225" w:hanging="225"/>
              <w:rPr>
                <w:rFonts w:ascii="Times New Roman" w:hAnsi="Times New Roman" w:cs="Times New Roman"/>
                <w:b/>
                <w:bCs/>
              </w:rPr>
            </w:pPr>
            <w:r w:rsidRPr="00223587">
              <w:rPr>
                <w:rFonts w:ascii="Times New Roman" w:hAnsi="Times New Roman" w:cs="Times New Roman"/>
                <w:b/>
                <w:bCs/>
                <w:rtl/>
              </w:rPr>
              <w:t>كتابة التقارير</w:t>
            </w:r>
          </w:p>
          <w:p w:rsidR="00A43714" w:rsidRPr="00223587" w:rsidRDefault="00A43714" w:rsidP="00A43714">
            <w:pPr>
              <w:pStyle w:val="a3"/>
              <w:numPr>
                <w:ilvl w:val="0"/>
                <w:numId w:val="5"/>
              </w:numPr>
              <w:tabs>
                <w:tab w:val="left" w:pos="0"/>
                <w:tab w:val="left" w:pos="135"/>
              </w:tabs>
              <w:spacing w:after="0" w:line="240" w:lineRule="auto"/>
              <w:ind w:left="225" w:hanging="225"/>
              <w:rPr>
                <w:rFonts w:ascii="Times New Roman" w:hAnsi="Times New Roman" w:cs="Times New Roman"/>
                <w:b/>
                <w:bCs/>
              </w:rPr>
            </w:pPr>
            <w:r w:rsidRPr="00223587">
              <w:rPr>
                <w:rFonts w:ascii="Times New Roman" w:hAnsi="Times New Roman" w:cs="Times New Roman"/>
                <w:b/>
                <w:bCs/>
                <w:rtl/>
              </w:rPr>
              <w:t>كتابة إعداد الدروس</w:t>
            </w:r>
          </w:p>
          <w:p w:rsidR="00A43714" w:rsidRPr="00223587" w:rsidRDefault="00A43714" w:rsidP="00A43714">
            <w:pPr>
              <w:pStyle w:val="a3"/>
              <w:numPr>
                <w:ilvl w:val="0"/>
                <w:numId w:val="5"/>
              </w:numPr>
              <w:tabs>
                <w:tab w:val="left" w:pos="0"/>
                <w:tab w:val="left" w:pos="135"/>
              </w:tabs>
              <w:spacing w:after="0" w:line="240" w:lineRule="auto"/>
              <w:ind w:left="225" w:hanging="225"/>
              <w:rPr>
                <w:rFonts w:ascii="Times New Roman" w:hAnsi="Times New Roman" w:cs="Times New Roman"/>
                <w:b/>
                <w:bCs/>
              </w:rPr>
            </w:pPr>
            <w:r w:rsidRPr="00223587">
              <w:rPr>
                <w:rFonts w:ascii="Times New Roman" w:hAnsi="Times New Roman" w:cs="Times New Roman"/>
                <w:b/>
                <w:bCs/>
                <w:rtl/>
              </w:rPr>
              <w:t>اللوحات الإرشادية وصحف الحائط</w:t>
            </w:r>
          </w:p>
          <w:p w:rsidR="00A43714" w:rsidRPr="00223587" w:rsidRDefault="00A43714" w:rsidP="00A43714">
            <w:pPr>
              <w:pStyle w:val="a3"/>
              <w:numPr>
                <w:ilvl w:val="0"/>
                <w:numId w:val="5"/>
              </w:numPr>
              <w:tabs>
                <w:tab w:val="left" w:pos="0"/>
                <w:tab w:val="left" w:pos="135"/>
              </w:tabs>
              <w:spacing w:after="0" w:line="240" w:lineRule="auto"/>
              <w:ind w:left="225" w:hanging="225"/>
              <w:rPr>
                <w:rFonts w:ascii="Times New Roman" w:hAnsi="Times New Roman" w:cs="Times New Roman"/>
                <w:b/>
                <w:bCs/>
              </w:rPr>
            </w:pPr>
            <w:r w:rsidRPr="00223587">
              <w:rPr>
                <w:rFonts w:ascii="Times New Roman" w:hAnsi="Times New Roman" w:cs="Times New Roman"/>
                <w:b/>
                <w:bCs/>
                <w:rtl/>
              </w:rPr>
              <w:t>كتابة التوجيهات</w:t>
            </w:r>
          </w:p>
          <w:p w:rsidR="00A43714" w:rsidRPr="00223587" w:rsidRDefault="00A43714" w:rsidP="00A43714">
            <w:pPr>
              <w:pStyle w:val="a3"/>
              <w:numPr>
                <w:ilvl w:val="0"/>
                <w:numId w:val="5"/>
              </w:numPr>
              <w:tabs>
                <w:tab w:val="left" w:pos="0"/>
                <w:tab w:val="left" w:pos="135"/>
              </w:tabs>
              <w:spacing w:after="0" w:line="240" w:lineRule="auto"/>
              <w:ind w:left="225" w:hanging="225"/>
              <w:rPr>
                <w:rFonts w:ascii="Times New Roman" w:hAnsi="Times New Roman" w:cs="Times New Roman"/>
                <w:b/>
                <w:bCs/>
              </w:rPr>
            </w:pPr>
            <w:r w:rsidRPr="00223587">
              <w:rPr>
                <w:rFonts w:ascii="Times New Roman" w:hAnsi="Times New Roman" w:cs="Times New Roman"/>
                <w:b/>
                <w:bCs/>
                <w:rtl/>
              </w:rPr>
              <w:t>الإذاعة المدرسية</w:t>
            </w:r>
          </w:p>
          <w:p w:rsidR="00A43714" w:rsidRPr="00223587" w:rsidRDefault="00A43714" w:rsidP="00A43714">
            <w:pPr>
              <w:pStyle w:val="a3"/>
              <w:numPr>
                <w:ilvl w:val="0"/>
                <w:numId w:val="5"/>
              </w:numPr>
              <w:tabs>
                <w:tab w:val="left" w:pos="0"/>
                <w:tab w:val="left" w:pos="135"/>
              </w:tabs>
              <w:spacing w:after="0" w:line="240" w:lineRule="auto"/>
              <w:ind w:left="225" w:hanging="225"/>
              <w:rPr>
                <w:rFonts w:ascii="Times New Roman" w:hAnsi="Times New Roman" w:cs="Times New Roman"/>
                <w:b/>
                <w:bCs/>
              </w:rPr>
            </w:pPr>
            <w:r w:rsidRPr="00223587">
              <w:rPr>
                <w:rFonts w:ascii="Times New Roman" w:hAnsi="Times New Roman" w:cs="Times New Roman"/>
                <w:b/>
                <w:bCs/>
                <w:rtl/>
              </w:rPr>
              <w:t>متابعة جميع الواجبات والأعمال التحريرية.</w:t>
            </w:r>
          </w:p>
        </w:tc>
        <w:tc>
          <w:tcPr>
            <w:tcW w:w="709" w:type="dxa"/>
            <w:tcBorders>
              <w:top w:val="thinThickSmallGap" w:sz="24" w:space="0" w:color="auto"/>
              <w:left w:val="thinThickSmallGap" w:sz="24" w:space="0" w:color="auto"/>
            </w:tcBorders>
            <w:shd w:val="clear" w:color="auto" w:fill="auto"/>
          </w:tcPr>
          <w:p w:rsidR="00A43714" w:rsidRPr="00223587" w:rsidRDefault="00A43714" w:rsidP="00EC4A87">
            <w:pPr>
              <w:spacing w:after="0" w:line="240" w:lineRule="auto"/>
              <w:jc w:val="center"/>
              <w:rPr>
                <w:rFonts w:ascii="Times New Roman" w:hAnsi="Times New Roman" w:cs="Times New Roman"/>
                <w:b/>
                <w:bCs/>
                <w:rtl/>
              </w:rPr>
            </w:pPr>
          </w:p>
          <w:p w:rsidR="00EC4A87" w:rsidRPr="00223587" w:rsidRDefault="00EC4A87" w:rsidP="00EC4A87">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EC4A87" w:rsidRPr="00223587" w:rsidRDefault="00EC4A87" w:rsidP="00EC4A87">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EC4A87" w:rsidRPr="00223587" w:rsidRDefault="00EC4A87" w:rsidP="00EC4A87">
            <w:pPr>
              <w:spacing w:after="0" w:line="240" w:lineRule="auto"/>
              <w:jc w:val="center"/>
              <w:rPr>
                <w:rFonts w:ascii="Times New Roman" w:hAnsi="Times New Roman" w:cs="Times New Roman"/>
                <w:b/>
                <w:bCs/>
                <w:rtl/>
              </w:rPr>
            </w:pPr>
          </w:p>
          <w:p w:rsidR="00EC4A87" w:rsidRPr="00223587" w:rsidRDefault="00EC4A87" w:rsidP="00EC4A87">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EC4A87" w:rsidRPr="00223587" w:rsidRDefault="00EC4A87" w:rsidP="00EC4A87">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EC4A87" w:rsidRPr="00223587" w:rsidRDefault="00EC4A87" w:rsidP="00EC4A87">
            <w:pPr>
              <w:spacing w:after="0" w:line="240" w:lineRule="auto"/>
              <w:jc w:val="center"/>
              <w:rPr>
                <w:rFonts w:ascii="Times New Roman" w:hAnsi="Times New Roman" w:cs="Times New Roman"/>
                <w:b/>
                <w:bCs/>
                <w:rtl/>
              </w:rPr>
            </w:pPr>
          </w:p>
          <w:p w:rsidR="00EC4A87" w:rsidRPr="00223587" w:rsidRDefault="00EC4A87" w:rsidP="00EC4A87">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EC4A87" w:rsidRPr="00223587" w:rsidRDefault="00EC4A87" w:rsidP="00EC4A87">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567" w:type="dxa"/>
            <w:tcBorders>
              <w:top w:val="thinThickSmallGap" w:sz="24" w:space="0" w:color="auto"/>
              <w:right w:val="thinThickSmallGap" w:sz="24" w:space="0" w:color="auto"/>
            </w:tcBorders>
            <w:shd w:val="clear" w:color="auto" w:fill="auto"/>
            <w:vAlign w:val="center"/>
          </w:tcPr>
          <w:p w:rsidR="00A43714" w:rsidRPr="00223587" w:rsidRDefault="00A43714" w:rsidP="00A43714">
            <w:pPr>
              <w:spacing w:after="0" w:line="240" w:lineRule="auto"/>
              <w:jc w:val="center"/>
              <w:rPr>
                <w:rFonts w:ascii="Times New Roman" w:hAnsi="Times New Roman" w:cs="Times New Roman"/>
                <w:b/>
                <w:bCs/>
              </w:rPr>
            </w:pPr>
            <w:r w:rsidRPr="00223587">
              <w:rPr>
                <w:rFonts w:ascii="Times New Roman" w:hAnsi="Times New Roman" w:cs="Times New Roman"/>
                <w:b/>
                <w:bCs/>
                <w:rtl/>
              </w:rPr>
              <w:t>6</w:t>
            </w:r>
          </w:p>
        </w:tc>
        <w:tc>
          <w:tcPr>
            <w:tcW w:w="638" w:type="dxa"/>
            <w:tcBorders>
              <w:top w:val="thinThickSmallGap" w:sz="24" w:space="0" w:color="auto"/>
              <w:left w:val="thinThickSmallGap" w:sz="24" w:space="0" w:color="auto"/>
            </w:tcBorders>
            <w:shd w:val="clear" w:color="auto" w:fill="auto"/>
            <w:textDirection w:val="tbRl"/>
            <w:vAlign w:val="center"/>
          </w:tcPr>
          <w:p w:rsidR="00A43714" w:rsidRPr="00223587" w:rsidRDefault="00A43714" w:rsidP="00A43714">
            <w:pPr>
              <w:spacing w:after="0" w:line="240" w:lineRule="auto"/>
              <w:ind w:left="113" w:right="113"/>
              <w:jc w:val="center"/>
              <w:rPr>
                <w:rFonts w:ascii="Times New Roman" w:hAnsi="Times New Roman" w:cs="Times New Roman"/>
                <w:b/>
                <w:bCs/>
              </w:rPr>
            </w:pPr>
          </w:p>
        </w:tc>
        <w:tc>
          <w:tcPr>
            <w:tcW w:w="638" w:type="dxa"/>
            <w:tcBorders>
              <w:top w:val="thinThickSmallGap" w:sz="24" w:space="0" w:color="auto"/>
              <w:right w:val="thinThickSmallGap" w:sz="24" w:space="0" w:color="auto"/>
            </w:tcBorders>
            <w:shd w:val="clear" w:color="auto" w:fill="auto"/>
            <w:textDirection w:val="tbRl"/>
            <w:vAlign w:val="center"/>
          </w:tcPr>
          <w:p w:rsidR="00A43714" w:rsidRPr="00223587" w:rsidRDefault="00A43714" w:rsidP="00A43714">
            <w:pPr>
              <w:spacing w:after="0" w:line="240" w:lineRule="auto"/>
              <w:ind w:left="113" w:right="113"/>
              <w:jc w:val="center"/>
              <w:rPr>
                <w:rFonts w:ascii="Times New Roman" w:hAnsi="Times New Roman" w:cs="Times New Roman"/>
                <w:b/>
                <w:bCs/>
              </w:rPr>
            </w:pPr>
          </w:p>
        </w:tc>
        <w:tc>
          <w:tcPr>
            <w:tcW w:w="637" w:type="dxa"/>
            <w:tcBorders>
              <w:top w:val="thinThickSmallGap" w:sz="24" w:space="0" w:color="auto"/>
              <w:left w:val="thinThickSmallGap" w:sz="24" w:space="0" w:color="auto"/>
            </w:tcBorders>
            <w:shd w:val="clear" w:color="auto" w:fill="auto"/>
            <w:vAlign w:val="center"/>
          </w:tcPr>
          <w:p w:rsidR="00A43714" w:rsidRPr="00223587" w:rsidRDefault="00A43714" w:rsidP="00A43714">
            <w:pPr>
              <w:spacing w:after="0" w:line="240" w:lineRule="auto"/>
              <w:jc w:val="center"/>
              <w:rPr>
                <w:rFonts w:ascii="Times New Roman" w:hAnsi="Times New Roman" w:cs="Times New Roman"/>
                <w:b/>
                <w:bCs/>
              </w:rPr>
            </w:pPr>
          </w:p>
        </w:tc>
        <w:tc>
          <w:tcPr>
            <w:tcW w:w="638" w:type="dxa"/>
            <w:tcBorders>
              <w:top w:val="thinThickSmallGap" w:sz="24" w:space="0" w:color="auto"/>
              <w:right w:val="thinThickSmallGap" w:sz="24" w:space="0" w:color="auto"/>
            </w:tcBorders>
            <w:shd w:val="clear" w:color="auto" w:fill="auto"/>
            <w:textDirection w:val="tbRl"/>
            <w:vAlign w:val="center"/>
          </w:tcPr>
          <w:p w:rsidR="00A43714" w:rsidRPr="00223587" w:rsidRDefault="00A43714" w:rsidP="00A43714">
            <w:pPr>
              <w:spacing w:after="0" w:line="240" w:lineRule="auto"/>
              <w:ind w:left="113" w:right="113"/>
              <w:jc w:val="center"/>
              <w:rPr>
                <w:rFonts w:ascii="Times New Roman" w:hAnsi="Times New Roman" w:cs="Times New Roman"/>
                <w:b/>
                <w:bCs/>
              </w:rPr>
            </w:pPr>
          </w:p>
        </w:tc>
        <w:tc>
          <w:tcPr>
            <w:tcW w:w="993" w:type="dxa"/>
            <w:tcBorders>
              <w:top w:val="thinThickSmallGap" w:sz="24" w:space="0" w:color="auto"/>
              <w:left w:val="thinThickSmallGap" w:sz="24" w:space="0" w:color="auto"/>
            </w:tcBorders>
            <w:shd w:val="clear" w:color="auto" w:fill="auto"/>
          </w:tcPr>
          <w:p w:rsidR="00A43714" w:rsidRPr="00223587" w:rsidRDefault="00A43714" w:rsidP="00A43714">
            <w:pPr>
              <w:spacing w:after="0" w:line="240" w:lineRule="auto"/>
              <w:jc w:val="center"/>
              <w:rPr>
                <w:rFonts w:ascii="Times New Roman" w:hAnsi="Times New Roman" w:cs="Times New Roman"/>
                <w:b/>
                <w:bCs/>
              </w:rPr>
            </w:pPr>
          </w:p>
        </w:tc>
      </w:tr>
      <w:tr w:rsidR="00A43714" w:rsidRPr="00223587">
        <w:trPr>
          <w:cantSplit/>
          <w:trHeight w:val="1601"/>
        </w:trPr>
        <w:tc>
          <w:tcPr>
            <w:tcW w:w="425" w:type="dxa"/>
            <w:vMerge/>
            <w:shd w:val="clear" w:color="auto" w:fill="auto"/>
            <w:vAlign w:val="center"/>
          </w:tcPr>
          <w:p w:rsidR="00A43714" w:rsidRPr="00223587" w:rsidRDefault="00A43714" w:rsidP="00A43714">
            <w:pPr>
              <w:spacing w:after="0" w:line="240" w:lineRule="auto"/>
              <w:jc w:val="center"/>
              <w:rPr>
                <w:rFonts w:ascii="Times New Roman" w:hAnsi="Times New Roman" w:cs="Times New Roman"/>
                <w:b/>
                <w:bCs/>
              </w:rPr>
            </w:pPr>
          </w:p>
        </w:tc>
        <w:tc>
          <w:tcPr>
            <w:tcW w:w="1418" w:type="dxa"/>
            <w:shd w:val="clear" w:color="auto" w:fill="auto"/>
            <w:vAlign w:val="center"/>
          </w:tcPr>
          <w:p w:rsidR="00A43714" w:rsidRPr="00223587" w:rsidRDefault="004C77CF" w:rsidP="008945A9">
            <w:pPr>
              <w:spacing w:after="0" w:line="240" w:lineRule="auto"/>
              <w:jc w:val="center"/>
              <w:rPr>
                <w:rFonts w:ascii="Times New Roman" w:hAnsi="Times New Roman" w:cs="Times New Roman"/>
                <w:b/>
                <w:bCs/>
              </w:rPr>
            </w:pPr>
            <w:r w:rsidRPr="00223587">
              <w:rPr>
                <w:rFonts w:ascii="Times New Roman" w:hAnsi="Times New Roman" w:cs="Times New Roman"/>
                <w:b/>
                <w:bCs/>
                <w:rtl/>
              </w:rPr>
              <w:t>2</w:t>
            </w:r>
            <w:r w:rsidR="00A43714" w:rsidRPr="00223587">
              <w:rPr>
                <w:rFonts w:ascii="Times New Roman" w:hAnsi="Times New Roman" w:cs="Times New Roman"/>
                <w:b/>
                <w:bCs/>
                <w:rtl/>
              </w:rPr>
              <w:t>-الحرص على تنظيم النشاط المدرسي وتنفيذه</w:t>
            </w:r>
          </w:p>
        </w:tc>
        <w:tc>
          <w:tcPr>
            <w:tcW w:w="2835" w:type="dxa"/>
            <w:shd w:val="clear" w:color="auto" w:fill="auto"/>
          </w:tcPr>
          <w:p w:rsidR="00A43714" w:rsidRPr="00223587" w:rsidRDefault="00A43714" w:rsidP="00A747D8">
            <w:pPr>
              <w:spacing w:after="0" w:line="240" w:lineRule="auto"/>
              <w:jc w:val="center"/>
              <w:rPr>
                <w:rFonts w:ascii="Times New Roman" w:hAnsi="Times New Roman" w:cs="Times New Roman"/>
                <w:b/>
                <w:bCs/>
              </w:rPr>
            </w:pPr>
            <w:r w:rsidRPr="00223587">
              <w:rPr>
                <w:rFonts w:ascii="Times New Roman" w:hAnsi="Times New Roman" w:cs="Times New Roman"/>
                <w:b/>
                <w:bCs/>
                <w:sz w:val="20"/>
                <w:szCs w:val="20"/>
                <w:rtl/>
              </w:rPr>
              <w:t>القدرة على تهيئة الفرص وتوظيف الإمكانات المتاحة لترتيب الأنشطة المدرسية المختلفة وتنظيمها وتوجيهها وتنفيذها من مج</w:t>
            </w:r>
            <w:r w:rsidR="00F0195B" w:rsidRPr="00223587">
              <w:rPr>
                <w:rFonts w:ascii="Times New Roman" w:hAnsi="Times New Roman" w:cs="Times New Roman"/>
                <w:b/>
                <w:bCs/>
                <w:sz w:val="20"/>
                <w:szCs w:val="20"/>
                <w:rtl/>
              </w:rPr>
              <w:t>ا</w:t>
            </w:r>
            <w:r w:rsidRPr="00223587">
              <w:rPr>
                <w:rFonts w:ascii="Times New Roman" w:hAnsi="Times New Roman" w:cs="Times New Roman"/>
                <w:b/>
                <w:bCs/>
                <w:sz w:val="20"/>
                <w:szCs w:val="20"/>
                <w:rtl/>
              </w:rPr>
              <w:t>لس ،لقاءات، جمعيات، مسابقات، ندوات،  والمتابعة المستمرة لتقويم ومدى الأثر الإيجابي من خلال المواقف المختلفة على الجميع.</w:t>
            </w:r>
          </w:p>
        </w:tc>
        <w:tc>
          <w:tcPr>
            <w:tcW w:w="4961" w:type="dxa"/>
            <w:tcBorders>
              <w:right w:val="thinThickSmallGap" w:sz="24" w:space="0" w:color="auto"/>
            </w:tcBorders>
            <w:shd w:val="clear" w:color="auto" w:fill="auto"/>
          </w:tcPr>
          <w:p w:rsidR="00A43714" w:rsidRPr="00223587" w:rsidRDefault="00A43714" w:rsidP="00A43714">
            <w:pPr>
              <w:pStyle w:val="a3"/>
              <w:spacing w:after="0" w:line="240" w:lineRule="auto"/>
              <w:ind w:left="225"/>
              <w:rPr>
                <w:rFonts w:ascii="Times New Roman" w:hAnsi="Times New Roman" w:cs="Times New Roman"/>
                <w:b/>
                <w:bCs/>
                <w:rtl/>
              </w:rPr>
            </w:pPr>
            <w:r w:rsidRPr="00223587">
              <w:rPr>
                <w:rFonts w:ascii="Times New Roman" w:hAnsi="Times New Roman" w:cs="Times New Roman"/>
                <w:b/>
                <w:bCs/>
                <w:rtl/>
              </w:rPr>
              <w:t>الإطلاع على أمور منها:</w:t>
            </w:r>
          </w:p>
          <w:p w:rsidR="00A43714" w:rsidRPr="00223587" w:rsidRDefault="00A43714" w:rsidP="00A43714">
            <w:pPr>
              <w:pStyle w:val="a3"/>
              <w:numPr>
                <w:ilvl w:val="0"/>
                <w:numId w:val="12"/>
              </w:numPr>
              <w:spacing w:after="0" w:line="240" w:lineRule="auto"/>
              <w:ind w:left="252" w:hanging="252"/>
              <w:rPr>
                <w:rFonts w:ascii="Times New Roman" w:hAnsi="Times New Roman" w:cs="Times New Roman"/>
                <w:b/>
                <w:bCs/>
                <w:rtl/>
              </w:rPr>
            </w:pPr>
            <w:r w:rsidRPr="00223587">
              <w:rPr>
                <w:rFonts w:ascii="Times New Roman" w:hAnsi="Times New Roman" w:cs="Times New Roman"/>
                <w:b/>
                <w:bCs/>
                <w:rtl/>
              </w:rPr>
              <w:t xml:space="preserve">ما ينفذ في المدرسة من نشاطات مدرسية وما كون من جمعيات للنشاط المدرسي، وفق اللوائح التنظيمية لذلك: </w:t>
            </w:r>
          </w:p>
          <w:p w:rsidR="00A43714" w:rsidRPr="00223587" w:rsidRDefault="00A43714" w:rsidP="00A43714">
            <w:pPr>
              <w:pStyle w:val="a3"/>
              <w:spacing w:after="0" w:line="240" w:lineRule="auto"/>
              <w:ind w:left="252"/>
              <w:rPr>
                <w:rFonts w:ascii="Times New Roman" w:hAnsi="Times New Roman" w:cs="Times New Roman"/>
                <w:b/>
                <w:bCs/>
              </w:rPr>
            </w:pPr>
            <w:r w:rsidRPr="00223587">
              <w:rPr>
                <w:rFonts w:ascii="Times New Roman" w:hAnsi="Times New Roman" w:cs="Times New Roman"/>
                <w:b/>
                <w:bCs/>
                <w:rtl/>
              </w:rPr>
              <w:t>(الإذاعة المدرسية – التوعية الإسلامية)</w:t>
            </w:r>
          </w:p>
          <w:p w:rsidR="00A43714" w:rsidRPr="00223587" w:rsidRDefault="00A43714" w:rsidP="00A43714">
            <w:pPr>
              <w:pStyle w:val="a3"/>
              <w:numPr>
                <w:ilvl w:val="0"/>
                <w:numId w:val="12"/>
              </w:numPr>
              <w:spacing w:after="0" w:line="240" w:lineRule="auto"/>
              <w:ind w:left="252" w:hanging="252"/>
              <w:rPr>
                <w:rFonts w:ascii="Times New Roman" w:hAnsi="Times New Roman" w:cs="Times New Roman"/>
                <w:b/>
                <w:bCs/>
                <w:rtl/>
              </w:rPr>
            </w:pPr>
            <w:r w:rsidRPr="00223587">
              <w:rPr>
                <w:rFonts w:ascii="Times New Roman" w:hAnsi="Times New Roman" w:cs="Times New Roman"/>
                <w:b/>
                <w:bCs/>
                <w:rtl/>
              </w:rPr>
              <w:t>التطبيق العملي لأهداف النشاط المدرسي على حسب مادة التخصص.</w:t>
            </w:r>
          </w:p>
          <w:p w:rsidR="00A43714" w:rsidRPr="00223587" w:rsidRDefault="00A43714" w:rsidP="00512F60">
            <w:pPr>
              <w:pStyle w:val="a3"/>
              <w:numPr>
                <w:ilvl w:val="0"/>
                <w:numId w:val="12"/>
              </w:numPr>
              <w:tabs>
                <w:tab w:val="left" w:pos="0"/>
              </w:tabs>
              <w:spacing w:after="0" w:line="240" w:lineRule="auto"/>
              <w:ind w:left="360"/>
              <w:jc w:val="both"/>
              <w:rPr>
                <w:rFonts w:ascii="Times New Roman" w:hAnsi="Times New Roman" w:cs="Times New Roman"/>
                <w:b/>
                <w:bCs/>
              </w:rPr>
            </w:pPr>
            <w:r w:rsidRPr="00223587">
              <w:rPr>
                <w:rFonts w:ascii="Times New Roman" w:hAnsi="Times New Roman" w:cs="Times New Roman"/>
                <w:b/>
                <w:bCs/>
                <w:rtl/>
              </w:rPr>
              <w:t>استعراض السجلات والملفات التنظيمية لتلك النشاطات.</w:t>
            </w:r>
          </w:p>
        </w:tc>
        <w:tc>
          <w:tcPr>
            <w:tcW w:w="709" w:type="dxa"/>
            <w:tcBorders>
              <w:left w:val="thinThickSmallGap" w:sz="24" w:space="0" w:color="auto"/>
            </w:tcBorders>
            <w:shd w:val="clear" w:color="auto" w:fill="auto"/>
          </w:tcPr>
          <w:p w:rsidR="00A43714" w:rsidRPr="00223587" w:rsidRDefault="00A43714" w:rsidP="00A43714">
            <w:pPr>
              <w:spacing w:after="0" w:line="240" w:lineRule="auto"/>
              <w:rPr>
                <w:rFonts w:ascii="Times New Roman" w:hAnsi="Times New Roman" w:cs="Times New Roman"/>
                <w:b/>
                <w:bCs/>
                <w:rtl/>
              </w:rPr>
            </w:pPr>
          </w:p>
          <w:p w:rsidR="00A43714" w:rsidRPr="00223587" w:rsidRDefault="00A747D8" w:rsidP="00A747D8">
            <w:pPr>
              <w:spacing w:after="0" w:line="240" w:lineRule="auto"/>
              <w:jc w:val="center"/>
              <w:rPr>
                <w:rFonts w:ascii="Times New Roman" w:hAnsi="Times New Roman" w:cs="Times New Roman"/>
                <w:b/>
                <w:bCs/>
                <w:rtl/>
              </w:rPr>
            </w:pPr>
            <w:r w:rsidRPr="00223587">
              <w:rPr>
                <w:rFonts w:ascii="Times New Roman" w:hAnsi="Times New Roman" w:cs="Times New Roman"/>
                <w:b/>
                <w:bCs/>
                <w:rtl/>
              </w:rPr>
              <w:t>4</w:t>
            </w:r>
          </w:p>
          <w:p w:rsidR="00A747D8" w:rsidRPr="00223587" w:rsidRDefault="00A747D8" w:rsidP="00A747D8">
            <w:pPr>
              <w:spacing w:after="0" w:line="240" w:lineRule="auto"/>
              <w:jc w:val="center"/>
              <w:rPr>
                <w:rFonts w:ascii="Times New Roman" w:hAnsi="Times New Roman" w:cs="Times New Roman"/>
                <w:b/>
                <w:bCs/>
                <w:rtl/>
              </w:rPr>
            </w:pPr>
          </w:p>
          <w:p w:rsidR="00A747D8" w:rsidRPr="00223587" w:rsidRDefault="00A747D8" w:rsidP="00A747D8">
            <w:pPr>
              <w:spacing w:after="0" w:line="240" w:lineRule="auto"/>
              <w:jc w:val="center"/>
              <w:rPr>
                <w:rFonts w:ascii="Times New Roman" w:hAnsi="Times New Roman" w:cs="Times New Roman"/>
                <w:b/>
                <w:bCs/>
                <w:rtl/>
              </w:rPr>
            </w:pPr>
          </w:p>
          <w:p w:rsidR="00A747D8" w:rsidRPr="00223587" w:rsidRDefault="00A747D8" w:rsidP="00A747D8">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A43714" w:rsidRPr="00223587" w:rsidRDefault="00A43714" w:rsidP="00223587">
            <w:pPr>
              <w:spacing w:after="0" w:line="240" w:lineRule="auto"/>
              <w:rPr>
                <w:rFonts w:ascii="Times New Roman" w:hAnsi="Times New Roman" w:cs="Times New Roman"/>
                <w:b/>
                <w:bCs/>
              </w:rPr>
            </w:pPr>
          </w:p>
        </w:tc>
        <w:tc>
          <w:tcPr>
            <w:tcW w:w="567" w:type="dxa"/>
            <w:tcBorders>
              <w:right w:val="thinThickSmallGap" w:sz="24" w:space="0" w:color="auto"/>
            </w:tcBorders>
            <w:shd w:val="clear" w:color="auto" w:fill="auto"/>
            <w:vAlign w:val="center"/>
          </w:tcPr>
          <w:p w:rsidR="00A43714" w:rsidRPr="00223587" w:rsidRDefault="00A43714" w:rsidP="00A747D8">
            <w:pPr>
              <w:spacing w:after="0" w:line="240" w:lineRule="auto"/>
              <w:jc w:val="center"/>
              <w:rPr>
                <w:rFonts w:ascii="Times New Roman" w:hAnsi="Times New Roman" w:cs="Times New Roman"/>
                <w:b/>
                <w:bCs/>
              </w:rPr>
            </w:pPr>
            <w:r w:rsidRPr="00223587">
              <w:rPr>
                <w:rFonts w:ascii="Times New Roman" w:hAnsi="Times New Roman" w:cs="Times New Roman"/>
                <w:b/>
                <w:bCs/>
                <w:rtl/>
              </w:rPr>
              <w:t>5</w:t>
            </w:r>
          </w:p>
        </w:tc>
        <w:tc>
          <w:tcPr>
            <w:tcW w:w="638" w:type="dxa"/>
            <w:tcBorders>
              <w:left w:val="thinThickSmallGap" w:sz="24" w:space="0" w:color="auto"/>
            </w:tcBorders>
            <w:shd w:val="clear" w:color="auto" w:fill="auto"/>
            <w:textDirection w:val="tbRl"/>
            <w:vAlign w:val="center"/>
          </w:tcPr>
          <w:p w:rsidR="00A43714" w:rsidRPr="00223587" w:rsidRDefault="00A43714" w:rsidP="00A43714">
            <w:pPr>
              <w:spacing w:after="0" w:line="240" w:lineRule="auto"/>
              <w:ind w:left="113" w:right="113"/>
              <w:jc w:val="center"/>
              <w:rPr>
                <w:rFonts w:ascii="Times New Roman" w:hAnsi="Times New Roman" w:cs="Times New Roman"/>
                <w:b/>
                <w:bCs/>
              </w:rPr>
            </w:pPr>
          </w:p>
        </w:tc>
        <w:tc>
          <w:tcPr>
            <w:tcW w:w="638" w:type="dxa"/>
            <w:tcBorders>
              <w:right w:val="thinThickSmallGap" w:sz="24" w:space="0" w:color="auto"/>
            </w:tcBorders>
            <w:shd w:val="clear" w:color="auto" w:fill="auto"/>
            <w:textDirection w:val="tbRl"/>
            <w:vAlign w:val="center"/>
          </w:tcPr>
          <w:p w:rsidR="00A43714" w:rsidRPr="00223587" w:rsidRDefault="00A43714" w:rsidP="00A43714">
            <w:pPr>
              <w:spacing w:after="0" w:line="240" w:lineRule="auto"/>
              <w:ind w:left="113" w:right="113"/>
              <w:jc w:val="center"/>
              <w:rPr>
                <w:rFonts w:ascii="Times New Roman" w:hAnsi="Times New Roman" w:cs="Times New Roman"/>
                <w:b/>
                <w:bCs/>
              </w:rPr>
            </w:pPr>
          </w:p>
        </w:tc>
        <w:tc>
          <w:tcPr>
            <w:tcW w:w="637" w:type="dxa"/>
            <w:tcBorders>
              <w:left w:val="thinThickSmallGap" w:sz="24" w:space="0" w:color="auto"/>
            </w:tcBorders>
            <w:shd w:val="clear" w:color="auto" w:fill="auto"/>
            <w:vAlign w:val="center"/>
          </w:tcPr>
          <w:p w:rsidR="00A43714" w:rsidRPr="00223587" w:rsidRDefault="00A43714" w:rsidP="00A43714">
            <w:pPr>
              <w:spacing w:after="0" w:line="240" w:lineRule="auto"/>
              <w:jc w:val="center"/>
              <w:rPr>
                <w:rFonts w:ascii="Times New Roman" w:hAnsi="Times New Roman" w:cs="Times New Roman"/>
                <w:b/>
                <w:bCs/>
              </w:rPr>
            </w:pPr>
          </w:p>
        </w:tc>
        <w:tc>
          <w:tcPr>
            <w:tcW w:w="638" w:type="dxa"/>
            <w:tcBorders>
              <w:right w:val="thinThickSmallGap" w:sz="24" w:space="0" w:color="auto"/>
            </w:tcBorders>
            <w:shd w:val="clear" w:color="auto" w:fill="auto"/>
            <w:textDirection w:val="tbRl"/>
            <w:vAlign w:val="center"/>
          </w:tcPr>
          <w:p w:rsidR="00A43714" w:rsidRPr="00223587" w:rsidRDefault="00A43714" w:rsidP="00A43714">
            <w:pPr>
              <w:spacing w:after="0" w:line="240" w:lineRule="auto"/>
              <w:ind w:left="113" w:right="113"/>
              <w:jc w:val="center"/>
              <w:rPr>
                <w:rFonts w:ascii="Times New Roman" w:hAnsi="Times New Roman" w:cs="Times New Roman"/>
                <w:b/>
                <w:bCs/>
              </w:rPr>
            </w:pPr>
          </w:p>
        </w:tc>
        <w:tc>
          <w:tcPr>
            <w:tcW w:w="993" w:type="dxa"/>
            <w:tcBorders>
              <w:left w:val="thinThickSmallGap" w:sz="24" w:space="0" w:color="auto"/>
            </w:tcBorders>
            <w:shd w:val="clear" w:color="auto" w:fill="auto"/>
          </w:tcPr>
          <w:p w:rsidR="00A43714" w:rsidRPr="00223587" w:rsidRDefault="00A43714" w:rsidP="00A43714">
            <w:pPr>
              <w:spacing w:after="0" w:line="240" w:lineRule="auto"/>
              <w:jc w:val="center"/>
              <w:rPr>
                <w:rFonts w:ascii="Times New Roman" w:hAnsi="Times New Roman" w:cs="Times New Roman"/>
                <w:b/>
                <w:bCs/>
              </w:rPr>
            </w:pPr>
          </w:p>
        </w:tc>
      </w:tr>
      <w:tr w:rsidR="00A43714" w:rsidRPr="00223587">
        <w:tc>
          <w:tcPr>
            <w:tcW w:w="425" w:type="dxa"/>
            <w:vMerge/>
            <w:shd w:val="clear" w:color="auto" w:fill="auto"/>
            <w:vAlign w:val="center"/>
          </w:tcPr>
          <w:p w:rsidR="00A43714" w:rsidRPr="00223587" w:rsidRDefault="00A43714" w:rsidP="00A43714">
            <w:pPr>
              <w:bidi w:val="0"/>
              <w:spacing w:after="0" w:line="240" w:lineRule="auto"/>
              <w:rPr>
                <w:rFonts w:ascii="Times New Roman" w:hAnsi="Times New Roman" w:cs="Times New Roman"/>
                <w:b/>
                <w:bCs/>
              </w:rPr>
            </w:pPr>
          </w:p>
        </w:tc>
        <w:tc>
          <w:tcPr>
            <w:tcW w:w="1418" w:type="dxa"/>
            <w:shd w:val="clear" w:color="auto" w:fill="auto"/>
            <w:vAlign w:val="center"/>
          </w:tcPr>
          <w:p w:rsidR="00A43714" w:rsidRPr="00223587" w:rsidRDefault="004C77CF" w:rsidP="008945A9">
            <w:pPr>
              <w:spacing w:after="0" w:line="240" w:lineRule="auto"/>
              <w:jc w:val="center"/>
              <w:rPr>
                <w:rFonts w:ascii="Times New Roman" w:hAnsi="Times New Roman" w:cs="Times New Roman"/>
                <w:b/>
                <w:bCs/>
              </w:rPr>
            </w:pPr>
            <w:r w:rsidRPr="00223587">
              <w:rPr>
                <w:rFonts w:ascii="Times New Roman" w:hAnsi="Times New Roman" w:cs="Times New Roman"/>
                <w:b/>
                <w:bCs/>
                <w:rtl/>
              </w:rPr>
              <w:t>3</w:t>
            </w:r>
            <w:r w:rsidR="00A43714" w:rsidRPr="00223587">
              <w:rPr>
                <w:rFonts w:ascii="Times New Roman" w:hAnsi="Times New Roman" w:cs="Times New Roman"/>
                <w:b/>
                <w:bCs/>
                <w:rtl/>
              </w:rPr>
              <w:t>-الاهتمام بالنمو المعرفي</w:t>
            </w:r>
          </w:p>
        </w:tc>
        <w:tc>
          <w:tcPr>
            <w:tcW w:w="2835" w:type="dxa"/>
            <w:shd w:val="clear" w:color="auto" w:fill="auto"/>
            <w:vAlign w:val="center"/>
          </w:tcPr>
          <w:p w:rsidR="00A43714" w:rsidRPr="00223587" w:rsidRDefault="00A43714" w:rsidP="008945A9">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الرغبة في تنمية القدرات الذاتية والخبرات العملية ومتابعة ما يستجد في ميدان التربية والتعليم وتطبيق ما يناسب منها من خلال الإطلاع والقراءة للمراجع والبحوث والدورات المتخصصة والمشاركة في الدورات التدريبية المتاحة والاستفادة من تجارب الآخرين وخبراتهم.</w:t>
            </w:r>
          </w:p>
        </w:tc>
        <w:tc>
          <w:tcPr>
            <w:tcW w:w="4961" w:type="dxa"/>
            <w:tcBorders>
              <w:right w:val="thinThickSmallGap" w:sz="24" w:space="0" w:color="auto"/>
            </w:tcBorders>
            <w:shd w:val="clear" w:color="auto" w:fill="auto"/>
          </w:tcPr>
          <w:p w:rsidR="00A43714" w:rsidRPr="00223587" w:rsidRDefault="00A43714" w:rsidP="00A43714">
            <w:pPr>
              <w:tabs>
                <w:tab w:val="left" w:pos="45"/>
              </w:tabs>
              <w:spacing w:after="0" w:line="240" w:lineRule="auto"/>
              <w:jc w:val="both"/>
              <w:rPr>
                <w:rFonts w:ascii="Times New Roman" w:hAnsi="Times New Roman" w:cs="Times New Roman"/>
                <w:b/>
                <w:bCs/>
                <w:sz w:val="20"/>
                <w:szCs w:val="20"/>
                <w:rtl/>
              </w:rPr>
            </w:pPr>
            <w:r w:rsidRPr="00223587">
              <w:rPr>
                <w:rFonts w:ascii="Times New Roman" w:hAnsi="Times New Roman" w:cs="Times New Roman"/>
                <w:b/>
                <w:bCs/>
                <w:sz w:val="20"/>
                <w:szCs w:val="20"/>
                <w:rtl/>
              </w:rPr>
              <w:t>ويمكن التحقق من ذلك بملاحظته:</w:t>
            </w:r>
          </w:p>
          <w:p w:rsidR="00A43714" w:rsidRPr="00223587" w:rsidRDefault="00A43714" w:rsidP="006032E2">
            <w:pPr>
              <w:pStyle w:val="a3"/>
              <w:numPr>
                <w:ilvl w:val="0"/>
                <w:numId w:val="32"/>
              </w:numPr>
              <w:tabs>
                <w:tab w:val="left" w:pos="45"/>
              </w:tabs>
              <w:spacing w:after="0" w:line="240" w:lineRule="auto"/>
              <w:ind w:left="459" w:hanging="142"/>
              <w:jc w:val="both"/>
              <w:rPr>
                <w:rFonts w:ascii="Times New Roman" w:hAnsi="Times New Roman" w:cs="Times New Roman"/>
                <w:b/>
                <w:bCs/>
                <w:sz w:val="20"/>
                <w:szCs w:val="20"/>
                <w:rtl/>
              </w:rPr>
            </w:pPr>
            <w:r w:rsidRPr="00223587">
              <w:rPr>
                <w:rFonts w:ascii="Times New Roman" w:hAnsi="Times New Roman" w:cs="Times New Roman"/>
                <w:b/>
                <w:bCs/>
                <w:sz w:val="20"/>
                <w:szCs w:val="20"/>
                <w:rtl/>
              </w:rPr>
              <w:t>السعي لزيادة معارفه العلمية والثقافية والمهنية من خلال التأكد من:</w:t>
            </w:r>
          </w:p>
          <w:p w:rsidR="00A43714" w:rsidRPr="00223587" w:rsidRDefault="00A43714" w:rsidP="00A43714">
            <w:pPr>
              <w:pStyle w:val="a3"/>
              <w:numPr>
                <w:ilvl w:val="0"/>
                <w:numId w:val="13"/>
              </w:numPr>
              <w:tabs>
                <w:tab w:val="left" w:pos="45"/>
              </w:tabs>
              <w:spacing w:after="0" w:line="240" w:lineRule="auto"/>
              <w:ind w:left="252" w:hanging="252"/>
              <w:jc w:val="both"/>
              <w:rPr>
                <w:rFonts w:ascii="Times New Roman" w:hAnsi="Times New Roman" w:cs="Times New Roman"/>
                <w:b/>
                <w:bCs/>
                <w:sz w:val="20"/>
                <w:szCs w:val="20"/>
                <w:rtl/>
              </w:rPr>
            </w:pPr>
            <w:r w:rsidRPr="00223587">
              <w:rPr>
                <w:rFonts w:ascii="Times New Roman" w:hAnsi="Times New Roman" w:cs="Times New Roman"/>
                <w:b/>
                <w:bCs/>
                <w:sz w:val="20"/>
                <w:szCs w:val="20"/>
                <w:rtl/>
              </w:rPr>
              <w:t>قراءة النشرات والدوريات والتقارير المتعلقة بمادة التخصص وانعكاس ذلك على أدائه</w:t>
            </w:r>
            <w:r w:rsidR="006032E2" w:rsidRPr="00223587">
              <w:rPr>
                <w:rFonts w:ascii="Times New Roman" w:hAnsi="Times New Roman" w:cs="Times New Roman"/>
                <w:b/>
                <w:bCs/>
                <w:sz w:val="20"/>
                <w:szCs w:val="20"/>
                <w:rtl/>
              </w:rPr>
              <w:t>ا</w:t>
            </w:r>
            <w:r w:rsidRPr="00223587">
              <w:rPr>
                <w:rFonts w:ascii="Times New Roman" w:hAnsi="Times New Roman" w:cs="Times New Roman"/>
                <w:b/>
                <w:bCs/>
                <w:sz w:val="20"/>
                <w:szCs w:val="20"/>
                <w:rtl/>
              </w:rPr>
              <w:t>.</w:t>
            </w:r>
          </w:p>
          <w:p w:rsidR="00A43714" w:rsidRPr="00223587" w:rsidRDefault="00A43714" w:rsidP="00A43714">
            <w:pPr>
              <w:pStyle w:val="a3"/>
              <w:numPr>
                <w:ilvl w:val="0"/>
                <w:numId w:val="13"/>
              </w:numPr>
              <w:tabs>
                <w:tab w:val="left" w:pos="45"/>
              </w:tabs>
              <w:spacing w:after="0" w:line="240" w:lineRule="auto"/>
              <w:ind w:left="252" w:hanging="252"/>
              <w:jc w:val="both"/>
              <w:rPr>
                <w:rFonts w:ascii="Times New Roman" w:hAnsi="Times New Roman" w:cs="Times New Roman"/>
                <w:b/>
                <w:bCs/>
                <w:sz w:val="20"/>
                <w:szCs w:val="20"/>
              </w:rPr>
            </w:pPr>
            <w:r w:rsidRPr="00223587">
              <w:rPr>
                <w:rFonts w:ascii="Times New Roman" w:hAnsi="Times New Roman" w:cs="Times New Roman"/>
                <w:b/>
                <w:bCs/>
                <w:sz w:val="20"/>
                <w:szCs w:val="20"/>
                <w:rtl/>
              </w:rPr>
              <w:t>حضور الندوات واللقاءات التربوية</w:t>
            </w:r>
          </w:p>
          <w:p w:rsidR="00A43714" w:rsidRPr="00223587" w:rsidRDefault="00A43714" w:rsidP="00A43714">
            <w:pPr>
              <w:pStyle w:val="a3"/>
              <w:numPr>
                <w:ilvl w:val="0"/>
                <w:numId w:val="13"/>
              </w:numPr>
              <w:tabs>
                <w:tab w:val="left" w:pos="45"/>
              </w:tabs>
              <w:spacing w:after="0" w:line="240" w:lineRule="auto"/>
              <w:ind w:left="252" w:hanging="252"/>
              <w:jc w:val="both"/>
              <w:rPr>
                <w:rFonts w:ascii="Times New Roman" w:hAnsi="Times New Roman" w:cs="Times New Roman"/>
                <w:b/>
                <w:bCs/>
                <w:sz w:val="20"/>
                <w:szCs w:val="20"/>
              </w:rPr>
            </w:pPr>
            <w:r w:rsidRPr="00223587">
              <w:rPr>
                <w:rFonts w:ascii="Times New Roman" w:hAnsi="Times New Roman" w:cs="Times New Roman"/>
                <w:b/>
                <w:bCs/>
                <w:sz w:val="20"/>
                <w:szCs w:val="20"/>
                <w:rtl/>
              </w:rPr>
              <w:t>الحرص على المشاركة في الدورات والحلقات الدراسية التي تنظمها الجهات المختصة.</w:t>
            </w:r>
          </w:p>
          <w:p w:rsidR="00A43714" w:rsidRPr="00223587" w:rsidRDefault="00A43714" w:rsidP="00A43714">
            <w:pPr>
              <w:pStyle w:val="a3"/>
              <w:numPr>
                <w:ilvl w:val="0"/>
                <w:numId w:val="13"/>
              </w:numPr>
              <w:tabs>
                <w:tab w:val="left" w:pos="45"/>
              </w:tabs>
              <w:spacing w:after="0" w:line="240" w:lineRule="auto"/>
              <w:ind w:left="252" w:hanging="252"/>
              <w:jc w:val="both"/>
              <w:rPr>
                <w:rFonts w:ascii="Times New Roman" w:hAnsi="Times New Roman" w:cs="Times New Roman"/>
                <w:b/>
                <w:bCs/>
                <w:sz w:val="20"/>
                <w:szCs w:val="20"/>
              </w:rPr>
            </w:pPr>
            <w:r w:rsidRPr="00223587">
              <w:rPr>
                <w:rFonts w:ascii="Times New Roman" w:hAnsi="Times New Roman" w:cs="Times New Roman"/>
                <w:b/>
                <w:bCs/>
                <w:sz w:val="20"/>
                <w:szCs w:val="20"/>
                <w:rtl/>
              </w:rPr>
              <w:t xml:space="preserve">الاستفادة من النشرات والتوجيهات والبحوث في تطوير مستوى الأداء. </w:t>
            </w:r>
          </w:p>
        </w:tc>
        <w:tc>
          <w:tcPr>
            <w:tcW w:w="709" w:type="dxa"/>
            <w:tcBorders>
              <w:left w:val="thinThickSmallGap" w:sz="24" w:space="0" w:color="auto"/>
            </w:tcBorders>
            <w:shd w:val="clear" w:color="auto" w:fill="auto"/>
          </w:tcPr>
          <w:p w:rsidR="00A43714" w:rsidRPr="00223587" w:rsidRDefault="00A43714" w:rsidP="00A43714">
            <w:pPr>
              <w:spacing w:after="0" w:line="240" w:lineRule="auto"/>
              <w:jc w:val="center"/>
              <w:rPr>
                <w:rFonts w:ascii="Times New Roman" w:hAnsi="Times New Roman" w:cs="Times New Roman"/>
                <w:b/>
                <w:bCs/>
                <w:rtl/>
              </w:rPr>
            </w:pPr>
          </w:p>
          <w:p w:rsidR="00A43714" w:rsidRPr="00223587" w:rsidRDefault="00A43714" w:rsidP="00A43714">
            <w:pPr>
              <w:spacing w:after="0" w:line="240" w:lineRule="auto"/>
              <w:rPr>
                <w:rFonts w:ascii="Times New Roman" w:hAnsi="Times New Roman" w:cs="Times New Roman"/>
                <w:b/>
                <w:bCs/>
                <w:rtl/>
              </w:rPr>
            </w:pPr>
          </w:p>
          <w:p w:rsidR="00A43714" w:rsidRPr="00223587" w:rsidRDefault="006032E2" w:rsidP="00A43714">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6032E2" w:rsidRPr="00223587" w:rsidRDefault="006032E2" w:rsidP="00A43714">
            <w:pPr>
              <w:spacing w:after="0" w:line="240" w:lineRule="auto"/>
              <w:jc w:val="center"/>
              <w:rPr>
                <w:rFonts w:ascii="Times New Roman" w:hAnsi="Times New Roman" w:cs="Times New Roman"/>
                <w:b/>
                <w:bCs/>
                <w:rtl/>
              </w:rPr>
            </w:pPr>
          </w:p>
          <w:p w:rsidR="006032E2" w:rsidRPr="00223587" w:rsidRDefault="006032E2" w:rsidP="00A43714">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6032E2" w:rsidRPr="00223587" w:rsidRDefault="006032E2" w:rsidP="00A43714">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6032E2" w:rsidRPr="00223587" w:rsidRDefault="006032E2" w:rsidP="00A43714">
            <w:pPr>
              <w:spacing w:after="0" w:line="240" w:lineRule="auto"/>
              <w:jc w:val="center"/>
              <w:rPr>
                <w:rFonts w:ascii="Times New Roman" w:hAnsi="Times New Roman" w:cs="Times New Roman"/>
                <w:b/>
                <w:bCs/>
                <w:rtl/>
              </w:rPr>
            </w:pPr>
          </w:p>
          <w:p w:rsidR="006032E2" w:rsidRPr="00223587" w:rsidRDefault="006032E2" w:rsidP="00A43714">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567" w:type="dxa"/>
            <w:tcBorders>
              <w:right w:val="thinThickSmallGap" w:sz="24" w:space="0" w:color="auto"/>
            </w:tcBorders>
            <w:shd w:val="clear" w:color="auto" w:fill="auto"/>
            <w:vAlign w:val="center"/>
          </w:tcPr>
          <w:p w:rsidR="00A43714" w:rsidRPr="00223587" w:rsidRDefault="00A43714" w:rsidP="00A43714">
            <w:pPr>
              <w:spacing w:after="0" w:line="240" w:lineRule="auto"/>
              <w:jc w:val="center"/>
              <w:rPr>
                <w:rFonts w:ascii="Times New Roman" w:hAnsi="Times New Roman" w:cs="Times New Roman"/>
                <w:b/>
                <w:bCs/>
              </w:rPr>
            </w:pPr>
            <w:r w:rsidRPr="00223587">
              <w:rPr>
                <w:rFonts w:ascii="Times New Roman" w:hAnsi="Times New Roman" w:cs="Times New Roman"/>
                <w:b/>
                <w:bCs/>
                <w:rtl/>
              </w:rPr>
              <w:t>5</w:t>
            </w:r>
          </w:p>
        </w:tc>
        <w:tc>
          <w:tcPr>
            <w:tcW w:w="638" w:type="dxa"/>
            <w:tcBorders>
              <w:left w:val="thinThickSmallGap" w:sz="24" w:space="0" w:color="auto"/>
            </w:tcBorders>
            <w:shd w:val="clear" w:color="auto" w:fill="auto"/>
          </w:tcPr>
          <w:p w:rsidR="00A43714" w:rsidRPr="00223587" w:rsidRDefault="00A43714" w:rsidP="00A43714">
            <w:pPr>
              <w:spacing w:after="0" w:line="240" w:lineRule="auto"/>
              <w:jc w:val="center"/>
              <w:rPr>
                <w:rFonts w:ascii="Times New Roman" w:hAnsi="Times New Roman" w:cs="Times New Roman"/>
                <w:b/>
                <w:bCs/>
              </w:rPr>
            </w:pPr>
          </w:p>
        </w:tc>
        <w:tc>
          <w:tcPr>
            <w:tcW w:w="638" w:type="dxa"/>
            <w:tcBorders>
              <w:right w:val="thinThickSmallGap" w:sz="24" w:space="0" w:color="auto"/>
            </w:tcBorders>
            <w:shd w:val="clear" w:color="auto" w:fill="auto"/>
          </w:tcPr>
          <w:p w:rsidR="00A43714" w:rsidRPr="00223587" w:rsidRDefault="00A43714" w:rsidP="00A43714">
            <w:pPr>
              <w:spacing w:after="0" w:line="240" w:lineRule="auto"/>
              <w:jc w:val="center"/>
              <w:rPr>
                <w:rFonts w:ascii="Times New Roman" w:hAnsi="Times New Roman" w:cs="Times New Roman"/>
                <w:b/>
                <w:bCs/>
              </w:rPr>
            </w:pPr>
          </w:p>
        </w:tc>
        <w:tc>
          <w:tcPr>
            <w:tcW w:w="637" w:type="dxa"/>
            <w:tcBorders>
              <w:left w:val="thinThickSmallGap" w:sz="24" w:space="0" w:color="auto"/>
            </w:tcBorders>
            <w:shd w:val="clear" w:color="auto" w:fill="auto"/>
          </w:tcPr>
          <w:p w:rsidR="00A43714" w:rsidRPr="00223587" w:rsidRDefault="00A43714" w:rsidP="00A43714">
            <w:pPr>
              <w:spacing w:after="0" w:line="240" w:lineRule="auto"/>
              <w:jc w:val="center"/>
              <w:rPr>
                <w:rFonts w:ascii="Times New Roman" w:hAnsi="Times New Roman" w:cs="Times New Roman"/>
                <w:b/>
                <w:bCs/>
              </w:rPr>
            </w:pPr>
          </w:p>
        </w:tc>
        <w:tc>
          <w:tcPr>
            <w:tcW w:w="638" w:type="dxa"/>
            <w:tcBorders>
              <w:right w:val="thinThickSmallGap" w:sz="24" w:space="0" w:color="auto"/>
            </w:tcBorders>
            <w:shd w:val="clear" w:color="auto" w:fill="auto"/>
          </w:tcPr>
          <w:p w:rsidR="00A43714" w:rsidRPr="00223587" w:rsidRDefault="00A43714" w:rsidP="00A43714">
            <w:pPr>
              <w:spacing w:after="0" w:line="240" w:lineRule="auto"/>
              <w:jc w:val="center"/>
              <w:rPr>
                <w:rFonts w:ascii="Times New Roman" w:hAnsi="Times New Roman" w:cs="Times New Roman"/>
                <w:b/>
                <w:bCs/>
              </w:rPr>
            </w:pPr>
          </w:p>
        </w:tc>
        <w:tc>
          <w:tcPr>
            <w:tcW w:w="993" w:type="dxa"/>
            <w:tcBorders>
              <w:left w:val="thinThickSmallGap" w:sz="24" w:space="0" w:color="auto"/>
            </w:tcBorders>
            <w:shd w:val="clear" w:color="auto" w:fill="auto"/>
          </w:tcPr>
          <w:p w:rsidR="00A43714" w:rsidRPr="00223587" w:rsidRDefault="00A43714" w:rsidP="00A43714">
            <w:pPr>
              <w:spacing w:after="0" w:line="240" w:lineRule="auto"/>
              <w:jc w:val="center"/>
              <w:rPr>
                <w:rFonts w:ascii="Times New Roman" w:hAnsi="Times New Roman" w:cs="Times New Roman"/>
                <w:b/>
                <w:bCs/>
              </w:rPr>
            </w:pPr>
          </w:p>
        </w:tc>
      </w:tr>
    </w:tbl>
    <w:p w:rsidR="00E30E9C" w:rsidRDefault="00E30E9C">
      <w:pPr>
        <w:rPr>
          <w:rFonts w:ascii="Times New Roman" w:hAnsi="Times New Roman" w:cs="Times New Roman" w:hint="cs"/>
          <w:b/>
          <w:bCs/>
          <w:rtl/>
        </w:rPr>
      </w:pPr>
    </w:p>
    <w:p w:rsidR="00223587" w:rsidRPr="00223587" w:rsidRDefault="00223587">
      <w:pPr>
        <w:rPr>
          <w:rFonts w:ascii="Times New Roman" w:hAnsi="Times New Roman" w:cs="Times New Roman"/>
          <w:b/>
          <w:bCs/>
          <w:rtl/>
        </w:rPr>
      </w:pPr>
    </w:p>
    <w:tbl>
      <w:tblPr>
        <w:tblpPr w:leftFromText="180" w:rightFromText="180" w:vertAnchor="text" w:horzAnchor="page" w:tblpX="991" w:tblpY="4"/>
        <w:bidiVisual/>
        <w:tblW w:w="14459" w:type="dxa"/>
        <w:tblInd w:w="308" w:type="dxa"/>
        <w:tblBorders>
          <w:top w:val="thinThickSmallGap" w:sz="24" w:space="0" w:color="auto"/>
          <w:left w:val="thickThinSmallGap" w:sz="24" w:space="0" w:color="auto"/>
          <w:bottom w:val="thickThinSmallGap" w:sz="24" w:space="0" w:color="auto"/>
          <w:right w:val="thinThickSmallGap" w:sz="24" w:space="0" w:color="auto"/>
          <w:insideH w:val="single" w:sz="12" w:space="0" w:color="403152"/>
          <w:insideV w:val="single" w:sz="12" w:space="0" w:color="403152"/>
        </w:tblBorders>
        <w:tblLayout w:type="fixed"/>
        <w:tblLook w:val="04A0" w:firstRow="1" w:lastRow="0" w:firstColumn="1" w:lastColumn="0" w:noHBand="0" w:noVBand="1"/>
      </w:tblPr>
      <w:tblGrid>
        <w:gridCol w:w="567"/>
        <w:gridCol w:w="1276"/>
        <w:gridCol w:w="2835"/>
        <w:gridCol w:w="4734"/>
        <w:gridCol w:w="652"/>
        <w:gridCol w:w="407"/>
        <w:gridCol w:w="709"/>
        <w:gridCol w:w="709"/>
        <w:gridCol w:w="567"/>
        <w:gridCol w:w="727"/>
        <w:gridCol w:w="1276"/>
      </w:tblGrid>
      <w:tr w:rsidR="00E30E9C" w:rsidRPr="00223587">
        <w:trPr>
          <w:trHeight w:val="383"/>
        </w:trPr>
        <w:tc>
          <w:tcPr>
            <w:tcW w:w="14459" w:type="dxa"/>
            <w:gridSpan w:val="11"/>
            <w:shd w:val="clear" w:color="auto" w:fill="auto"/>
          </w:tcPr>
          <w:p w:rsidR="00E30E9C" w:rsidRPr="00223587" w:rsidRDefault="00E30E9C" w:rsidP="007822EF">
            <w:pPr>
              <w:tabs>
                <w:tab w:val="left" w:pos="14375"/>
              </w:tabs>
              <w:spacing w:after="0" w:line="240" w:lineRule="auto"/>
              <w:ind w:right="176"/>
              <w:jc w:val="center"/>
              <w:rPr>
                <w:rFonts w:ascii="Times New Roman" w:hAnsi="Times New Roman" w:cs="Times New Roman"/>
                <w:b/>
                <w:bCs/>
              </w:rPr>
            </w:pPr>
            <w:r w:rsidRPr="00223587">
              <w:rPr>
                <w:rFonts w:ascii="Times New Roman" w:hAnsi="Times New Roman" w:cs="Times New Roman"/>
                <w:b/>
                <w:bCs/>
                <w:rtl/>
              </w:rPr>
              <w:lastRenderedPageBreak/>
              <w:t>بيان يوضح توزيع درجات التقويم على العناصر وفقاً لمكوناتها</w:t>
            </w:r>
          </w:p>
        </w:tc>
      </w:tr>
      <w:tr w:rsidR="00E30E9C" w:rsidRPr="00223587">
        <w:trPr>
          <w:cantSplit/>
          <w:trHeight w:val="757"/>
        </w:trPr>
        <w:tc>
          <w:tcPr>
            <w:tcW w:w="1843" w:type="dxa"/>
            <w:gridSpan w:val="2"/>
            <w:vMerge w:val="restart"/>
            <w:tcBorders>
              <w:top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العناصر</w:t>
            </w:r>
          </w:p>
        </w:tc>
        <w:tc>
          <w:tcPr>
            <w:tcW w:w="2835" w:type="dxa"/>
            <w:vMerge w:val="restart"/>
            <w:tcBorders>
              <w:top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شرح المفردات</w:t>
            </w:r>
          </w:p>
        </w:tc>
        <w:tc>
          <w:tcPr>
            <w:tcW w:w="4734" w:type="dxa"/>
            <w:vMerge w:val="restart"/>
            <w:tcBorders>
              <w:top w:val="thinThickSmallGap" w:sz="24" w:space="0" w:color="auto"/>
              <w:right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أسس تحقيق العنصر</w:t>
            </w:r>
          </w:p>
        </w:tc>
        <w:tc>
          <w:tcPr>
            <w:tcW w:w="1059" w:type="dxa"/>
            <w:gridSpan w:val="2"/>
            <w:vMerge w:val="restart"/>
            <w:tcBorders>
              <w:top w:val="thinThickSmallGap" w:sz="24" w:space="0" w:color="auto"/>
              <w:left w:val="thinThickSmallGap" w:sz="24" w:space="0" w:color="auto"/>
              <w:right w:val="thinThickSmallGap" w:sz="24" w:space="0" w:color="auto"/>
            </w:tcBorders>
            <w:shd w:val="clear" w:color="auto" w:fill="auto"/>
            <w:vAlign w:val="center"/>
          </w:tcPr>
          <w:p w:rsidR="00E30E9C" w:rsidRPr="00223587" w:rsidRDefault="00E30E9C" w:rsidP="00D72EEE">
            <w:pPr>
              <w:spacing w:after="0" w:line="240" w:lineRule="auto"/>
              <w:jc w:val="center"/>
              <w:rPr>
                <w:rFonts w:ascii="Times New Roman" w:hAnsi="Times New Roman" w:cs="Times New Roman"/>
                <w:b/>
                <w:bCs/>
              </w:rPr>
            </w:pPr>
            <w:r w:rsidRPr="00223587">
              <w:rPr>
                <w:rFonts w:ascii="Times New Roman" w:hAnsi="Times New Roman" w:cs="Times New Roman"/>
                <w:b/>
                <w:bCs/>
                <w:rtl/>
              </w:rPr>
              <w:t>توزيع الدرجات على الفئة  (</w:t>
            </w:r>
            <w:r w:rsidR="00D72EEE" w:rsidRPr="00223587">
              <w:rPr>
                <w:rFonts w:ascii="Times New Roman" w:hAnsi="Times New Roman" w:cs="Times New Roman"/>
                <w:b/>
                <w:bCs/>
                <w:rtl/>
              </w:rPr>
              <w:t>ج</w:t>
            </w:r>
            <w:r w:rsidRPr="00223587">
              <w:rPr>
                <w:rFonts w:ascii="Times New Roman" w:hAnsi="Times New Roman" w:cs="Times New Roman"/>
                <w:b/>
                <w:bCs/>
                <w:rtl/>
              </w:rPr>
              <w:t xml:space="preserve"> )</w:t>
            </w:r>
          </w:p>
        </w:tc>
        <w:tc>
          <w:tcPr>
            <w:tcW w:w="1418" w:type="dxa"/>
            <w:gridSpan w:val="2"/>
            <w:tcBorders>
              <w:top w:val="thinThickSmallGap" w:sz="24" w:space="0" w:color="auto"/>
              <w:left w:val="thinThickSmallGap" w:sz="24" w:space="0" w:color="auto"/>
              <w:right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tl/>
              </w:rPr>
            </w:pPr>
            <w:r w:rsidRPr="00223587">
              <w:rPr>
                <w:rFonts w:ascii="Times New Roman" w:hAnsi="Times New Roman" w:cs="Times New Roman"/>
                <w:b/>
                <w:bCs/>
                <w:rtl/>
              </w:rPr>
              <w:t>العام</w:t>
            </w:r>
          </w:p>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1428هـ</w:t>
            </w:r>
          </w:p>
        </w:tc>
        <w:tc>
          <w:tcPr>
            <w:tcW w:w="567" w:type="dxa"/>
            <w:vMerge w:val="restart"/>
            <w:tcBorders>
              <w:top w:val="thinThickSmallGap" w:sz="24" w:space="0" w:color="auto"/>
              <w:left w:val="thinThickSmallGap" w:sz="24" w:space="0" w:color="auto"/>
            </w:tcBorders>
            <w:shd w:val="clear" w:color="auto" w:fill="auto"/>
            <w:textDirection w:val="btLr"/>
            <w:vAlign w:val="center"/>
          </w:tcPr>
          <w:p w:rsidR="00E30E9C" w:rsidRPr="00223587" w:rsidRDefault="00E30E9C" w:rsidP="007822EF">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المجموع</w:t>
            </w:r>
          </w:p>
        </w:tc>
        <w:tc>
          <w:tcPr>
            <w:tcW w:w="727" w:type="dxa"/>
            <w:vMerge w:val="restart"/>
            <w:tcBorders>
              <w:top w:val="thinThickSmallGap" w:sz="24" w:space="0" w:color="auto"/>
              <w:right w:val="thinThickSmallGap" w:sz="24" w:space="0" w:color="auto"/>
            </w:tcBorders>
            <w:shd w:val="clear" w:color="auto" w:fill="auto"/>
            <w:textDirection w:val="btLr"/>
            <w:vAlign w:val="center"/>
          </w:tcPr>
          <w:p w:rsidR="00E30E9C" w:rsidRPr="00223587" w:rsidRDefault="00E30E9C" w:rsidP="007822EF">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المعدل</w:t>
            </w:r>
          </w:p>
        </w:tc>
        <w:tc>
          <w:tcPr>
            <w:tcW w:w="1276" w:type="dxa"/>
            <w:vMerge w:val="restart"/>
            <w:tcBorders>
              <w:top w:val="thinThickSmallGap" w:sz="24" w:space="0" w:color="auto"/>
              <w:left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tl/>
              </w:rPr>
            </w:pPr>
          </w:p>
          <w:p w:rsidR="00E30E9C" w:rsidRPr="00223587" w:rsidRDefault="00E30E9C" w:rsidP="007822EF">
            <w:pPr>
              <w:spacing w:after="0" w:line="240" w:lineRule="auto"/>
              <w:jc w:val="center"/>
              <w:rPr>
                <w:rFonts w:ascii="Times New Roman" w:hAnsi="Times New Roman" w:cs="Times New Roman"/>
                <w:b/>
                <w:bCs/>
              </w:rPr>
            </w:pPr>
            <w:r w:rsidRPr="00223587">
              <w:rPr>
                <w:rFonts w:ascii="Times New Roman" w:hAnsi="Times New Roman" w:cs="Times New Roman"/>
                <w:b/>
                <w:bCs/>
                <w:rtl/>
              </w:rPr>
              <w:t>ملاحظات</w:t>
            </w:r>
          </w:p>
        </w:tc>
      </w:tr>
      <w:tr w:rsidR="00E30E9C" w:rsidRPr="00223587">
        <w:trPr>
          <w:cantSplit/>
          <w:trHeight w:val="192"/>
        </w:trPr>
        <w:tc>
          <w:tcPr>
            <w:tcW w:w="1843" w:type="dxa"/>
            <w:gridSpan w:val="2"/>
            <w:vMerge/>
            <w:tcBorders>
              <w:bottom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2835" w:type="dxa"/>
            <w:vMerge/>
            <w:tcBorders>
              <w:bottom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4734" w:type="dxa"/>
            <w:vMerge/>
            <w:tcBorders>
              <w:bottom w:val="thinThickSmallGap" w:sz="24" w:space="0" w:color="auto"/>
              <w:right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1059" w:type="dxa"/>
            <w:gridSpan w:val="2"/>
            <w:vMerge/>
            <w:tcBorders>
              <w:left w:val="thinThickSmallGap" w:sz="24" w:space="0" w:color="auto"/>
              <w:bottom w:val="thinThickSmallGap" w:sz="24" w:space="0" w:color="auto"/>
              <w:right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709" w:type="dxa"/>
            <w:tcBorders>
              <w:left w:val="thinThickSmallGap" w:sz="24" w:space="0" w:color="auto"/>
              <w:bottom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tl/>
              </w:rPr>
            </w:pPr>
            <w:r w:rsidRPr="00223587">
              <w:rPr>
                <w:rFonts w:ascii="Times New Roman" w:hAnsi="Times New Roman" w:cs="Times New Roman"/>
                <w:b/>
                <w:bCs/>
                <w:rtl/>
              </w:rPr>
              <w:t>متابعة</w:t>
            </w:r>
          </w:p>
          <w:p w:rsidR="00E30E9C" w:rsidRPr="00223587" w:rsidRDefault="00E30E9C" w:rsidP="007822EF">
            <w:pPr>
              <w:pStyle w:val="a3"/>
              <w:numPr>
                <w:ilvl w:val="0"/>
                <w:numId w:val="1"/>
              </w:numPr>
              <w:spacing w:after="0" w:line="240" w:lineRule="auto"/>
              <w:jc w:val="center"/>
              <w:rPr>
                <w:rFonts w:ascii="Times New Roman" w:hAnsi="Times New Roman" w:cs="Times New Roman"/>
                <w:b/>
                <w:bCs/>
              </w:rPr>
            </w:pPr>
          </w:p>
        </w:tc>
        <w:tc>
          <w:tcPr>
            <w:tcW w:w="709" w:type="dxa"/>
            <w:tcBorders>
              <w:bottom w:val="thinThickSmallGap" w:sz="24" w:space="0" w:color="auto"/>
              <w:right w:val="thinThickSmallGap" w:sz="24" w:space="0" w:color="auto"/>
            </w:tcBorders>
            <w:shd w:val="clear" w:color="auto" w:fill="auto"/>
            <w:vAlign w:val="center"/>
          </w:tcPr>
          <w:p w:rsidR="00E30E9C" w:rsidRPr="00223587" w:rsidRDefault="00E30E9C" w:rsidP="007822EF">
            <w:pPr>
              <w:spacing w:after="0" w:line="240" w:lineRule="auto"/>
              <w:jc w:val="center"/>
              <w:rPr>
                <w:rFonts w:ascii="Times New Roman" w:hAnsi="Times New Roman" w:cs="Times New Roman"/>
                <w:b/>
                <w:bCs/>
                <w:rtl/>
              </w:rPr>
            </w:pPr>
            <w:r w:rsidRPr="00223587">
              <w:rPr>
                <w:rFonts w:ascii="Times New Roman" w:hAnsi="Times New Roman" w:cs="Times New Roman"/>
                <w:b/>
                <w:bCs/>
                <w:rtl/>
              </w:rPr>
              <w:t>متابعة</w:t>
            </w:r>
          </w:p>
          <w:p w:rsidR="00E30E9C" w:rsidRPr="00223587" w:rsidRDefault="00E30E9C" w:rsidP="007822EF">
            <w:pPr>
              <w:spacing w:after="0" w:line="240" w:lineRule="auto"/>
              <w:ind w:left="73"/>
              <w:jc w:val="center"/>
              <w:rPr>
                <w:rFonts w:ascii="Times New Roman" w:hAnsi="Times New Roman" w:cs="Times New Roman"/>
                <w:b/>
                <w:bCs/>
              </w:rPr>
            </w:pPr>
            <w:r w:rsidRPr="00223587">
              <w:rPr>
                <w:rFonts w:ascii="Times New Roman" w:hAnsi="Times New Roman" w:cs="Times New Roman"/>
                <w:b/>
                <w:bCs/>
                <w:rtl/>
              </w:rPr>
              <w:t>(2)</w:t>
            </w:r>
          </w:p>
        </w:tc>
        <w:tc>
          <w:tcPr>
            <w:tcW w:w="567" w:type="dxa"/>
            <w:vMerge/>
            <w:tcBorders>
              <w:left w:val="thinThickSmallGap" w:sz="24" w:space="0" w:color="auto"/>
              <w:bottom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727" w:type="dxa"/>
            <w:vMerge/>
            <w:tcBorders>
              <w:bottom w:val="thinThickSmallGap" w:sz="24" w:space="0" w:color="auto"/>
              <w:right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c>
          <w:tcPr>
            <w:tcW w:w="1276" w:type="dxa"/>
            <w:vMerge/>
            <w:tcBorders>
              <w:left w:val="thinThickSmallGap" w:sz="24" w:space="0" w:color="auto"/>
              <w:bottom w:val="thinThickSmallGap" w:sz="24" w:space="0" w:color="auto"/>
            </w:tcBorders>
            <w:shd w:val="clear" w:color="auto" w:fill="auto"/>
            <w:vAlign w:val="center"/>
          </w:tcPr>
          <w:p w:rsidR="00E30E9C" w:rsidRPr="00223587" w:rsidRDefault="00E30E9C" w:rsidP="007822EF">
            <w:pPr>
              <w:bidi w:val="0"/>
              <w:spacing w:after="0" w:line="240" w:lineRule="auto"/>
              <w:rPr>
                <w:rFonts w:ascii="Times New Roman" w:hAnsi="Times New Roman" w:cs="Times New Roman"/>
                <w:b/>
                <w:bCs/>
              </w:rPr>
            </w:pPr>
          </w:p>
        </w:tc>
      </w:tr>
      <w:tr w:rsidR="002224FF" w:rsidRPr="00223587">
        <w:trPr>
          <w:cantSplit/>
          <w:trHeight w:val="1158"/>
        </w:trPr>
        <w:tc>
          <w:tcPr>
            <w:tcW w:w="567" w:type="dxa"/>
            <w:vMerge w:val="restart"/>
            <w:tcBorders>
              <w:top w:val="thinThickSmallGap" w:sz="24" w:space="0" w:color="auto"/>
            </w:tcBorders>
            <w:shd w:val="clear" w:color="auto" w:fill="auto"/>
            <w:textDirection w:val="btLr"/>
            <w:vAlign w:val="center"/>
          </w:tcPr>
          <w:p w:rsidR="002224FF" w:rsidRPr="00223587" w:rsidRDefault="00223587" w:rsidP="002224FF">
            <w:pPr>
              <w:ind w:left="113" w:right="113"/>
              <w:jc w:val="center"/>
              <w:rPr>
                <w:rFonts w:ascii="Times New Roman" w:hAnsi="Times New Roman" w:cs="Times New Roman"/>
                <w:b/>
                <w:bCs/>
                <w:rtl/>
              </w:rPr>
            </w:pPr>
            <w:r>
              <w:rPr>
                <w:rFonts w:ascii="Times New Roman" w:hAnsi="Times New Roman" w:cs="Times New Roman"/>
                <w:b/>
                <w:bCs/>
                <w:rtl/>
              </w:rPr>
              <w:t>الأدا</w:t>
            </w:r>
          </w:p>
        </w:tc>
        <w:tc>
          <w:tcPr>
            <w:tcW w:w="1276" w:type="dxa"/>
            <w:tcBorders>
              <w:top w:val="thinThickSmallGap" w:sz="24" w:space="0" w:color="auto"/>
            </w:tcBorders>
            <w:shd w:val="clear" w:color="auto" w:fill="auto"/>
            <w:vAlign w:val="center"/>
          </w:tcPr>
          <w:p w:rsidR="002224FF" w:rsidRPr="00223587" w:rsidRDefault="002224FF" w:rsidP="00A43714">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4-المحافظة على أوقات الدوام</w:t>
            </w:r>
          </w:p>
        </w:tc>
        <w:tc>
          <w:tcPr>
            <w:tcW w:w="2835" w:type="dxa"/>
            <w:tcBorders>
              <w:top w:val="thinThickSmallGap" w:sz="24" w:space="0" w:color="auto"/>
            </w:tcBorders>
            <w:shd w:val="clear" w:color="auto" w:fill="auto"/>
            <w:vAlign w:val="center"/>
          </w:tcPr>
          <w:p w:rsidR="002224FF" w:rsidRPr="00223587" w:rsidRDefault="002224FF" w:rsidP="00A43714">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مدى الالتزام والانضباط بمواعيد العمل المحددة للحضور والانصراف والحصص المدرسية، وتقدير قيمة الوقت واستثماره فيما يخدم التربية والتعليم، وعدم مغادرة العمل بدون إذن مسبق.</w:t>
            </w:r>
          </w:p>
        </w:tc>
        <w:tc>
          <w:tcPr>
            <w:tcW w:w="4734" w:type="dxa"/>
            <w:tcBorders>
              <w:top w:val="thinThickSmallGap" w:sz="24" w:space="0" w:color="auto"/>
              <w:right w:val="thinThickSmallGap" w:sz="24" w:space="0" w:color="auto"/>
            </w:tcBorders>
            <w:shd w:val="clear" w:color="auto" w:fill="auto"/>
          </w:tcPr>
          <w:p w:rsidR="002224FF" w:rsidRPr="00223587" w:rsidRDefault="002224FF" w:rsidP="00A43714">
            <w:pPr>
              <w:tabs>
                <w:tab w:val="left" w:pos="-135"/>
                <w:tab w:val="left" w:pos="135"/>
              </w:tabs>
              <w:spacing w:after="0" w:line="240" w:lineRule="auto"/>
              <w:jc w:val="both"/>
              <w:rPr>
                <w:rFonts w:ascii="Times New Roman" w:hAnsi="Times New Roman" w:cs="Times New Roman"/>
                <w:b/>
                <w:bCs/>
                <w:sz w:val="20"/>
                <w:szCs w:val="20"/>
                <w:rtl/>
              </w:rPr>
            </w:pPr>
            <w:r w:rsidRPr="00223587">
              <w:rPr>
                <w:rFonts w:ascii="Times New Roman" w:hAnsi="Times New Roman" w:cs="Times New Roman"/>
                <w:b/>
                <w:bCs/>
                <w:sz w:val="20"/>
                <w:szCs w:val="20"/>
                <w:rtl/>
              </w:rPr>
              <w:t>ويمكن التحقق من ذلك من خلال ملاحظة ما يلي:</w:t>
            </w:r>
          </w:p>
          <w:p w:rsidR="002224FF" w:rsidRPr="00223587" w:rsidRDefault="002224FF" w:rsidP="001C7FCF">
            <w:pPr>
              <w:pStyle w:val="a3"/>
              <w:numPr>
                <w:ilvl w:val="0"/>
                <w:numId w:val="14"/>
              </w:numPr>
              <w:tabs>
                <w:tab w:val="left" w:pos="-135"/>
                <w:tab w:val="left" w:pos="135"/>
              </w:tabs>
              <w:spacing w:after="0" w:line="240" w:lineRule="auto"/>
              <w:ind w:left="252" w:hanging="252"/>
              <w:jc w:val="both"/>
              <w:rPr>
                <w:rFonts w:ascii="Times New Roman" w:hAnsi="Times New Roman" w:cs="Times New Roman"/>
                <w:b/>
                <w:bCs/>
                <w:sz w:val="20"/>
                <w:szCs w:val="20"/>
                <w:rtl/>
              </w:rPr>
            </w:pPr>
            <w:r w:rsidRPr="00223587">
              <w:rPr>
                <w:rFonts w:ascii="Times New Roman" w:hAnsi="Times New Roman" w:cs="Times New Roman"/>
                <w:b/>
                <w:bCs/>
                <w:sz w:val="20"/>
                <w:szCs w:val="20"/>
                <w:rtl/>
              </w:rPr>
              <w:t>سجل دوام الموظفات</w:t>
            </w:r>
          </w:p>
          <w:p w:rsidR="002224FF" w:rsidRPr="00223587" w:rsidRDefault="002224FF" w:rsidP="00A43714">
            <w:pPr>
              <w:pStyle w:val="a3"/>
              <w:numPr>
                <w:ilvl w:val="0"/>
                <w:numId w:val="14"/>
              </w:numPr>
              <w:tabs>
                <w:tab w:val="left" w:pos="-135"/>
                <w:tab w:val="left" w:pos="135"/>
              </w:tabs>
              <w:spacing w:after="0" w:line="240" w:lineRule="auto"/>
              <w:ind w:left="252" w:hanging="252"/>
              <w:jc w:val="both"/>
              <w:rPr>
                <w:rFonts w:ascii="Times New Roman" w:hAnsi="Times New Roman" w:cs="Times New Roman"/>
                <w:b/>
                <w:bCs/>
                <w:sz w:val="20"/>
                <w:szCs w:val="20"/>
              </w:rPr>
            </w:pPr>
            <w:r w:rsidRPr="00223587">
              <w:rPr>
                <w:rFonts w:ascii="Times New Roman" w:hAnsi="Times New Roman" w:cs="Times New Roman"/>
                <w:b/>
                <w:bCs/>
                <w:sz w:val="20"/>
                <w:szCs w:val="20"/>
                <w:rtl/>
              </w:rPr>
              <w:t>الحضور والانصراف في الوقت المحدد</w:t>
            </w:r>
          </w:p>
          <w:p w:rsidR="002224FF" w:rsidRPr="00223587" w:rsidRDefault="002224FF" w:rsidP="00A43714">
            <w:pPr>
              <w:pStyle w:val="a3"/>
              <w:numPr>
                <w:ilvl w:val="0"/>
                <w:numId w:val="14"/>
              </w:numPr>
              <w:tabs>
                <w:tab w:val="left" w:pos="-135"/>
                <w:tab w:val="left" w:pos="135"/>
              </w:tabs>
              <w:spacing w:after="0" w:line="240" w:lineRule="auto"/>
              <w:ind w:left="252" w:hanging="252"/>
              <w:jc w:val="both"/>
              <w:rPr>
                <w:rFonts w:ascii="Times New Roman" w:hAnsi="Times New Roman" w:cs="Times New Roman"/>
                <w:b/>
                <w:bCs/>
                <w:sz w:val="20"/>
                <w:szCs w:val="20"/>
              </w:rPr>
            </w:pPr>
            <w:r w:rsidRPr="00223587">
              <w:rPr>
                <w:rFonts w:ascii="Times New Roman" w:hAnsi="Times New Roman" w:cs="Times New Roman"/>
                <w:b/>
                <w:bCs/>
                <w:sz w:val="20"/>
                <w:szCs w:val="20"/>
                <w:rtl/>
              </w:rPr>
              <w:t>وجودها خلال ساعات العمل</w:t>
            </w:r>
          </w:p>
          <w:p w:rsidR="002224FF" w:rsidRPr="00223587" w:rsidRDefault="002224FF" w:rsidP="00A43714">
            <w:pPr>
              <w:pStyle w:val="a3"/>
              <w:numPr>
                <w:ilvl w:val="0"/>
                <w:numId w:val="14"/>
              </w:numPr>
              <w:tabs>
                <w:tab w:val="left" w:pos="-135"/>
                <w:tab w:val="left" w:pos="135"/>
              </w:tabs>
              <w:spacing w:after="0" w:line="240" w:lineRule="auto"/>
              <w:ind w:left="252" w:hanging="252"/>
              <w:jc w:val="both"/>
              <w:rPr>
                <w:rFonts w:ascii="Times New Roman" w:hAnsi="Times New Roman" w:cs="Times New Roman"/>
                <w:b/>
                <w:bCs/>
                <w:sz w:val="20"/>
                <w:szCs w:val="20"/>
              </w:rPr>
            </w:pPr>
            <w:r w:rsidRPr="00223587">
              <w:rPr>
                <w:rFonts w:ascii="Times New Roman" w:hAnsi="Times New Roman" w:cs="Times New Roman"/>
                <w:b/>
                <w:bCs/>
                <w:sz w:val="20"/>
                <w:szCs w:val="20"/>
                <w:rtl/>
              </w:rPr>
              <w:t>التقيد بالزمن المحدد أثناء العمل وتنظيمه</w:t>
            </w:r>
          </w:p>
          <w:p w:rsidR="002224FF" w:rsidRPr="00223587" w:rsidRDefault="002224FF" w:rsidP="00A43714">
            <w:pPr>
              <w:pStyle w:val="a3"/>
              <w:numPr>
                <w:ilvl w:val="0"/>
                <w:numId w:val="14"/>
              </w:numPr>
              <w:tabs>
                <w:tab w:val="left" w:pos="-135"/>
                <w:tab w:val="left" w:pos="135"/>
              </w:tabs>
              <w:spacing w:after="0" w:line="240" w:lineRule="auto"/>
              <w:ind w:left="252" w:hanging="252"/>
              <w:jc w:val="both"/>
              <w:rPr>
                <w:rFonts w:ascii="Times New Roman" w:hAnsi="Times New Roman" w:cs="Times New Roman"/>
                <w:b/>
                <w:bCs/>
                <w:sz w:val="20"/>
                <w:szCs w:val="20"/>
              </w:rPr>
            </w:pPr>
            <w:r w:rsidRPr="00223587">
              <w:rPr>
                <w:rFonts w:ascii="Times New Roman" w:hAnsi="Times New Roman" w:cs="Times New Roman"/>
                <w:b/>
                <w:bCs/>
                <w:sz w:val="20"/>
                <w:szCs w:val="20"/>
                <w:rtl/>
              </w:rPr>
              <w:t>الإجازات والأذونات الخاصة.</w:t>
            </w:r>
          </w:p>
        </w:tc>
        <w:tc>
          <w:tcPr>
            <w:tcW w:w="652" w:type="dxa"/>
            <w:tcBorders>
              <w:top w:val="thinThickSmallGap" w:sz="24" w:space="0" w:color="auto"/>
              <w:left w:val="thinThickSmallGap" w:sz="24" w:space="0" w:color="auto"/>
            </w:tcBorders>
            <w:shd w:val="clear" w:color="auto" w:fill="auto"/>
          </w:tcPr>
          <w:p w:rsidR="002224FF" w:rsidRPr="00223587" w:rsidRDefault="002224FF" w:rsidP="001C7FCF">
            <w:pPr>
              <w:spacing w:after="0" w:line="240" w:lineRule="auto"/>
              <w:jc w:val="center"/>
              <w:rPr>
                <w:rFonts w:ascii="Times New Roman" w:hAnsi="Times New Roman" w:cs="Times New Roman"/>
                <w:b/>
                <w:bCs/>
                <w:rtl/>
              </w:rPr>
            </w:pPr>
          </w:p>
          <w:p w:rsidR="002224FF" w:rsidRPr="00223587" w:rsidRDefault="002224FF" w:rsidP="001C7FCF">
            <w:pPr>
              <w:spacing w:after="0" w:line="240" w:lineRule="auto"/>
              <w:jc w:val="center"/>
              <w:rPr>
                <w:rFonts w:ascii="Times New Roman" w:hAnsi="Times New Roman" w:cs="Times New Roman"/>
                <w:b/>
                <w:bCs/>
                <w:rtl/>
              </w:rPr>
            </w:pPr>
          </w:p>
          <w:p w:rsidR="002224FF" w:rsidRPr="00223587" w:rsidRDefault="002224FF" w:rsidP="001C7FCF">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1C7FCF">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1C7FCF">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1C7FCF">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407" w:type="dxa"/>
            <w:tcBorders>
              <w:top w:val="thinThickSmallGap" w:sz="24" w:space="0" w:color="auto"/>
              <w:right w:val="thinThickSmallGap" w:sz="24" w:space="0" w:color="auto"/>
            </w:tcBorders>
            <w:shd w:val="clear" w:color="auto" w:fill="auto"/>
            <w:vAlign w:val="center"/>
          </w:tcPr>
          <w:p w:rsidR="002224FF" w:rsidRPr="00223587" w:rsidRDefault="002224FF" w:rsidP="00A43714">
            <w:pPr>
              <w:spacing w:after="0" w:line="240" w:lineRule="auto"/>
              <w:jc w:val="center"/>
              <w:rPr>
                <w:rFonts w:ascii="Times New Roman" w:hAnsi="Times New Roman" w:cs="Times New Roman"/>
                <w:b/>
                <w:bCs/>
              </w:rPr>
            </w:pPr>
            <w:r w:rsidRPr="00223587">
              <w:rPr>
                <w:rFonts w:ascii="Times New Roman" w:hAnsi="Times New Roman" w:cs="Times New Roman"/>
                <w:b/>
                <w:bCs/>
                <w:rtl/>
              </w:rPr>
              <w:t>7</w:t>
            </w:r>
          </w:p>
        </w:tc>
        <w:tc>
          <w:tcPr>
            <w:tcW w:w="709" w:type="dxa"/>
            <w:tcBorders>
              <w:top w:val="thinThickSmallGap" w:sz="24" w:space="0" w:color="auto"/>
              <w:left w:val="thinThickSmallGap" w:sz="24" w:space="0" w:color="auto"/>
            </w:tcBorders>
            <w:shd w:val="clear" w:color="auto" w:fill="auto"/>
            <w:textDirection w:val="tbRl"/>
            <w:vAlign w:val="center"/>
          </w:tcPr>
          <w:p w:rsidR="002224FF" w:rsidRPr="00223587" w:rsidRDefault="002224FF" w:rsidP="00A43714">
            <w:pPr>
              <w:spacing w:after="0" w:line="240" w:lineRule="auto"/>
              <w:ind w:left="113" w:right="113"/>
              <w:jc w:val="center"/>
              <w:rPr>
                <w:rFonts w:ascii="Times New Roman" w:hAnsi="Times New Roman" w:cs="Times New Roman"/>
                <w:b/>
                <w:bCs/>
              </w:rPr>
            </w:pPr>
          </w:p>
        </w:tc>
        <w:tc>
          <w:tcPr>
            <w:tcW w:w="709" w:type="dxa"/>
            <w:tcBorders>
              <w:top w:val="thinThickSmallGap" w:sz="24" w:space="0" w:color="auto"/>
              <w:right w:val="thinThickSmallGap" w:sz="24" w:space="0" w:color="auto"/>
            </w:tcBorders>
            <w:shd w:val="clear" w:color="auto" w:fill="auto"/>
            <w:textDirection w:val="tbRl"/>
            <w:vAlign w:val="center"/>
          </w:tcPr>
          <w:p w:rsidR="002224FF" w:rsidRPr="00223587" w:rsidRDefault="002224FF" w:rsidP="00A43714">
            <w:pPr>
              <w:spacing w:after="0" w:line="240" w:lineRule="auto"/>
              <w:ind w:left="113" w:right="113"/>
              <w:jc w:val="center"/>
              <w:rPr>
                <w:rFonts w:ascii="Times New Roman" w:hAnsi="Times New Roman" w:cs="Times New Roman"/>
                <w:b/>
                <w:bCs/>
              </w:rPr>
            </w:pPr>
          </w:p>
        </w:tc>
        <w:tc>
          <w:tcPr>
            <w:tcW w:w="567" w:type="dxa"/>
            <w:tcBorders>
              <w:top w:val="thinThickSmallGap" w:sz="24" w:space="0" w:color="auto"/>
              <w:left w:val="thinThickSmallGap" w:sz="24" w:space="0" w:color="auto"/>
            </w:tcBorders>
            <w:shd w:val="clear" w:color="auto" w:fill="auto"/>
            <w:vAlign w:val="center"/>
          </w:tcPr>
          <w:p w:rsidR="002224FF" w:rsidRPr="00223587" w:rsidRDefault="002224FF" w:rsidP="00A43714">
            <w:pPr>
              <w:spacing w:after="0" w:line="240" w:lineRule="auto"/>
              <w:jc w:val="center"/>
              <w:rPr>
                <w:rFonts w:ascii="Times New Roman" w:hAnsi="Times New Roman" w:cs="Times New Roman"/>
                <w:b/>
                <w:bCs/>
              </w:rPr>
            </w:pPr>
          </w:p>
        </w:tc>
        <w:tc>
          <w:tcPr>
            <w:tcW w:w="727" w:type="dxa"/>
            <w:tcBorders>
              <w:top w:val="thinThickSmallGap" w:sz="24" w:space="0" w:color="auto"/>
              <w:right w:val="thinThickSmallGap" w:sz="24" w:space="0" w:color="auto"/>
            </w:tcBorders>
            <w:shd w:val="clear" w:color="auto" w:fill="auto"/>
            <w:textDirection w:val="tbRl"/>
            <w:vAlign w:val="center"/>
          </w:tcPr>
          <w:p w:rsidR="002224FF" w:rsidRPr="00223587" w:rsidRDefault="002224FF" w:rsidP="00A43714">
            <w:pPr>
              <w:spacing w:after="0" w:line="240" w:lineRule="auto"/>
              <w:ind w:left="113" w:right="113"/>
              <w:jc w:val="center"/>
              <w:rPr>
                <w:rFonts w:ascii="Times New Roman" w:hAnsi="Times New Roman" w:cs="Times New Roman"/>
                <w:b/>
                <w:bCs/>
              </w:rPr>
            </w:pPr>
          </w:p>
        </w:tc>
        <w:tc>
          <w:tcPr>
            <w:tcW w:w="1276" w:type="dxa"/>
            <w:tcBorders>
              <w:top w:val="thinThickSmallGap" w:sz="24" w:space="0" w:color="auto"/>
              <w:left w:val="thinThickSmallGap" w:sz="24" w:space="0" w:color="auto"/>
            </w:tcBorders>
            <w:shd w:val="clear" w:color="auto" w:fill="auto"/>
          </w:tcPr>
          <w:p w:rsidR="002224FF" w:rsidRPr="00223587" w:rsidRDefault="002224FF" w:rsidP="00A43714">
            <w:pPr>
              <w:spacing w:after="0" w:line="240" w:lineRule="auto"/>
              <w:jc w:val="center"/>
              <w:rPr>
                <w:rFonts w:ascii="Times New Roman" w:hAnsi="Times New Roman" w:cs="Times New Roman"/>
                <w:b/>
                <w:bCs/>
              </w:rPr>
            </w:pPr>
          </w:p>
        </w:tc>
      </w:tr>
      <w:tr w:rsidR="002224FF" w:rsidRPr="00223587">
        <w:trPr>
          <w:cantSplit/>
          <w:trHeight w:val="1432"/>
        </w:trPr>
        <w:tc>
          <w:tcPr>
            <w:tcW w:w="567" w:type="dxa"/>
            <w:vMerge/>
            <w:shd w:val="clear" w:color="auto" w:fill="auto"/>
            <w:vAlign w:val="center"/>
          </w:tcPr>
          <w:p w:rsidR="002224FF" w:rsidRPr="00223587" w:rsidRDefault="002224FF" w:rsidP="00A43714">
            <w:pPr>
              <w:spacing w:after="0" w:line="240" w:lineRule="auto"/>
              <w:jc w:val="center"/>
              <w:rPr>
                <w:rFonts w:ascii="Times New Roman" w:hAnsi="Times New Roman" w:cs="Times New Roman"/>
                <w:b/>
                <w:bCs/>
              </w:rPr>
            </w:pPr>
          </w:p>
        </w:tc>
        <w:tc>
          <w:tcPr>
            <w:tcW w:w="1276" w:type="dxa"/>
            <w:shd w:val="clear" w:color="auto" w:fill="auto"/>
            <w:vAlign w:val="center"/>
          </w:tcPr>
          <w:p w:rsidR="002224FF" w:rsidRPr="00223587" w:rsidRDefault="002224FF" w:rsidP="00A43714">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5-الإلمام بالأسس التربوية في إعداد الدروس وتطبيقها</w:t>
            </w:r>
          </w:p>
        </w:tc>
        <w:tc>
          <w:tcPr>
            <w:tcW w:w="2835" w:type="dxa"/>
            <w:shd w:val="clear" w:color="auto" w:fill="auto"/>
            <w:vAlign w:val="center"/>
          </w:tcPr>
          <w:p w:rsidR="002224FF" w:rsidRPr="00223587" w:rsidRDefault="002224FF" w:rsidP="00A43714">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التفهم للمناهج وطرق التدريس العامة والخاصة وأساسيات التربية ونظرياتها ومدى تطبيق ذلك في تحضير الدروس والتفاعل معها على ضوء المستجدات في هذا المجال.</w:t>
            </w:r>
          </w:p>
        </w:tc>
        <w:tc>
          <w:tcPr>
            <w:tcW w:w="4734" w:type="dxa"/>
            <w:tcBorders>
              <w:right w:val="thinThickSmallGap" w:sz="24" w:space="0" w:color="auto"/>
            </w:tcBorders>
            <w:shd w:val="clear" w:color="auto" w:fill="auto"/>
          </w:tcPr>
          <w:p w:rsidR="002224FF" w:rsidRPr="00223587" w:rsidRDefault="002224FF" w:rsidP="00A43714">
            <w:pPr>
              <w:pStyle w:val="a3"/>
              <w:spacing w:after="0" w:line="240" w:lineRule="auto"/>
              <w:ind w:left="0"/>
              <w:jc w:val="both"/>
              <w:rPr>
                <w:rFonts w:ascii="Times New Roman" w:hAnsi="Times New Roman" w:cs="Times New Roman"/>
                <w:b/>
                <w:bCs/>
                <w:sz w:val="20"/>
                <w:szCs w:val="20"/>
                <w:rtl/>
              </w:rPr>
            </w:pPr>
            <w:r w:rsidRPr="00223587">
              <w:rPr>
                <w:rFonts w:ascii="Times New Roman" w:hAnsi="Times New Roman" w:cs="Times New Roman"/>
                <w:b/>
                <w:bCs/>
                <w:sz w:val="20"/>
                <w:szCs w:val="20"/>
                <w:rtl/>
              </w:rPr>
              <w:t>ويمكن التأكد من ذلك بالإطلاع على كراسة التحضير وملاحظة ما يلي:</w:t>
            </w:r>
          </w:p>
          <w:p w:rsidR="002224FF" w:rsidRPr="00223587" w:rsidRDefault="002224FF" w:rsidP="00A43714">
            <w:pPr>
              <w:pStyle w:val="a3"/>
              <w:numPr>
                <w:ilvl w:val="0"/>
                <w:numId w:val="15"/>
              </w:numPr>
              <w:spacing w:after="0" w:line="240" w:lineRule="auto"/>
              <w:ind w:left="162" w:hanging="162"/>
              <w:jc w:val="both"/>
              <w:rPr>
                <w:rFonts w:ascii="Times New Roman" w:hAnsi="Times New Roman" w:cs="Times New Roman"/>
                <w:b/>
                <w:bCs/>
                <w:sz w:val="20"/>
                <w:szCs w:val="20"/>
                <w:rtl/>
              </w:rPr>
            </w:pPr>
            <w:r w:rsidRPr="00223587">
              <w:rPr>
                <w:rFonts w:ascii="Times New Roman" w:hAnsi="Times New Roman" w:cs="Times New Roman"/>
                <w:b/>
                <w:bCs/>
                <w:sz w:val="20"/>
                <w:szCs w:val="20"/>
                <w:rtl/>
              </w:rPr>
              <w:t xml:space="preserve"> الإعداد "التحضير" وفق الأهداف المعرفية والوجدانية والمهارية لموضوعات المادة والتوجيه والتعليم في ضوئها.</w:t>
            </w:r>
          </w:p>
          <w:p w:rsidR="002224FF" w:rsidRPr="00223587" w:rsidRDefault="002224FF" w:rsidP="00A43714">
            <w:pPr>
              <w:pStyle w:val="a3"/>
              <w:numPr>
                <w:ilvl w:val="0"/>
                <w:numId w:val="15"/>
              </w:numPr>
              <w:spacing w:after="0" w:line="240" w:lineRule="auto"/>
              <w:ind w:left="162" w:hanging="162"/>
              <w:jc w:val="both"/>
              <w:rPr>
                <w:rFonts w:ascii="Times New Roman" w:hAnsi="Times New Roman" w:cs="Times New Roman"/>
                <w:b/>
                <w:bCs/>
                <w:sz w:val="20"/>
                <w:szCs w:val="20"/>
              </w:rPr>
            </w:pPr>
            <w:r w:rsidRPr="00223587">
              <w:rPr>
                <w:rFonts w:ascii="Times New Roman" w:hAnsi="Times New Roman" w:cs="Times New Roman"/>
                <w:b/>
                <w:bCs/>
                <w:sz w:val="20"/>
                <w:szCs w:val="20"/>
                <w:rtl/>
              </w:rPr>
              <w:t>تحديد طريقة التدريس وأسلوب عرض المادة العلمية.</w:t>
            </w:r>
          </w:p>
          <w:p w:rsidR="002224FF" w:rsidRPr="00223587" w:rsidRDefault="002224FF" w:rsidP="00A43714">
            <w:pPr>
              <w:pStyle w:val="a3"/>
              <w:numPr>
                <w:ilvl w:val="0"/>
                <w:numId w:val="15"/>
              </w:numPr>
              <w:spacing w:after="0" w:line="240" w:lineRule="auto"/>
              <w:ind w:left="162" w:hanging="162"/>
              <w:jc w:val="both"/>
              <w:rPr>
                <w:rFonts w:ascii="Times New Roman" w:hAnsi="Times New Roman" w:cs="Times New Roman"/>
                <w:b/>
                <w:bCs/>
                <w:sz w:val="20"/>
                <w:szCs w:val="20"/>
              </w:rPr>
            </w:pPr>
            <w:r w:rsidRPr="00223587">
              <w:rPr>
                <w:rFonts w:ascii="Times New Roman" w:hAnsi="Times New Roman" w:cs="Times New Roman"/>
                <w:b/>
                <w:bCs/>
                <w:sz w:val="20"/>
                <w:szCs w:val="20"/>
                <w:rtl/>
              </w:rPr>
              <w:t>تحديد الوسائل التعليمية والنواحي الإجرائية لترجمة الأهداف إلى سلوك تعليمي.</w:t>
            </w:r>
          </w:p>
          <w:p w:rsidR="002224FF" w:rsidRPr="00223587" w:rsidRDefault="002224FF" w:rsidP="00A43714">
            <w:pPr>
              <w:pStyle w:val="a3"/>
              <w:numPr>
                <w:ilvl w:val="0"/>
                <w:numId w:val="15"/>
              </w:numPr>
              <w:spacing w:after="0" w:line="240" w:lineRule="auto"/>
              <w:ind w:left="162" w:hanging="162"/>
              <w:jc w:val="both"/>
              <w:rPr>
                <w:rFonts w:ascii="Times New Roman" w:hAnsi="Times New Roman" w:cs="Times New Roman"/>
                <w:b/>
                <w:bCs/>
                <w:sz w:val="20"/>
                <w:szCs w:val="20"/>
              </w:rPr>
            </w:pPr>
            <w:r w:rsidRPr="00223587">
              <w:rPr>
                <w:rFonts w:ascii="Times New Roman" w:hAnsi="Times New Roman" w:cs="Times New Roman"/>
                <w:b/>
                <w:bCs/>
                <w:sz w:val="20"/>
                <w:szCs w:val="20"/>
                <w:rtl/>
              </w:rPr>
              <w:t>ما دون من أمثلة وتطبيقات للدرس.</w:t>
            </w:r>
          </w:p>
        </w:tc>
        <w:tc>
          <w:tcPr>
            <w:tcW w:w="652" w:type="dxa"/>
            <w:tcBorders>
              <w:left w:val="thinThickSmallGap" w:sz="24" w:space="0" w:color="auto"/>
            </w:tcBorders>
            <w:shd w:val="clear" w:color="auto" w:fill="auto"/>
          </w:tcPr>
          <w:p w:rsidR="002224FF" w:rsidRPr="00223587" w:rsidRDefault="002224FF" w:rsidP="008F7568">
            <w:pPr>
              <w:spacing w:after="0" w:line="240" w:lineRule="auto"/>
              <w:jc w:val="center"/>
              <w:rPr>
                <w:rFonts w:ascii="Times New Roman" w:hAnsi="Times New Roman" w:cs="Times New Roman"/>
                <w:b/>
                <w:bCs/>
                <w:rtl/>
              </w:rPr>
            </w:pPr>
          </w:p>
          <w:p w:rsidR="002224FF" w:rsidRPr="00223587" w:rsidRDefault="002224FF" w:rsidP="008F7568">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8F7568">
            <w:pPr>
              <w:spacing w:after="0" w:line="240" w:lineRule="auto"/>
              <w:jc w:val="center"/>
              <w:rPr>
                <w:rFonts w:ascii="Times New Roman" w:hAnsi="Times New Roman" w:cs="Times New Roman"/>
                <w:b/>
                <w:bCs/>
                <w:rtl/>
              </w:rPr>
            </w:pPr>
          </w:p>
          <w:p w:rsidR="002224FF" w:rsidRPr="00223587" w:rsidRDefault="002224FF" w:rsidP="008F7568">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8F7568">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2224FF" w:rsidRPr="00223587" w:rsidRDefault="002224FF" w:rsidP="008F7568">
            <w:pPr>
              <w:spacing w:after="0" w:line="240" w:lineRule="auto"/>
              <w:jc w:val="center"/>
              <w:rPr>
                <w:rFonts w:ascii="Times New Roman" w:hAnsi="Times New Roman" w:cs="Times New Roman"/>
                <w:b/>
                <w:bCs/>
                <w:rtl/>
              </w:rPr>
            </w:pPr>
          </w:p>
          <w:p w:rsidR="002224FF" w:rsidRPr="00223587" w:rsidRDefault="002224FF" w:rsidP="00223587">
            <w:pPr>
              <w:spacing w:after="0" w:line="240" w:lineRule="auto"/>
              <w:jc w:val="center"/>
              <w:rPr>
                <w:rFonts w:ascii="Times New Roman" w:hAnsi="Times New Roman" w:cs="Times New Roman"/>
                <w:b/>
                <w:bCs/>
              </w:rPr>
            </w:pPr>
            <w:r w:rsidRPr="00223587">
              <w:rPr>
                <w:rFonts w:ascii="Times New Roman" w:hAnsi="Times New Roman" w:cs="Times New Roman"/>
                <w:b/>
                <w:bCs/>
                <w:rtl/>
              </w:rPr>
              <w:t>2</w:t>
            </w:r>
          </w:p>
        </w:tc>
        <w:tc>
          <w:tcPr>
            <w:tcW w:w="407" w:type="dxa"/>
            <w:tcBorders>
              <w:right w:val="thinThickSmallGap" w:sz="24" w:space="0" w:color="auto"/>
            </w:tcBorders>
            <w:shd w:val="clear" w:color="auto" w:fill="auto"/>
            <w:vAlign w:val="center"/>
          </w:tcPr>
          <w:p w:rsidR="002224FF" w:rsidRPr="00223587" w:rsidRDefault="002224FF" w:rsidP="00A43714">
            <w:pPr>
              <w:spacing w:after="0" w:line="240" w:lineRule="auto"/>
              <w:jc w:val="center"/>
              <w:rPr>
                <w:rFonts w:ascii="Times New Roman" w:hAnsi="Times New Roman" w:cs="Times New Roman"/>
                <w:b/>
                <w:bCs/>
              </w:rPr>
            </w:pPr>
            <w:r w:rsidRPr="00223587">
              <w:rPr>
                <w:rFonts w:ascii="Times New Roman" w:hAnsi="Times New Roman" w:cs="Times New Roman"/>
                <w:b/>
                <w:bCs/>
                <w:rtl/>
              </w:rPr>
              <w:t>7</w:t>
            </w:r>
          </w:p>
        </w:tc>
        <w:tc>
          <w:tcPr>
            <w:tcW w:w="709" w:type="dxa"/>
            <w:tcBorders>
              <w:left w:val="thinThickSmallGap" w:sz="24" w:space="0" w:color="auto"/>
            </w:tcBorders>
            <w:shd w:val="clear" w:color="auto" w:fill="auto"/>
            <w:textDirection w:val="tbRl"/>
            <w:vAlign w:val="center"/>
          </w:tcPr>
          <w:p w:rsidR="002224FF" w:rsidRPr="00223587" w:rsidRDefault="002224FF" w:rsidP="00A43714">
            <w:pPr>
              <w:spacing w:after="0" w:line="240" w:lineRule="auto"/>
              <w:ind w:left="113" w:right="113"/>
              <w:jc w:val="center"/>
              <w:rPr>
                <w:rFonts w:ascii="Times New Roman" w:hAnsi="Times New Roman" w:cs="Times New Roman"/>
                <w:b/>
                <w:bCs/>
              </w:rPr>
            </w:pPr>
          </w:p>
        </w:tc>
        <w:tc>
          <w:tcPr>
            <w:tcW w:w="709" w:type="dxa"/>
            <w:tcBorders>
              <w:right w:val="thinThickSmallGap" w:sz="24" w:space="0" w:color="auto"/>
            </w:tcBorders>
            <w:shd w:val="clear" w:color="auto" w:fill="auto"/>
            <w:textDirection w:val="tbRl"/>
            <w:vAlign w:val="center"/>
          </w:tcPr>
          <w:p w:rsidR="002224FF" w:rsidRPr="00223587" w:rsidRDefault="002224FF" w:rsidP="00A43714">
            <w:pPr>
              <w:spacing w:after="0" w:line="240" w:lineRule="auto"/>
              <w:ind w:left="113" w:right="113"/>
              <w:jc w:val="center"/>
              <w:rPr>
                <w:rFonts w:ascii="Times New Roman" w:hAnsi="Times New Roman" w:cs="Times New Roman"/>
                <w:b/>
                <w:bCs/>
              </w:rPr>
            </w:pPr>
          </w:p>
        </w:tc>
        <w:tc>
          <w:tcPr>
            <w:tcW w:w="567" w:type="dxa"/>
            <w:tcBorders>
              <w:left w:val="thinThickSmallGap" w:sz="24" w:space="0" w:color="auto"/>
            </w:tcBorders>
            <w:shd w:val="clear" w:color="auto" w:fill="auto"/>
            <w:vAlign w:val="center"/>
          </w:tcPr>
          <w:p w:rsidR="002224FF" w:rsidRPr="00223587" w:rsidRDefault="002224FF" w:rsidP="00A43714">
            <w:pPr>
              <w:spacing w:after="0" w:line="240" w:lineRule="auto"/>
              <w:jc w:val="center"/>
              <w:rPr>
                <w:rFonts w:ascii="Times New Roman" w:hAnsi="Times New Roman" w:cs="Times New Roman"/>
                <w:b/>
                <w:bCs/>
              </w:rPr>
            </w:pPr>
          </w:p>
        </w:tc>
        <w:tc>
          <w:tcPr>
            <w:tcW w:w="727" w:type="dxa"/>
            <w:tcBorders>
              <w:right w:val="thinThickSmallGap" w:sz="24" w:space="0" w:color="auto"/>
            </w:tcBorders>
            <w:shd w:val="clear" w:color="auto" w:fill="auto"/>
            <w:textDirection w:val="tbRl"/>
            <w:vAlign w:val="center"/>
          </w:tcPr>
          <w:p w:rsidR="002224FF" w:rsidRPr="00223587" w:rsidRDefault="002224FF" w:rsidP="00A43714">
            <w:pPr>
              <w:spacing w:after="0" w:line="240" w:lineRule="auto"/>
              <w:ind w:left="113" w:right="113"/>
              <w:jc w:val="center"/>
              <w:rPr>
                <w:rFonts w:ascii="Times New Roman" w:hAnsi="Times New Roman" w:cs="Times New Roman"/>
                <w:b/>
                <w:bCs/>
              </w:rPr>
            </w:pPr>
          </w:p>
        </w:tc>
        <w:tc>
          <w:tcPr>
            <w:tcW w:w="1276" w:type="dxa"/>
            <w:tcBorders>
              <w:left w:val="thinThickSmallGap" w:sz="24" w:space="0" w:color="auto"/>
            </w:tcBorders>
            <w:shd w:val="clear" w:color="auto" w:fill="auto"/>
          </w:tcPr>
          <w:p w:rsidR="002224FF" w:rsidRPr="00223587" w:rsidRDefault="002224FF" w:rsidP="00A43714">
            <w:pPr>
              <w:spacing w:after="0" w:line="240" w:lineRule="auto"/>
              <w:jc w:val="center"/>
              <w:rPr>
                <w:rFonts w:ascii="Times New Roman" w:hAnsi="Times New Roman" w:cs="Times New Roman"/>
                <w:b/>
                <w:bCs/>
              </w:rPr>
            </w:pPr>
          </w:p>
        </w:tc>
      </w:tr>
      <w:tr w:rsidR="002224FF" w:rsidRPr="00223587">
        <w:trPr>
          <w:trHeight w:val="1455"/>
        </w:trPr>
        <w:tc>
          <w:tcPr>
            <w:tcW w:w="567" w:type="dxa"/>
            <w:vMerge/>
            <w:shd w:val="clear" w:color="auto" w:fill="auto"/>
            <w:vAlign w:val="center"/>
          </w:tcPr>
          <w:p w:rsidR="002224FF" w:rsidRPr="00223587" w:rsidRDefault="002224FF" w:rsidP="00A43714">
            <w:pPr>
              <w:bidi w:val="0"/>
              <w:spacing w:after="0" w:line="240" w:lineRule="auto"/>
              <w:rPr>
                <w:rFonts w:ascii="Times New Roman" w:hAnsi="Times New Roman" w:cs="Times New Roman"/>
                <w:b/>
                <w:bCs/>
              </w:rPr>
            </w:pPr>
          </w:p>
        </w:tc>
        <w:tc>
          <w:tcPr>
            <w:tcW w:w="1276" w:type="dxa"/>
            <w:shd w:val="clear" w:color="auto" w:fill="auto"/>
            <w:vAlign w:val="center"/>
          </w:tcPr>
          <w:p w:rsidR="002224FF" w:rsidRPr="00223587" w:rsidRDefault="002224FF" w:rsidP="00A43714">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6-التمكن من المادة العلمية والقدرة على تحقيق أهدافها</w:t>
            </w:r>
          </w:p>
        </w:tc>
        <w:tc>
          <w:tcPr>
            <w:tcW w:w="2835" w:type="dxa"/>
            <w:shd w:val="clear" w:color="auto" w:fill="auto"/>
            <w:vAlign w:val="center"/>
          </w:tcPr>
          <w:p w:rsidR="002224FF" w:rsidRPr="00223587" w:rsidRDefault="002224FF" w:rsidP="00A43714">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مدى الإلمام بمادة التخصص ومحتوياتها وما يرتبط بها من حقائق علمية ومعارف ومراجع أساسية ووسائل تدريس وأهداف تعليمية وتربوية، ومدى القدرة على تفهم الأهداف وترجمتها إلى صياغة إجرائية هادفة واستيعاب مضموناتها.</w:t>
            </w:r>
          </w:p>
        </w:tc>
        <w:tc>
          <w:tcPr>
            <w:tcW w:w="4734" w:type="dxa"/>
            <w:tcBorders>
              <w:right w:val="thinThickSmallGap" w:sz="24" w:space="0" w:color="auto"/>
            </w:tcBorders>
            <w:shd w:val="clear" w:color="auto" w:fill="auto"/>
          </w:tcPr>
          <w:p w:rsidR="002224FF" w:rsidRPr="00223587" w:rsidRDefault="002224FF" w:rsidP="00A43714">
            <w:pPr>
              <w:pStyle w:val="a3"/>
              <w:spacing w:after="0" w:line="240" w:lineRule="auto"/>
              <w:ind w:left="0"/>
              <w:jc w:val="both"/>
              <w:rPr>
                <w:rFonts w:ascii="Times New Roman" w:hAnsi="Times New Roman" w:cs="Times New Roman"/>
                <w:b/>
                <w:bCs/>
                <w:sz w:val="20"/>
                <w:szCs w:val="20"/>
                <w:rtl/>
              </w:rPr>
            </w:pPr>
            <w:r w:rsidRPr="00223587">
              <w:rPr>
                <w:rFonts w:ascii="Times New Roman" w:hAnsi="Times New Roman" w:cs="Times New Roman"/>
                <w:b/>
                <w:bCs/>
                <w:sz w:val="20"/>
                <w:szCs w:val="20"/>
                <w:rtl/>
              </w:rPr>
              <w:t>يمكن التحقق من ذلك من خلال أمور منها:</w:t>
            </w:r>
          </w:p>
          <w:p w:rsidR="002224FF" w:rsidRPr="00223587" w:rsidRDefault="002224FF" w:rsidP="00A43714">
            <w:pPr>
              <w:pStyle w:val="a3"/>
              <w:numPr>
                <w:ilvl w:val="0"/>
                <w:numId w:val="16"/>
              </w:numPr>
              <w:spacing w:after="0" w:line="240" w:lineRule="auto"/>
              <w:ind w:left="162" w:hanging="162"/>
              <w:jc w:val="both"/>
              <w:rPr>
                <w:rFonts w:ascii="Times New Roman" w:hAnsi="Times New Roman" w:cs="Times New Roman"/>
                <w:b/>
                <w:bCs/>
                <w:sz w:val="20"/>
                <w:szCs w:val="20"/>
                <w:rtl/>
              </w:rPr>
            </w:pPr>
            <w:r w:rsidRPr="00223587">
              <w:rPr>
                <w:rFonts w:ascii="Times New Roman" w:hAnsi="Times New Roman" w:cs="Times New Roman"/>
                <w:b/>
                <w:bCs/>
                <w:sz w:val="20"/>
                <w:szCs w:val="20"/>
                <w:rtl/>
              </w:rPr>
              <w:t>الزيارات الصفية للتأكد من: - تقديم المعلومات المرتبطة بالمادة العلمية خالية من الأخطاء .</w:t>
            </w:r>
          </w:p>
          <w:p w:rsidR="002224FF" w:rsidRPr="00223587" w:rsidRDefault="002224FF" w:rsidP="00A43714">
            <w:pPr>
              <w:pStyle w:val="a3"/>
              <w:numPr>
                <w:ilvl w:val="0"/>
                <w:numId w:val="16"/>
              </w:numPr>
              <w:spacing w:after="0" w:line="240" w:lineRule="auto"/>
              <w:ind w:left="162" w:hanging="162"/>
              <w:jc w:val="both"/>
              <w:rPr>
                <w:rFonts w:ascii="Times New Roman" w:hAnsi="Times New Roman" w:cs="Times New Roman"/>
                <w:b/>
                <w:bCs/>
                <w:sz w:val="20"/>
                <w:szCs w:val="20"/>
              </w:rPr>
            </w:pPr>
            <w:r w:rsidRPr="00223587">
              <w:rPr>
                <w:rFonts w:ascii="Times New Roman" w:hAnsi="Times New Roman" w:cs="Times New Roman"/>
                <w:b/>
                <w:bCs/>
                <w:sz w:val="20"/>
                <w:szCs w:val="20"/>
                <w:rtl/>
              </w:rPr>
              <w:t xml:space="preserve">مراجعة كراسات الأعمال التحريرية للطالبات وتصحيحها. </w:t>
            </w:r>
          </w:p>
          <w:p w:rsidR="002224FF" w:rsidRPr="00223587" w:rsidRDefault="002224FF" w:rsidP="00A43714">
            <w:pPr>
              <w:pStyle w:val="a3"/>
              <w:numPr>
                <w:ilvl w:val="0"/>
                <w:numId w:val="16"/>
              </w:numPr>
              <w:spacing w:after="0" w:line="240" w:lineRule="auto"/>
              <w:ind w:left="162" w:hanging="162"/>
              <w:jc w:val="both"/>
              <w:rPr>
                <w:rFonts w:ascii="Times New Roman" w:hAnsi="Times New Roman" w:cs="Times New Roman"/>
                <w:b/>
                <w:bCs/>
                <w:sz w:val="20"/>
                <w:szCs w:val="20"/>
              </w:rPr>
            </w:pPr>
            <w:r w:rsidRPr="00223587">
              <w:rPr>
                <w:rFonts w:ascii="Times New Roman" w:hAnsi="Times New Roman" w:cs="Times New Roman"/>
                <w:b/>
                <w:bCs/>
                <w:sz w:val="20"/>
                <w:szCs w:val="20"/>
                <w:rtl/>
              </w:rPr>
              <w:t>الإطلاع على كراسة التحضير وطريقتها في صياغة أهداف  موضوعات مادة التخصص في أسلوب إجرائي.</w:t>
            </w:r>
          </w:p>
          <w:p w:rsidR="002224FF" w:rsidRPr="00223587" w:rsidRDefault="002224FF" w:rsidP="00A43714">
            <w:pPr>
              <w:pStyle w:val="a3"/>
              <w:numPr>
                <w:ilvl w:val="0"/>
                <w:numId w:val="16"/>
              </w:numPr>
              <w:spacing w:after="0" w:line="240" w:lineRule="auto"/>
              <w:ind w:left="162" w:hanging="162"/>
              <w:jc w:val="both"/>
              <w:rPr>
                <w:rFonts w:ascii="Times New Roman" w:hAnsi="Times New Roman" w:cs="Times New Roman"/>
                <w:b/>
                <w:bCs/>
                <w:sz w:val="20"/>
                <w:szCs w:val="20"/>
              </w:rPr>
            </w:pPr>
            <w:r w:rsidRPr="00223587">
              <w:rPr>
                <w:rFonts w:ascii="Times New Roman" w:hAnsi="Times New Roman" w:cs="Times New Roman"/>
                <w:b/>
                <w:bCs/>
                <w:sz w:val="20"/>
                <w:szCs w:val="20"/>
                <w:rtl/>
              </w:rPr>
              <w:t>أسلوب التقويم للأهداف من خلال الأسئلة الشفوية والتحريرية.</w:t>
            </w:r>
          </w:p>
          <w:p w:rsidR="002224FF" w:rsidRPr="00223587" w:rsidRDefault="002224FF" w:rsidP="00A43714">
            <w:pPr>
              <w:pStyle w:val="a3"/>
              <w:numPr>
                <w:ilvl w:val="0"/>
                <w:numId w:val="16"/>
              </w:numPr>
              <w:spacing w:after="0" w:line="240" w:lineRule="auto"/>
              <w:ind w:left="162" w:hanging="162"/>
              <w:jc w:val="both"/>
              <w:rPr>
                <w:rFonts w:ascii="Times New Roman" w:hAnsi="Times New Roman" w:cs="Times New Roman"/>
                <w:b/>
                <w:bCs/>
                <w:sz w:val="20"/>
                <w:szCs w:val="20"/>
              </w:rPr>
            </w:pPr>
            <w:r w:rsidRPr="00223587">
              <w:rPr>
                <w:rFonts w:ascii="Times New Roman" w:hAnsi="Times New Roman" w:cs="Times New Roman"/>
                <w:b/>
                <w:bCs/>
                <w:sz w:val="20"/>
                <w:szCs w:val="20"/>
                <w:rtl/>
              </w:rPr>
              <w:t>تسجيله لبعض المراجع والمصادر التي استخدمت في إعداد الدروس.</w:t>
            </w:r>
          </w:p>
        </w:tc>
        <w:tc>
          <w:tcPr>
            <w:tcW w:w="652" w:type="dxa"/>
            <w:tcBorders>
              <w:left w:val="thinThickSmallGap" w:sz="24" w:space="0" w:color="auto"/>
            </w:tcBorders>
            <w:shd w:val="clear" w:color="auto" w:fill="auto"/>
          </w:tcPr>
          <w:p w:rsidR="002224FF" w:rsidRPr="00223587" w:rsidRDefault="002224FF" w:rsidP="00A43714">
            <w:pPr>
              <w:spacing w:after="0" w:line="240" w:lineRule="auto"/>
              <w:jc w:val="center"/>
              <w:rPr>
                <w:rFonts w:ascii="Times New Roman" w:hAnsi="Times New Roman" w:cs="Times New Roman"/>
                <w:b/>
                <w:bCs/>
                <w:rtl/>
              </w:rPr>
            </w:pPr>
          </w:p>
          <w:p w:rsidR="002224FF" w:rsidRPr="00223587" w:rsidRDefault="002224FF" w:rsidP="00A43714">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A43714">
            <w:pPr>
              <w:spacing w:after="0" w:line="240" w:lineRule="auto"/>
              <w:jc w:val="center"/>
              <w:rPr>
                <w:rFonts w:ascii="Times New Roman" w:hAnsi="Times New Roman" w:cs="Times New Roman"/>
                <w:b/>
                <w:bCs/>
                <w:rtl/>
              </w:rPr>
            </w:pPr>
          </w:p>
          <w:p w:rsidR="002224FF" w:rsidRPr="00223587" w:rsidRDefault="002224FF" w:rsidP="00A43714">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A43714">
            <w:pPr>
              <w:spacing w:after="0" w:line="240" w:lineRule="auto"/>
              <w:jc w:val="center"/>
              <w:rPr>
                <w:rFonts w:ascii="Times New Roman" w:hAnsi="Times New Roman" w:cs="Times New Roman"/>
                <w:b/>
                <w:bCs/>
                <w:rtl/>
              </w:rPr>
            </w:pPr>
          </w:p>
          <w:p w:rsidR="002224FF" w:rsidRPr="00223587" w:rsidRDefault="002224FF" w:rsidP="00A43714">
            <w:pPr>
              <w:spacing w:after="0" w:line="240" w:lineRule="auto"/>
              <w:jc w:val="center"/>
              <w:rPr>
                <w:rFonts w:ascii="Times New Roman" w:hAnsi="Times New Roman" w:cs="Times New Roman"/>
                <w:b/>
                <w:bCs/>
                <w:rtl/>
              </w:rPr>
            </w:pPr>
          </w:p>
          <w:p w:rsidR="002224FF" w:rsidRPr="00223587" w:rsidRDefault="002224FF" w:rsidP="00A43714">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223587">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407" w:type="dxa"/>
            <w:tcBorders>
              <w:right w:val="thinThickSmallGap" w:sz="24" w:space="0" w:color="auto"/>
            </w:tcBorders>
            <w:shd w:val="clear" w:color="auto" w:fill="auto"/>
            <w:vAlign w:val="center"/>
          </w:tcPr>
          <w:p w:rsidR="002224FF" w:rsidRPr="00223587" w:rsidRDefault="002224FF" w:rsidP="00A43714">
            <w:pPr>
              <w:spacing w:after="0" w:line="240" w:lineRule="auto"/>
              <w:jc w:val="center"/>
              <w:rPr>
                <w:rFonts w:ascii="Times New Roman" w:hAnsi="Times New Roman" w:cs="Times New Roman"/>
                <w:b/>
                <w:bCs/>
              </w:rPr>
            </w:pPr>
            <w:r w:rsidRPr="00223587">
              <w:rPr>
                <w:rFonts w:ascii="Times New Roman" w:hAnsi="Times New Roman" w:cs="Times New Roman"/>
                <w:b/>
                <w:bCs/>
                <w:rtl/>
              </w:rPr>
              <w:t>7</w:t>
            </w:r>
          </w:p>
        </w:tc>
        <w:tc>
          <w:tcPr>
            <w:tcW w:w="709" w:type="dxa"/>
            <w:tcBorders>
              <w:left w:val="thinThickSmallGap" w:sz="24" w:space="0" w:color="auto"/>
            </w:tcBorders>
            <w:shd w:val="clear" w:color="auto" w:fill="auto"/>
          </w:tcPr>
          <w:p w:rsidR="002224FF" w:rsidRPr="00223587" w:rsidRDefault="002224FF" w:rsidP="00A43714">
            <w:pPr>
              <w:spacing w:after="0" w:line="240" w:lineRule="auto"/>
              <w:jc w:val="center"/>
              <w:rPr>
                <w:rFonts w:ascii="Times New Roman" w:hAnsi="Times New Roman" w:cs="Times New Roman"/>
                <w:b/>
                <w:bCs/>
              </w:rPr>
            </w:pPr>
          </w:p>
        </w:tc>
        <w:tc>
          <w:tcPr>
            <w:tcW w:w="709" w:type="dxa"/>
            <w:tcBorders>
              <w:right w:val="thinThickSmallGap" w:sz="24" w:space="0" w:color="auto"/>
            </w:tcBorders>
            <w:shd w:val="clear" w:color="auto" w:fill="auto"/>
          </w:tcPr>
          <w:p w:rsidR="002224FF" w:rsidRPr="00223587" w:rsidRDefault="002224FF" w:rsidP="00A43714">
            <w:pPr>
              <w:spacing w:after="0" w:line="240" w:lineRule="auto"/>
              <w:jc w:val="center"/>
              <w:rPr>
                <w:rFonts w:ascii="Times New Roman" w:hAnsi="Times New Roman" w:cs="Times New Roman"/>
                <w:b/>
                <w:bCs/>
              </w:rPr>
            </w:pPr>
          </w:p>
        </w:tc>
        <w:tc>
          <w:tcPr>
            <w:tcW w:w="567" w:type="dxa"/>
            <w:tcBorders>
              <w:left w:val="thinThickSmallGap" w:sz="24" w:space="0" w:color="auto"/>
            </w:tcBorders>
            <w:shd w:val="clear" w:color="auto" w:fill="auto"/>
          </w:tcPr>
          <w:p w:rsidR="002224FF" w:rsidRPr="00223587" w:rsidRDefault="002224FF" w:rsidP="00A43714">
            <w:pPr>
              <w:spacing w:after="0" w:line="240" w:lineRule="auto"/>
              <w:jc w:val="center"/>
              <w:rPr>
                <w:rFonts w:ascii="Times New Roman" w:hAnsi="Times New Roman" w:cs="Times New Roman"/>
                <w:b/>
                <w:bCs/>
              </w:rPr>
            </w:pPr>
          </w:p>
        </w:tc>
        <w:tc>
          <w:tcPr>
            <w:tcW w:w="727" w:type="dxa"/>
            <w:tcBorders>
              <w:right w:val="thinThickSmallGap" w:sz="24" w:space="0" w:color="auto"/>
            </w:tcBorders>
            <w:shd w:val="clear" w:color="auto" w:fill="auto"/>
          </w:tcPr>
          <w:p w:rsidR="002224FF" w:rsidRPr="00223587" w:rsidRDefault="002224FF" w:rsidP="00A43714">
            <w:pPr>
              <w:spacing w:after="0" w:line="240" w:lineRule="auto"/>
              <w:jc w:val="center"/>
              <w:rPr>
                <w:rFonts w:ascii="Times New Roman" w:hAnsi="Times New Roman" w:cs="Times New Roman"/>
                <w:b/>
                <w:bCs/>
              </w:rPr>
            </w:pPr>
          </w:p>
        </w:tc>
        <w:tc>
          <w:tcPr>
            <w:tcW w:w="1276" w:type="dxa"/>
            <w:tcBorders>
              <w:left w:val="thinThickSmallGap" w:sz="24" w:space="0" w:color="auto"/>
            </w:tcBorders>
            <w:shd w:val="clear" w:color="auto" w:fill="auto"/>
          </w:tcPr>
          <w:p w:rsidR="002224FF" w:rsidRPr="00223587" w:rsidRDefault="002224FF" w:rsidP="00A43714">
            <w:pPr>
              <w:spacing w:after="0" w:line="240" w:lineRule="auto"/>
              <w:jc w:val="center"/>
              <w:rPr>
                <w:rFonts w:ascii="Times New Roman" w:hAnsi="Times New Roman" w:cs="Times New Roman"/>
                <w:b/>
                <w:bCs/>
              </w:rPr>
            </w:pPr>
          </w:p>
        </w:tc>
      </w:tr>
      <w:tr w:rsidR="002224FF" w:rsidRPr="00223587">
        <w:trPr>
          <w:trHeight w:val="1907"/>
        </w:trPr>
        <w:tc>
          <w:tcPr>
            <w:tcW w:w="567" w:type="dxa"/>
            <w:vMerge/>
            <w:shd w:val="clear" w:color="auto" w:fill="auto"/>
            <w:vAlign w:val="center"/>
          </w:tcPr>
          <w:p w:rsidR="002224FF" w:rsidRPr="00223587" w:rsidRDefault="002224FF" w:rsidP="002224FF">
            <w:pPr>
              <w:bidi w:val="0"/>
              <w:spacing w:after="0" w:line="240" w:lineRule="auto"/>
              <w:rPr>
                <w:rFonts w:ascii="Times New Roman" w:hAnsi="Times New Roman" w:cs="Times New Roman"/>
                <w:b/>
                <w:bCs/>
              </w:rPr>
            </w:pPr>
          </w:p>
        </w:tc>
        <w:tc>
          <w:tcPr>
            <w:tcW w:w="1276" w:type="dxa"/>
            <w:shd w:val="clear" w:color="auto" w:fill="auto"/>
            <w:vAlign w:val="center"/>
          </w:tcPr>
          <w:p w:rsidR="002224FF" w:rsidRPr="00223587" w:rsidRDefault="002224FF" w:rsidP="002224FF">
            <w:pPr>
              <w:spacing w:after="0" w:line="240" w:lineRule="auto"/>
              <w:rPr>
                <w:rFonts w:ascii="Times New Roman" w:hAnsi="Times New Roman" w:cs="Times New Roman"/>
                <w:b/>
                <w:bCs/>
                <w:sz w:val="20"/>
                <w:szCs w:val="20"/>
                <w:rtl/>
              </w:rPr>
            </w:pPr>
            <w:r w:rsidRPr="00223587">
              <w:rPr>
                <w:rFonts w:ascii="Times New Roman" w:hAnsi="Times New Roman" w:cs="Times New Roman"/>
                <w:b/>
                <w:bCs/>
                <w:sz w:val="20"/>
                <w:szCs w:val="20"/>
                <w:rtl/>
              </w:rPr>
              <w:t>7 ـالاهتمام بالتقويم المستمر ومراعاة</w:t>
            </w:r>
          </w:p>
          <w:p w:rsidR="002224FF" w:rsidRPr="00223587" w:rsidRDefault="002224FF" w:rsidP="002224FF">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الفروق الفردية</w:t>
            </w:r>
          </w:p>
        </w:tc>
        <w:tc>
          <w:tcPr>
            <w:tcW w:w="2835" w:type="dxa"/>
            <w:shd w:val="clear" w:color="auto" w:fill="auto"/>
            <w:vAlign w:val="center"/>
          </w:tcPr>
          <w:p w:rsidR="002224FF" w:rsidRPr="00223587" w:rsidRDefault="002224FF" w:rsidP="002224FF">
            <w:pPr>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 xml:space="preserve">مدى تطبيق المعلمة لأساليب تقويم الطالبات المتنوعة وكفايتها ومصداقيتها والاستفادة من نتائجها بتوظيفها في تحسين مستوى الأداء بصفة مستمرة ومتتابعة والاسترشاد بها في رعاية المتفوقات ومعالجة جوانب القصور والضعف لدى الطالبات وفق الاحتياجات الفردية </w:t>
            </w:r>
          </w:p>
        </w:tc>
        <w:tc>
          <w:tcPr>
            <w:tcW w:w="4734" w:type="dxa"/>
            <w:tcBorders>
              <w:right w:val="thinThickSmallGap" w:sz="24" w:space="0" w:color="auto"/>
            </w:tcBorders>
            <w:shd w:val="clear" w:color="auto" w:fill="auto"/>
          </w:tcPr>
          <w:p w:rsidR="002224FF" w:rsidRPr="00223587" w:rsidRDefault="002224FF" w:rsidP="002224FF">
            <w:pPr>
              <w:pStyle w:val="a3"/>
              <w:spacing w:after="0" w:line="240" w:lineRule="auto"/>
              <w:ind w:left="162"/>
              <w:rPr>
                <w:rFonts w:ascii="Times New Roman" w:hAnsi="Times New Roman" w:cs="Times New Roman"/>
                <w:b/>
                <w:bCs/>
                <w:sz w:val="20"/>
                <w:szCs w:val="20"/>
                <w:rtl/>
              </w:rPr>
            </w:pPr>
            <w:r w:rsidRPr="00223587">
              <w:rPr>
                <w:rFonts w:ascii="Times New Roman" w:hAnsi="Times New Roman" w:cs="Times New Roman"/>
                <w:b/>
                <w:bCs/>
                <w:sz w:val="20"/>
                <w:szCs w:val="20"/>
                <w:rtl/>
              </w:rPr>
              <w:t>ويمكن ملاحظة ذلك من  خلال عدة أمور منها :</w:t>
            </w:r>
          </w:p>
          <w:p w:rsidR="002224FF" w:rsidRPr="00223587" w:rsidRDefault="002224FF" w:rsidP="002224FF">
            <w:pPr>
              <w:pStyle w:val="a3"/>
              <w:numPr>
                <w:ilvl w:val="0"/>
                <w:numId w:val="17"/>
              </w:numPr>
              <w:spacing w:after="0" w:line="240" w:lineRule="auto"/>
              <w:ind w:left="367"/>
              <w:rPr>
                <w:rFonts w:ascii="Times New Roman" w:hAnsi="Times New Roman" w:cs="Times New Roman"/>
                <w:b/>
                <w:bCs/>
                <w:sz w:val="20"/>
                <w:szCs w:val="20"/>
              </w:rPr>
            </w:pPr>
            <w:r w:rsidRPr="00223587">
              <w:rPr>
                <w:rFonts w:ascii="Times New Roman" w:hAnsi="Times New Roman" w:cs="Times New Roman"/>
                <w:b/>
                <w:bCs/>
                <w:sz w:val="20"/>
                <w:szCs w:val="20"/>
                <w:rtl/>
              </w:rPr>
              <w:t>زيارة المعلمة في الفصل والإطلاع على :</w:t>
            </w:r>
          </w:p>
          <w:p w:rsidR="002224FF" w:rsidRPr="00223587" w:rsidRDefault="002224FF" w:rsidP="002224FF">
            <w:pPr>
              <w:pStyle w:val="a3"/>
              <w:spacing w:after="0" w:line="240" w:lineRule="auto"/>
              <w:ind w:left="650" w:hanging="283"/>
              <w:rPr>
                <w:rFonts w:ascii="Times New Roman" w:hAnsi="Times New Roman" w:cs="Times New Roman"/>
                <w:b/>
                <w:bCs/>
                <w:sz w:val="20"/>
                <w:szCs w:val="20"/>
              </w:rPr>
            </w:pPr>
            <w:r w:rsidRPr="00223587">
              <w:rPr>
                <w:rFonts w:ascii="Times New Roman" w:hAnsi="Times New Roman" w:cs="Times New Roman"/>
                <w:b/>
                <w:bCs/>
                <w:sz w:val="20"/>
                <w:szCs w:val="20"/>
                <w:rtl/>
              </w:rPr>
              <w:t>ـ سجل متابعة الطالبات .</w:t>
            </w:r>
          </w:p>
          <w:p w:rsidR="002224FF" w:rsidRPr="00223587" w:rsidRDefault="002224FF" w:rsidP="002224FF">
            <w:pPr>
              <w:pStyle w:val="a3"/>
              <w:spacing w:after="0" w:line="240" w:lineRule="auto"/>
              <w:ind w:left="650" w:hanging="425"/>
              <w:rPr>
                <w:rFonts w:ascii="Times New Roman" w:hAnsi="Times New Roman" w:cs="Times New Roman"/>
                <w:b/>
                <w:bCs/>
                <w:sz w:val="20"/>
                <w:szCs w:val="20"/>
                <w:rtl/>
              </w:rPr>
            </w:pPr>
            <w:r w:rsidRPr="00223587">
              <w:rPr>
                <w:rFonts w:ascii="Times New Roman" w:hAnsi="Times New Roman" w:cs="Times New Roman"/>
                <w:b/>
                <w:bCs/>
                <w:sz w:val="20"/>
                <w:szCs w:val="20"/>
                <w:rtl/>
              </w:rPr>
              <w:t xml:space="preserve"> ـ الجهود المبذولة لمعالجة  الطالبات المتأخرات دراسياَ وتحسين مستواهن ورعاية المتفوقات منهن :</w:t>
            </w:r>
          </w:p>
          <w:p w:rsidR="002224FF" w:rsidRPr="00223587" w:rsidRDefault="002224FF" w:rsidP="002224FF">
            <w:pPr>
              <w:pStyle w:val="a3"/>
              <w:spacing w:after="0" w:line="240" w:lineRule="auto"/>
              <w:ind w:left="650" w:hanging="567"/>
              <w:rPr>
                <w:rFonts w:ascii="Times New Roman" w:hAnsi="Times New Roman" w:cs="Times New Roman"/>
                <w:b/>
                <w:bCs/>
                <w:sz w:val="20"/>
                <w:szCs w:val="20"/>
                <w:rtl/>
              </w:rPr>
            </w:pPr>
            <w:r w:rsidRPr="00223587">
              <w:rPr>
                <w:rFonts w:ascii="Times New Roman" w:hAnsi="Times New Roman" w:cs="Times New Roman"/>
                <w:b/>
                <w:bCs/>
                <w:sz w:val="20"/>
                <w:szCs w:val="20"/>
                <w:rtl/>
              </w:rPr>
              <w:t>"الواجبات الإضافية ـ دروس التقوية ـ تنمية المهارات ـ استخدام الحوافز ".</w:t>
            </w:r>
          </w:p>
          <w:p w:rsidR="002224FF" w:rsidRPr="00223587" w:rsidRDefault="002224FF" w:rsidP="002224FF">
            <w:pPr>
              <w:pStyle w:val="a3"/>
              <w:spacing w:after="0" w:line="240" w:lineRule="auto"/>
              <w:ind w:left="225"/>
              <w:rPr>
                <w:rFonts w:ascii="Times New Roman" w:hAnsi="Times New Roman" w:cs="Times New Roman"/>
                <w:b/>
                <w:bCs/>
                <w:sz w:val="20"/>
                <w:szCs w:val="20"/>
              </w:rPr>
            </w:pPr>
            <w:r w:rsidRPr="00223587">
              <w:rPr>
                <w:rFonts w:ascii="Times New Roman" w:hAnsi="Times New Roman" w:cs="Times New Roman"/>
                <w:b/>
                <w:bCs/>
                <w:sz w:val="20"/>
                <w:szCs w:val="20"/>
                <w:rtl/>
              </w:rPr>
              <w:t>ـ الاطلاع على نماذج من أسئلة الاختبارات الشفوية والتحريرية .</w:t>
            </w:r>
          </w:p>
          <w:p w:rsidR="002224FF" w:rsidRPr="00223587" w:rsidRDefault="002224FF" w:rsidP="002224FF">
            <w:pPr>
              <w:pStyle w:val="a3"/>
              <w:spacing w:after="0" w:line="240" w:lineRule="auto"/>
              <w:ind w:left="650" w:hanging="425"/>
              <w:rPr>
                <w:rFonts w:ascii="Times New Roman" w:hAnsi="Times New Roman" w:cs="Times New Roman"/>
                <w:b/>
                <w:bCs/>
                <w:sz w:val="20"/>
                <w:szCs w:val="20"/>
              </w:rPr>
            </w:pPr>
            <w:r w:rsidRPr="00223587">
              <w:rPr>
                <w:rFonts w:ascii="Times New Roman" w:hAnsi="Times New Roman" w:cs="Times New Roman"/>
                <w:b/>
                <w:bCs/>
                <w:sz w:val="20"/>
                <w:szCs w:val="20"/>
                <w:rtl/>
              </w:rPr>
              <w:t xml:space="preserve"> ـ مقارنة أعمال السنة ونتائج الاختبارات .</w:t>
            </w:r>
          </w:p>
          <w:p w:rsidR="002224FF" w:rsidRPr="00223587" w:rsidRDefault="002224FF" w:rsidP="002224FF">
            <w:pPr>
              <w:pStyle w:val="a3"/>
              <w:spacing w:after="0" w:line="240" w:lineRule="auto"/>
              <w:rPr>
                <w:rFonts w:ascii="Times New Roman" w:hAnsi="Times New Roman" w:cs="Times New Roman"/>
                <w:b/>
                <w:bCs/>
                <w:sz w:val="20"/>
                <w:szCs w:val="20"/>
              </w:rPr>
            </w:pPr>
          </w:p>
        </w:tc>
        <w:tc>
          <w:tcPr>
            <w:tcW w:w="652" w:type="dxa"/>
            <w:tcBorders>
              <w:left w:val="thinThickSmallGap" w:sz="24" w:space="0" w:color="auto"/>
            </w:tcBorders>
            <w:shd w:val="clear" w:color="auto" w:fill="auto"/>
          </w:tcPr>
          <w:p w:rsidR="002224FF" w:rsidRPr="00223587" w:rsidRDefault="002224FF" w:rsidP="002224FF">
            <w:pPr>
              <w:spacing w:after="0" w:line="240" w:lineRule="auto"/>
              <w:rPr>
                <w:rFonts w:ascii="Times New Roman" w:hAnsi="Times New Roman" w:cs="Times New Roman"/>
                <w:b/>
                <w:bCs/>
                <w:rtl/>
              </w:rPr>
            </w:pPr>
          </w:p>
          <w:p w:rsidR="002224FF" w:rsidRPr="00223587" w:rsidRDefault="002224FF" w:rsidP="002224FF">
            <w:pPr>
              <w:spacing w:after="0" w:line="240" w:lineRule="auto"/>
              <w:rPr>
                <w:rFonts w:ascii="Times New Roman" w:hAnsi="Times New Roman" w:cs="Times New Roman"/>
                <w:b/>
                <w:bCs/>
                <w:rtl/>
              </w:rPr>
            </w:pPr>
          </w:p>
          <w:p w:rsidR="002224FF" w:rsidRPr="00223587" w:rsidRDefault="002224FF" w:rsidP="002224FF">
            <w:pPr>
              <w:spacing w:after="0" w:line="240" w:lineRule="auto"/>
              <w:rPr>
                <w:rFonts w:ascii="Times New Roman" w:hAnsi="Times New Roman" w:cs="Times New Roman"/>
                <w:b/>
                <w:bCs/>
                <w:rtl/>
              </w:rPr>
            </w:pPr>
            <w:r w:rsidRPr="00223587">
              <w:rPr>
                <w:rFonts w:ascii="Times New Roman" w:hAnsi="Times New Roman" w:cs="Times New Roman"/>
                <w:b/>
                <w:bCs/>
                <w:rtl/>
              </w:rPr>
              <w:t>2</w:t>
            </w:r>
          </w:p>
          <w:p w:rsidR="002224FF" w:rsidRPr="00223587" w:rsidRDefault="002224FF" w:rsidP="002224FF">
            <w:pPr>
              <w:spacing w:after="0" w:line="240" w:lineRule="auto"/>
              <w:rPr>
                <w:rFonts w:ascii="Times New Roman" w:hAnsi="Times New Roman" w:cs="Times New Roman"/>
                <w:b/>
                <w:bCs/>
                <w:rtl/>
              </w:rPr>
            </w:pPr>
            <w:r w:rsidRPr="00223587">
              <w:rPr>
                <w:rFonts w:ascii="Times New Roman" w:hAnsi="Times New Roman" w:cs="Times New Roman"/>
                <w:b/>
                <w:bCs/>
                <w:rtl/>
              </w:rPr>
              <w:t>3</w:t>
            </w:r>
          </w:p>
          <w:p w:rsidR="002224FF" w:rsidRPr="00223587" w:rsidRDefault="002224FF" w:rsidP="002224FF">
            <w:pPr>
              <w:spacing w:after="0" w:line="240" w:lineRule="auto"/>
              <w:rPr>
                <w:rFonts w:ascii="Times New Roman" w:hAnsi="Times New Roman" w:cs="Times New Roman"/>
                <w:b/>
                <w:bCs/>
                <w:rtl/>
              </w:rPr>
            </w:pPr>
          </w:p>
          <w:p w:rsidR="002224FF" w:rsidRPr="00223587" w:rsidRDefault="002224FF" w:rsidP="002224FF">
            <w:pPr>
              <w:spacing w:after="0" w:line="240" w:lineRule="auto"/>
              <w:rPr>
                <w:rFonts w:ascii="Times New Roman" w:hAnsi="Times New Roman" w:cs="Times New Roman"/>
                <w:b/>
                <w:bCs/>
                <w:rtl/>
              </w:rPr>
            </w:pPr>
          </w:p>
          <w:p w:rsidR="002224FF" w:rsidRPr="00223587" w:rsidRDefault="002224FF" w:rsidP="002224FF">
            <w:pPr>
              <w:spacing w:after="0" w:line="240" w:lineRule="auto"/>
              <w:rPr>
                <w:rFonts w:ascii="Times New Roman" w:hAnsi="Times New Roman" w:cs="Times New Roman"/>
                <w:b/>
                <w:bCs/>
                <w:rtl/>
              </w:rPr>
            </w:pPr>
            <w:r w:rsidRPr="00223587">
              <w:rPr>
                <w:rFonts w:ascii="Times New Roman" w:hAnsi="Times New Roman" w:cs="Times New Roman"/>
                <w:b/>
                <w:bCs/>
                <w:rtl/>
              </w:rPr>
              <w:t>1</w:t>
            </w:r>
          </w:p>
          <w:p w:rsidR="002224FF" w:rsidRPr="00223587" w:rsidRDefault="002224FF" w:rsidP="002224FF">
            <w:pPr>
              <w:spacing w:after="0" w:line="240" w:lineRule="auto"/>
              <w:rPr>
                <w:rFonts w:ascii="Times New Roman" w:hAnsi="Times New Roman" w:cs="Times New Roman"/>
                <w:b/>
                <w:bCs/>
              </w:rPr>
            </w:pPr>
            <w:r w:rsidRPr="00223587">
              <w:rPr>
                <w:rFonts w:ascii="Times New Roman" w:hAnsi="Times New Roman" w:cs="Times New Roman"/>
                <w:b/>
                <w:bCs/>
                <w:rtl/>
              </w:rPr>
              <w:t>1</w:t>
            </w:r>
          </w:p>
        </w:tc>
        <w:tc>
          <w:tcPr>
            <w:tcW w:w="407" w:type="dxa"/>
            <w:tcBorders>
              <w:right w:val="thinThickSmallGap" w:sz="24" w:space="0" w:color="auto"/>
            </w:tcBorders>
            <w:shd w:val="clear" w:color="auto" w:fill="auto"/>
          </w:tcPr>
          <w:p w:rsidR="002224FF" w:rsidRPr="00223587" w:rsidRDefault="002224FF" w:rsidP="002224FF">
            <w:pPr>
              <w:spacing w:after="0" w:line="240" w:lineRule="auto"/>
              <w:jc w:val="center"/>
              <w:rPr>
                <w:rFonts w:ascii="Times New Roman" w:hAnsi="Times New Roman" w:cs="Times New Roman"/>
                <w:b/>
                <w:bCs/>
                <w:rtl/>
              </w:rPr>
            </w:pPr>
          </w:p>
          <w:p w:rsidR="002224FF" w:rsidRPr="00223587" w:rsidRDefault="002224FF" w:rsidP="002224FF">
            <w:pPr>
              <w:spacing w:after="0" w:line="240" w:lineRule="auto"/>
              <w:jc w:val="center"/>
              <w:rPr>
                <w:rFonts w:ascii="Times New Roman" w:hAnsi="Times New Roman" w:cs="Times New Roman"/>
                <w:b/>
                <w:bCs/>
                <w:rtl/>
              </w:rPr>
            </w:pPr>
          </w:p>
          <w:p w:rsidR="002224FF" w:rsidRPr="00223587" w:rsidRDefault="002224FF" w:rsidP="002224FF">
            <w:pPr>
              <w:spacing w:after="0" w:line="240" w:lineRule="auto"/>
              <w:jc w:val="center"/>
              <w:rPr>
                <w:rFonts w:ascii="Times New Roman" w:hAnsi="Times New Roman" w:cs="Times New Roman"/>
                <w:b/>
                <w:bCs/>
                <w:rtl/>
              </w:rPr>
            </w:pPr>
          </w:p>
          <w:p w:rsidR="002224FF" w:rsidRPr="00223587" w:rsidRDefault="002224FF" w:rsidP="002224FF">
            <w:pPr>
              <w:spacing w:after="0" w:line="240" w:lineRule="auto"/>
              <w:jc w:val="center"/>
              <w:rPr>
                <w:rFonts w:ascii="Times New Roman" w:hAnsi="Times New Roman" w:cs="Times New Roman"/>
                <w:b/>
                <w:bCs/>
                <w:rtl/>
              </w:rPr>
            </w:pPr>
          </w:p>
          <w:p w:rsidR="002224FF" w:rsidRPr="00223587" w:rsidRDefault="002224FF" w:rsidP="002224FF">
            <w:pPr>
              <w:spacing w:after="0" w:line="240" w:lineRule="auto"/>
              <w:jc w:val="center"/>
              <w:rPr>
                <w:rFonts w:ascii="Times New Roman" w:hAnsi="Times New Roman" w:cs="Times New Roman"/>
                <w:b/>
                <w:bCs/>
                <w:rtl/>
              </w:rPr>
            </w:pPr>
          </w:p>
          <w:p w:rsidR="002224FF" w:rsidRPr="00223587" w:rsidRDefault="002224FF" w:rsidP="002224FF">
            <w:pPr>
              <w:spacing w:after="0" w:line="240" w:lineRule="auto"/>
              <w:jc w:val="center"/>
              <w:rPr>
                <w:rFonts w:ascii="Times New Roman" w:hAnsi="Times New Roman" w:cs="Times New Roman"/>
                <w:b/>
                <w:bCs/>
                <w:rtl/>
              </w:rPr>
            </w:pPr>
            <w:r w:rsidRPr="00223587">
              <w:rPr>
                <w:rFonts w:ascii="Times New Roman" w:hAnsi="Times New Roman" w:cs="Times New Roman"/>
                <w:b/>
                <w:bCs/>
                <w:rtl/>
              </w:rPr>
              <w:t>7</w:t>
            </w:r>
          </w:p>
          <w:p w:rsidR="002224FF" w:rsidRPr="00223587" w:rsidRDefault="002224FF" w:rsidP="002224FF">
            <w:pPr>
              <w:spacing w:after="0" w:line="240" w:lineRule="auto"/>
              <w:rPr>
                <w:rFonts w:ascii="Times New Roman" w:hAnsi="Times New Roman" w:cs="Times New Roman"/>
                <w:b/>
                <w:bCs/>
              </w:rPr>
            </w:pPr>
          </w:p>
        </w:tc>
        <w:tc>
          <w:tcPr>
            <w:tcW w:w="709" w:type="dxa"/>
            <w:tcBorders>
              <w:left w:val="thinThickSmallGap" w:sz="24" w:space="0" w:color="auto"/>
            </w:tcBorders>
            <w:shd w:val="clear" w:color="auto" w:fill="auto"/>
          </w:tcPr>
          <w:p w:rsidR="002224FF" w:rsidRPr="00223587" w:rsidRDefault="002224FF" w:rsidP="002224FF">
            <w:pPr>
              <w:spacing w:after="0" w:line="240" w:lineRule="auto"/>
              <w:jc w:val="center"/>
              <w:rPr>
                <w:rFonts w:ascii="Times New Roman" w:hAnsi="Times New Roman" w:cs="Times New Roman"/>
                <w:b/>
                <w:bCs/>
              </w:rPr>
            </w:pPr>
          </w:p>
        </w:tc>
        <w:tc>
          <w:tcPr>
            <w:tcW w:w="709" w:type="dxa"/>
            <w:tcBorders>
              <w:right w:val="thinThickSmallGap" w:sz="24" w:space="0" w:color="auto"/>
            </w:tcBorders>
            <w:shd w:val="clear" w:color="auto" w:fill="auto"/>
          </w:tcPr>
          <w:p w:rsidR="002224FF" w:rsidRPr="00223587" w:rsidRDefault="002224FF" w:rsidP="002224FF">
            <w:pPr>
              <w:spacing w:after="0" w:line="240" w:lineRule="auto"/>
              <w:jc w:val="center"/>
              <w:rPr>
                <w:rFonts w:ascii="Times New Roman" w:hAnsi="Times New Roman" w:cs="Times New Roman"/>
                <w:b/>
                <w:bCs/>
              </w:rPr>
            </w:pPr>
          </w:p>
        </w:tc>
        <w:tc>
          <w:tcPr>
            <w:tcW w:w="567" w:type="dxa"/>
            <w:tcBorders>
              <w:left w:val="thinThickSmallGap" w:sz="24" w:space="0" w:color="auto"/>
            </w:tcBorders>
            <w:shd w:val="clear" w:color="auto" w:fill="auto"/>
          </w:tcPr>
          <w:p w:rsidR="002224FF" w:rsidRPr="00223587" w:rsidRDefault="002224FF" w:rsidP="002224FF">
            <w:pPr>
              <w:spacing w:after="0" w:line="240" w:lineRule="auto"/>
              <w:jc w:val="center"/>
              <w:rPr>
                <w:rFonts w:ascii="Times New Roman" w:hAnsi="Times New Roman" w:cs="Times New Roman"/>
                <w:b/>
                <w:bCs/>
              </w:rPr>
            </w:pPr>
          </w:p>
        </w:tc>
        <w:tc>
          <w:tcPr>
            <w:tcW w:w="727" w:type="dxa"/>
            <w:tcBorders>
              <w:right w:val="thinThickSmallGap" w:sz="24" w:space="0" w:color="auto"/>
            </w:tcBorders>
            <w:shd w:val="clear" w:color="auto" w:fill="auto"/>
          </w:tcPr>
          <w:p w:rsidR="002224FF" w:rsidRPr="00223587" w:rsidRDefault="002224FF" w:rsidP="002224FF">
            <w:pPr>
              <w:spacing w:after="0" w:line="240" w:lineRule="auto"/>
              <w:jc w:val="center"/>
              <w:rPr>
                <w:rFonts w:ascii="Times New Roman" w:hAnsi="Times New Roman" w:cs="Times New Roman"/>
                <w:b/>
                <w:bCs/>
              </w:rPr>
            </w:pPr>
          </w:p>
        </w:tc>
        <w:tc>
          <w:tcPr>
            <w:tcW w:w="1276" w:type="dxa"/>
            <w:tcBorders>
              <w:left w:val="thinThickSmallGap" w:sz="24" w:space="0" w:color="auto"/>
            </w:tcBorders>
            <w:shd w:val="clear" w:color="auto" w:fill="auto"/>
          </w:tcPr>
          <w:p w:rsidR="002224FF" w:rsidRPr="00223587" w:rsidRDefault="002224FF" w:rsidP="002224FF">
            <w:pPr>
              <w:spacing w:after="0" w:line="240" w:lineRule="auto"/>
              <w:jc w:val="center"/>
              <w:rPr>
                <w:rFonts w:ascii="Times New Roman" w:hAnsi="Times New Roman" w:cs="Times New Roman"/>
                <w:b/>
                <w:bCs/>
              </w:rPr>
            </w:pPr>
          </w:p>
        </w:tc>
      </w:tr>
    </w:tbl>
    <w:p w:rsidR="00223587" w:rsidRPr="00223587" w:rsidRDefault="00223587">
      <w:pPr>
        <w:rPr>
          <w:rFonts w:ascii="Times New Roman" w:hAnsi="Times New Roman" w:cs="Times New Roman"/>
          <w:b/>
          <w:bCs/>
        </w:rPr>
      </w:pPr>
    </w:p>
    <w:tbl>
      <w:tblPr>
        <w:tblpPr w:leftFromText="180" w:rightFromText="180" w:vertAnchor="text" w:horzAnchor="page" w:tblpX="1202" w:tblpY="4"/>
        <w:bidiVisual/>
        <w:tblW w:w="14047" w:type="dxa"/>
        <w:tblInd w:w="123" w:type="dxa"/>
        <w:tblBorders>
          <w:top w:val="single" w:sz="12" w:space="0" w:color="403152"/>
          <w:left w:val="single" w:sz="12" w:space="0" w:color="403152"/>
          <w:bottom w:val="single" w:sz="12" w:space="0" w:color="403152"/>
          <w:right w:val="single" w:sz="12" w:space="0" w:color="403152"/>
          <w:insideH w:val="single" w:sz="12" w:space="0" w:color="403152"/>
          <w:insideV w:val="single" w:sz="12" w:space="0" w:color="403152"/>
        </w:tblBorders>
        <w:tblLayout w:type="fixed"/>
        <w:tblLook w:val="04A0" w:firstRow="1" w:lastRow="0" w:firstColumn="1" w:lastColumn="0" w:noHBand="0" w:noVBand="1"/>
      </w:tblPr>
      <w:tblGrid>
        <w:gridCol w:w="12"/>
        <w:gridCol w:w="561"/>
        <w:gridCol w:w="1110"/>
        <w:gridCol w:w="13"/>
        <w:gridCol w:w="2570"/>
        <w:gridCol w:w="5528"/>
        <w:gridCol w:w="567"/>
        <w:gridCol w:w="425"/>
        <w:gridCol w:w="709"/>
        <w:gridCol w:w="567"/>
        <w:gridCol w:w="567"/>
        <w:gridCol w:w="709"/>
        <w:gridCol w:w="696"/>
        <w:gridCol w:w="13"/>
      </w:tblGrid>
      <w:tr w:rsidR="00E30E9C" w:rsidRPr="00223587">
        <w:trPr>
          <w:gridBefore w:val="1"/>
          <w:wBefore w:w="12" w:type="dxa"/>
          <w:trHeight w:val="60"/>
        </w:trPr>
        <w:tc>
          <w:tcPr>
            <w:tcW w:w="14035" w:type="dxa"/>
            <w:gridSpan w:val="13"/>
            <w:tcBorders>
              <w:top w:val="thinThickSmallGap" w:sz="24" w:space="0" w:color="auto"/>
              <w:left w:val="thickThinSmallGap" w:sz="24" w:space="0" w:color="auto"/>
              <w:bottom w:val="single" w:sz="12" w:space="0" w:color="403152"/>
              <w:right w:val="thinThickSmallGap" w:sz="24" w:space="0" w:color="auto"/>
            </w:tcBorders>
            <w:shd w:val="clear" w:color="auto" w:fill="auto"/>
          </w:tcPr>
          <w:p w:rsidR="00E30E9C" w:rsidRPr="00223587" w:rsidRDefault="00E30E9C" w:rsidP="00625A87">
            <w:pPr>
              <w:tabs>
                <w:tab w:val="left" w:pos="14375"/>
              </w:tabs>
              <w:spacing w:after="0" w:line="240" w:lineRule="auto"/>
              <w:ind w:right="176"/>
              <w:jc w:val="center"/>
              <w:rPr>
                <w:rFonts w:ascii="Times New Roman" w:hAnsi="Times New Roman" w:cs="Times New Roman"/>
                <w:b/>
                <w:bCs/>
              </w:rPr>
            </w:pPr>
            <w:r w:rsidRPr="00223587">
              <w:rPr>
                <w:rFonts w:ascii="Times New Roman" w:hAnsi="Times New Roman" w:cs="Times New Roman"/>
                <w:b/>
                <w:bCs/>
                <w:rtl/>
              </w:rPr>
              <w:t>بيان يوضح توزيع درجات التقويم على العناصر وفقاً لمكوناتها</w:t>
            </w:r>
          </w:p>
        </w:tc>
      </w:tr>
      <w:tr w:rsidR="00330A47" w:rsidRPr="00223587">
        <w:trPr>
          <w:gridAfter w:val="1"/>
          <w:wAfter w:w="13" w:type="dxa"/>
          <w:cantSplit/>
          <w:trHeight w:val="118"/>
        </w:trPr>
        <w:tc>
          <w:tcPr>
            <w:tcW w:w="1683" w:type="dxa"/>
            <w:gridSpan w:val="3"/>
            <w:vMerge w:val="restart"/>
            <w:tcBorders>
              <w:top w:val="thinThickSmallGap" w:sz="24" w:space="0" w:color="auto"/>
              <w:left w:val="thickThinSmallGap" w:sz="24" w:space="0" w:color="auto"/>
              <w:bottom w:val="single" w:sz="12" w:space="0" w:color="403152"/>
              <w:right w:val="single" w:sz="12" w:space="0" w:color="403152"/>
            </w:tcBorders>
            <w:shd w:val="clear" w:color="auto" w:fill="auto"/>
            <w:vAlign w:val="center"/>
          </w:tcPr>
          <w:p w:rsidR="00E30E9C" w:rsidRPr="00223587" w:rsidRDefault="00E30E9C"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العناصر</w:t>
            </w:r>
          </w:p>
        </w:tc>
        <w:tc>
          <w:tcPr>
            <w:tcW w:w="2583" w:type="dxa"/>
            <w:gridSpan w:val="2"/>
            <w:vMerge w:val="restart"/>
            <w:tcBorders>
              <w:top w:val="thinThickSmallGap" w:sz="24" w:space="0" w:color="auto"/>
              <w:left w:val="single" w:sz="12" w:space="0" w:color="403152"/>
              <w:bottom w:val="single" w:sz="12" w:space="0" w:color="403152"/>
              <w:right w:val="single" w:sz="12" w:space="0" w:color="403152"/>
            </w:tcBorders>
            <w:shd w:val="clear" w:color="auto" w:fill="auto"/>
            <w:vAlign w:val="center"/>
          </w:tcPr>
          <w:p w:rsidR="00E30E9C" w:rsidRPr="00223587" w:rsidRDefault="00E30E9C"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شرح المفردات</w:t>
            </w:r>
          </w:p>
        </w:tc>
        <w:tc>
          <w:tcPr>
            <w:tcW w:w="5528" w:type="dxa"/>
            <w:vMerge w:val="restart"/>
            <w:tcBorders>
              <w:top w:val="thinThickSmallGap" w:sz="24" w:space="0" w:color="auto"/>
              <w:left w:val="single" w:sz="12" w:space="0" w:color="403152"/>
              <w:bottom w:val="single" w:sz="12" w:space="0" w:color="403152"/>
              <w:right w:val="thinThickSmallGap" w:sz="24" w:space="0" w:color="auto"/>
            </w:tcBorders>
            <w:shd w:val="clear" w:color="auto" w:fill="auto"/>
            <w:vAlign w:val="center"/>
          </w:tcPr>
          <w:p w:rsidR="00E30E9C" w:rsidRPr="00223587" w:rsidRDefault="00E30E9C"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أسس تحقيق العنصر</w:t>
            </w:r>
          </w:p>
        </w:tc>
        <w:tc>
          <w:tcPr>
            <w:tcW w:w="992" w:type="dxa"/>
            <w:gridSpan w:val="2"/>
            <w:vMerge w:val="restart"/>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E30E9C" w:rsidRPr="00223587" w:rsidRDefault="00E30E9C"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توزيع الدرجات على الفئة  (</w:t>
            </w:r>
            <w:r w:rsidR="00D72EEE" w:rsidRPr="00223587">
              <w:rPr>
                <w:rFonts w:ascii="Times New Roman" w:hAnsi="Times New Roman" w:cs="Times New Roman"/>
                <w:b/>
                <w:bCs/>
                <w:rtl/>
              </w:rPr>
              <w:t>ج</w:t>
            </w:r>
            <w:r w:rsidRPr="00223587">
              <w:rPr>
                <w:rFonts w:ascii="Times New Roman" w:hAnsi="Times New Roman" w:cs="Times New Roman"/>
                <w:b/>
                <w:bCs/>
                <w:rtl/>
              </w:rPr>
              <w:t xml:space="preserve"> )</w:t>
            </w:r>
          </w:p>
        </w:tc>
        <w:tc>
          <w:tcPr>
            <w:tcW w:w="1276" w:type="dxa"/>
            <w:gridSpan w:val="2"/>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E30E9C" w:rsidRPr="00223587" w:rsidRDefault="00E30E9C"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العام</w:t>
            </w:r>
            <w:r w:rsidR="00330A47" w:rsidRPr="00223587">
              <w:rPr>
                <w:rFonts w:ascii="Times New Roman" w:hAnsi="Times New Roman" w:cs="Times New Roman"/>
                <w:b/>
                <w:bCs/>
                <w:rtl/>
              </w:rPr>
              <w:t xml:space="preserve"> 1428</w:t>
            </w:r>
            <w:r w:rsidRPr="00223587">
              <w:rPr>
                <w:rFonts w:ascii="Times New Roman" w:hAnsi="Times New Roman" w:cs="Times New Roman"/>
                <w:b/>
                <w:bCs/>
                <w:rtl/>
              </w:rPr>
              <w:t>هـ</w:t>
            </w:r>
          </w:p>
        </w:tc>
        <w:tc>
          <w:tcPr>
            <w:tcW w:w="567" w:type="dxa"/>
            <w:vMerge w:val="restart"/>
            <w:tcBorders>
              <w:top w:val="thinThickSmallGap" w:sz="24" w:space="0" w:color="auto"/>
              <w:left w:val="thinThickSmallGap" w:sz="24" w:space="0" w:color="auto"/>
              <w:bottom w:val="single" w:sz="12" w:space="0" w:color="403152"/>
              <w:right w:val="single" w:sz="12" w:space="0" w:color="403152"/>
            </w:tcBorders>
            <w:shd w:val="clear" w:color="auto" w:fill="auto"/>
            <w:textDirection w:val="btLr"/>
            <w:vAlign w:val="center"/>
          </w:tcPr>
          <w:p w:rsidR="00E30E9C" w:rsidRPr="00223587" w:rsidRDefault="00E30E9C" w:rsidP="00625A87">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المجموع</w:t>
            </w:r>
          </w:p>
        </w:tc>
        <w:tc>
          <w:tcPr>
            <w:tcW w:w="709" w:type="dxa"/>
            <w:vMerge w:val="restart"/>
            <w:tcBorders>
              <w:top w:val="thinThickSmallGap" w:sz="24" w:space="0" w:color="auto"/>
              <w:left w:val="single" w:sz="12" w:space="0" w:color="403152"/>
              <w:bottom w:val="single" w:sz="12" w:space="0" w:color="403152"/>
              <w:right w:val="thinThickSmallGap" w:sz="24" w:space="0" w:color="auto"/>
            </w:tcBorders>
            <w:shd w:val="clear" w:color="auto" w:fill="auto"/>
            <w:textDirection w:val="btLr"/>
            <w:vAlign w:val="center"/>
          </w:tcPr>
          <w:p w:rsidR="00E30E9C" w:rsidRPr="00223587" w:rsidRDefault="00E30E9C" w:rsidP="00625A87">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المعدل</w:t>
            </w:r>
          </w:p>
        </w:tc>
        <w:tc>
          <w:tcPr>
            <w:tcW w:w="696" w:type="dxa"/>
            <w:vMerge w:val="restart"/>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E30E9C" w:rsidRPr="00223587" w:rsidRDefault="00E30E9C" w:rsidP="00625A87">
            <w:pPr>
              <w:spacing w:after="0" w:line="240" w:lineRule="auto"/>
              <w:jc w:val="center"/>
              <w:rPr>
                <w:rFonts w:ascii="Times New Roman" w:hAnsi="Times New Roman" w:cs="Times New Roman"/>
                <w:b/>
                <w:bCs/>
                <w:rtl/>
              </w:rPr>
            </w:pPr>
          </w:p>
          <w:p w:rsidR="00E30E9C" w:rsidRPr="00223587" w:rsidRDefault="00E30E9C"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ملاحظات</w:t>
            </w:r>
          </w:p>
        </w:tc>
      </w:tr>
      <w:tr w:rsidR="00330A47" w:rsidRPr="00223587">
        <w:trPr>
          <w:gridAfter w:val="1"/>
          <w:wAfter w:w="13" w:type="dxa"/>
          <w:cantSplit/>
          <w:trHeight w:val="539"/>
        </w:trPr>
        <w:tc>
          <w:tcPr>
            <w:tcW w:w="1683" w:type="dxa"/>
            <w:gridSpan w:val="3"/>
            <w:vMerge/>
            <w:tcBorders>
              <w:top w:val="single" w:sz="12" w:space="0" w:color="403152"/>
              <w:left w:val="thickThinSmallGap" w:sz="24" w:space="0" w:color="auto"/>
              <w:bottom w:val="single" w:sz="12" w:space="0" w:color="403152"/>
              <w:right w:val="single" w:sz="12" w:space="0" w:color="403152"/>
            </w:tcBorders>
            <w:shd w:val="clear" w:color="auto" w:fill="auto"/>
            <w:vAlign w:val="center"/>
          </w:tcPr>
          <w:p w:rsidR="00E30E9C" w:rsidRPr="00223587" w:rsidRDefault="00E30E9C" w:rsidP="00625A87">
            <w:pPr>
              <w:bidi w:val="0"/>
              <w:spacing w:after="0" w:line="240" w:lineRule="auto"/>
              <w:rPr>
                <w:rFonts w:ascii="Times New Roman" w:hAnsi="Times New Roman" w:cs="Times New Roman"/>
                <w:b/>
                <w:bCs/>
              </w:rPr>
            </w:pPr>
          </w:p>
        </w:tc>
        <w:tc>
          <w:tcPr>
            <w:tcW w:w="2583" w:type="dxa"/>
            <w:gridSpan w:val="2"/>
            <w:vMerge/>
            <w:tcBorders>
              <w:top w:val="single" w:sz="12" w:space="0" w:color="403152"/>
              <w:left w:val="single" w:sz="12" w:space="0" w:color="403152"/>
              <w:bottom w:val="thinThickSmallGap" w:sz="24" w:space="0" w:color="auto"/>
              <w:right w:val="single" w:sz="12" w:space="0" w:color="403152"/>
            </w:tcBorders>
            <w:shd w:val="clear" w:color="auto" w:fill="auto"/>
            <w:vAlign w:val="center"/>
          </w:tcPr>
          <w:p w:rsidR="00E30E9C" w:rsidRPr="00223587" w:rsidRDefault="00E30E9C" w:rsidP="00625A87">
            <w:pPr>
              <w:bidi w:val="0"/>
              <w:spacing w:after="0" w:line="240" w:lineRule="auto"/>
              <w:rPr>
                <w:rFonts w:ascii="Times New Roman" w:hAnsi="Times New Roman" w:cs="Times New Roman"/>
                <w:b/>
                <w:bCs/>
              </w:rPr>
            </w:pPr>
          </w:p>
        </w:tc>
        <w:tc>
          <w:tcPr>
            <w:tcW w:w="5528" w:type="dxa"/>
            <w:vMerge/>
            <w:tcBorders>
              <w:top w:val="single" w:sz="12" w:space="0" w:color="403152"/>
              <w:left w:val="single" w:sz="12" w:space="0" w:color="403152"/>
              <w:bottom w:val="thinThickSmallGap" w:sz="24" w:space="0" w:color="auto"/>
              <w:right w:val="thinThickSmallGap" w:sz="24" w:space="0" w:color="auto"/>
            </w:tcBorders>
            <w:shd w:val="clear" w:color="auto" w:fill="auto"/>
            <w:vAlign w:val="center"/>
          </w:tcPr>
          <w:p w:rsidR="00E30E9C" w:rsidRPr="00223587" w:rsidRDefault="00E30E9C" w:rsidP="00625A87">
            <w:pPr>
              <w:bidi w:val="0"/>
              <w:spacing w:after="0" w:line="240" w:lineRule="auto"/>
              <w:rPr>
                <w:rFonts w:ascii="Times New Roman" w:hAnsi="Times New Roman" w:cs="Times New Roman"/>
                <w:b/>
                <w:bCs/>
              </w:rPr>
            </w:pPr>
          </w:p>
        </w:tc>
        <w:tc>
          <w:tcPr>
            <w:tcW w:w="992" w:type="dxa"/>
            <w:gridSpan w:val="2"/>
            <w:vMerge/>
            <w:tcBorders>
              <w:top w:val="single" w:sz="12" w:space="0" w:color="403152"/>
              <w:left w:val="thinThickSmallGap" w:sz="24" w:space="0" w:color="auto"/>
              <w:bottom w:val="thinThickSmallGap" w:sz="24" w:space="0" w:color="auto"/>
              <w:right w:val="thinThickSmallGap" w:sz="24" w:space="0" w:color="auto"/>
            </w:tcBorders>
            <w:shd w:val="clear" w:color="auto" w:fill="auto"/>
            <w:vAlign w:val="center"/>
          </w:tcPr>
          <w:p w:rsidR="00E30E9C" w:rsidRPr="00223587" w:rsidRDefault="00E30E9C" w:rsidP="00625A87">
            <w:pPr>
              <w:bidi w:val="0"/>
              <w:spacing w:after="0" w:line="240" w:lineRule="auto"/>
              <w:rPr>
                <w:rFonts w:ascii="Times New Roman" w:hAnsi="Times New Roman" w:cs="Times New Roman"/>
                <w:b/>
                <w:bCs/>
              </w:rPr>
            </w:pPr>
          </w:p>
        </w:tc>
        <w:tc>
          <w:tcPr>
            <w:tcW w:w="709" w:type="dxa"/>
            <w:tcBorders>
              <w:top w:val="single" w:sz="12" w:space="0" w:color="403152"/>
              <w:left w:val="thinThickSmallGap" w:sz="24" w:space="0" w:color="auto"/>
              <w:bottom w:val="thinThickSmallGap" w:sz="24" w:space="0" w:color="auto"/>
              <w:right w:val="single" w:sz="12" w:space="0" w:color="403152"/>
            </w:tcBorders>
            <w:shd w:val="clear" w:color="auto" w:fill="auto"/>
            <w:vAlign w:val="center"/>
          </w:tcPr>
          <w:p w:rsidR="00E30E9C" w:rsidRPr="00223587" w:rsidRDefault="00E30E9C"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متابعة</w:t>
            </w:r>
          </w:p>
          <w:p w:rsidR="00E30E9C" w:rsidRPr="00223587" w:rsidRDefault="00E30E9C" w:rsidP="00625A87">
            <w:pPr>
              <w:pStyle w:val="a3"/>
              <w:numPr>
                <w:ilvl w:val="0"/>
                <w:numId w:val="1"/>
              </w:numPr>
              <w:spacing w:after="0" w:line="240" w:lineRule="auto"/>
              <w:jc w:val="center"/>
              <w:rPr>
                <w:rFonts w:ascii="Times New Roman" w:hAnsi="Times New Roman" w:cs="Times New Roman"/>
                <w:b/>
                <w:bCs/>
              </w:rPr>
            </w:pPr>
          </w:p>
        </w:tc>
        <w:tc>
          <w:tcPr>
            <w:tcW w:w="567" w:type="dxa"/>
            <w:tcBorders>
              <w:top w:val="single" w:sz="12" w:space="0" w:color="403152"/>
              <w:left w:val="single" w:sz="12" w:space="0" w:color="403152"/>
              <w:bottom w:val="thinThickSmallGap" w:sz="24" w:space="0" w:color="auto"/>
              <w:right w:val="thinThickSmallGap" w:sz="24" w:space="0" w:color="auto"/>
            </w:tcBorders>
            <w:shd w:val="clear" w:color="auto" w:fill="auto"/>
            <w:vAlign w:val="center"/>
          </w:tcPr>
          <w:p w:rsidR="00E30E9C" w:rsidRPr="00223587" w:rsidRDefault="00E30E9C"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متابعة</w:t>
            </w:r>
          </w:p>
          <w:p w:rsidR="00E30E9C" w:rsidRPr="00223587" w:rsidRDefault="00E30E9C" w:rsidP="00625A87">
            <w:pPr>
              <w:spacing w:after="0" w:line="240" w:lineRule="auto"/>
              <w:ind w:left="73"/>
              <w:jc w:val="center"/>
              <w:rPr>
                <w:rFonts w:ascii="Times New Roman" w:hAnsi="Times New Roman" w:cs="Times New Roman"/>
                <w:b/>
                <w:bCs/>
              </w:rPr>
            </w:pPr>
            <w:r w:rsidRPr="00223587">
              <w:rPr>
                <w:rFonts w:ascii="Times New Roman" w:hAnsi="Times New Roman" w:cs="Times New Roman"/>
                <w:b/>
                <w:bCs/>
                <w:rtl/>
              </w:rPr>
              <w:t>(2)</w:t>
            </w:r>
          </w:p>
        </w:tc>
        <w:tc>
          <w:tcPr>
            <w:tcW w:w="567" w:type="dxa"/>
            <w:vMerge/>
            <w:tcBorders>
              <w:top w:val="single" w:sz="12" w:space="0" w:color="403152"/>
              <w:left w:val="thinThickSmallGap" w:sz="24" w:space="0" w:color="auto"/>
              <w:bottom w:val="thinThickSmallGap" w:sz="24" w:space="0" w:color="auto"/>
              <w:right w:val="single" w:sz="12" w:space="0" w:color="403152"/>
            </w:tcBorders>
            <w:shd w:val="clear" w:color="auto" w:fill="auto"/>
            <w:vAlign w:val="center"/>
          </w:tcPr>
          <w:p w:rsidR="00E30E9C" w:rsidRPr="00223587" w:rsidRDefault="00E30E9C" w:rsidP="00625A87">
            <w:pPr>
              <w:bidi w:val="0"/>
              <w:spacing w:after="0" w:line="240" w:lineRule="auto"/>
              <w:rPr>
                <w:rFonts w:ascii="Times New Roman" w:hAnsi="Times New Roman" w:cs="Times New Roman"/>
                <w:b/>
                <w:bCs/>
              </w:rPr>
            </w:pPr>
          </w:p>
        </w:tc>
        <w:tc>
          <w:tcPr>
            <w:tcW w:w="709" w:type="dxa"/>
            <w:vMerge/>
            <w:tcBorders>
              <w:top w:val="single" w:sz="12" w:space="0" w:color="403152"/>
              <w:left w:val="single" w:sz="12" w:space="0" w:color="403152"/>
              <w:bottom w:val="thinThickSmallGap" w:sz="24" w:space="0" w:color="auto"/>
              <w:right w:val="thinThickSmallGap" w:sz="24" w:space="0" w:color="auto"/>
            </w:tcBorders>
            <w:shd w:val="clear" w:color="auto" w:fill="auto"/>
            <w:vAlign w:val="center"/>
          </w:tcPr>
          <w:p w:rsidR="00E30E9C" w:rsidRPr="00223587" w:rsidRDefault="00E30E9C" w:rsidP="00625A87">
            <w:pPr>
              <w:bidi w:val="0"/>
              <w:spacing w:after="0" w:line="240" w:lineRule="auto"/>
              <w:rPr>
                <w:rFonts w:ascii="Times New Roman" w:hAnsi="Times New Roman" w:cs="Times New Roman"/>
                <w:b/>
                <w:bCs/>
              </w:rPr>
            </w:pPr>
          </w:p>
        </w:tc>
        <w:tc>
          <w:tcPr>
            <w:tcW w:w="696" w:type="dxa"/>
            <w:vMerge/>
            <w:tcBorders>
              <w:top w:val="single" w:sz="12" w:space="0" w:color="403152"/>
              <w:left w:val="thinThickSmallGap" w:sz="24" w:space="0" w:color="auto"/>
              <w:bottom w:val="thinThickSmallGap" w:sz="24" w:space="0" w:color="auto"/>
              <w:right w:val="thinThickSmallGap" w:sz="24" w:space="0" w:color="auto"/>
            </w:tcBorders>
            <w:shd w:val="clear" w:color="auto" w:fill="auto"/>
            <w:vAlign w:val="center"/>
          </w:tcPr>
          <w:p w:rsidR="00E30E9C" w:rsidRPr="00223587" w:rsidRDefault="00E30E9C" w:rsidP="00625A87">
            <w:pPr>
              <w:bidi w:val="0"/>
              <w:spacing w:after="0" w:line="240" w:lineRule="auto"/>
              <w:rPr>
                <w:rFonts w:ascii="Times New Roman" w:hAnsi="Times New Roman" w:cs="Times New Roman"/>
                <w:b/>
                <w:bCs/>
              </w:rPr>
            </w:pPr>
          </w:p>
        </w:tc>
      </w:tr>
      <w:tr w:rsidR="00625A87" w:rsidRPr="00223587">
        <w:trPr>
          <w:gridBefore w:val="1"/>
          <w:wBefore w:w="12" w:type="dxa"/>
          <w:cantSplit/>
          <w:trHeight w:val="280"/>
        </w:trPr>
        <w:tc>
          <w:tcPr>
            <w:tcW w:w="561" w:type="dxa"/>
            <w:vMerge w:val="restart"/>
            <w:tcBorders>
              <w:top w:val="thinThickSmallGap" w:sz="24" w:space="0" w:color="auto"/>
              <w:left w:val="thinThickSmallGap" w:sz="24" w:space="0" w:color="auto"/>
              <w:right w:val="single" w:sz="12" w:space="0" w:color="403152"/>
            </w:tcBorders>
            <w:shd w:val="clear" w:color="auto" w:fill="auto"/>
            <w:textDirection w:val="btLr"/>
            <w:vAlign w:val="center"/>
          </w:tcPr>
          <w:p w:rsidR="00625A87" w:rsidRPr="00223587" w:rsidRDefault="00625A87" w:rsidP="00625A87">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الأداء</w:t>
            </w:r>
          </w:p>
        </w:tc>
        <w:tc>
          <w:tcPr>
            <w:tcW w:w="1123" w:type="dxa"/>
            <w:gridSpan w:val="2"/>
            <w:tcBorders>
              <w:top w:val="thinThickSmallGap" w:sz="24" w:space="0" w:color="auto"/>
              <w:left w:val="single" w:sz="12" w:space="0" w:color="403152"/>
              <w:bottom w:val="single" w:sz="12" w:space="0" w:color="403152"/>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sz w:val="20"/>
                <w:szCs w:val="20"/>
                <w:rtl/>
              </w:rPr>
            </w:pPr>
            <w:r w:rsidRPr="00223587">
              <w:rPr>
                <w:rFonts w:ascii="Times New Roman" w:hAnsi="Times New Roman" w:cs="Times New Roman"/>
                <w:b/>
                <w:bCs/>
                <w:sz w:val="20"/>
                <w:szCs w:val="20"/>
                <w:rtl/>
              </w:rPr>
              <w:t>8 ـ توزيع المنهج وملاءمة ما نفذ منه للزمن</w:t>
            </w:r>
          </w:p>
        </w:tc>
        <w:tc>
          <w:tcPr>
            <w:tcW w:w="2570" w:type="dxa"/>
            <w:tcBorders>
              <w:top w:val="thinThickSmallGap" w:sz="24" w:space="0" w:color="auto"/>
              <w:left w:val="single" w:sz="12" w:space="0" w:color="403152"/>
              <w:bottom w:val="single" w:sz="12" w:space="0" w:color="403152"/>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دقة توزيع المعلمة لمفردات المنهج على الأسابيع والأشهر الدراسية حسب متطلبات كل موضوع مع ما خصص له من الحصص في الخطة الدراسية ومدى ملاءمة ما نفذ منه للزمن والسير بموجبه بشكل يضمن إنهاء المنهج الدراسي في الوقت المحدد .</w:t>
            </w:r>
          </w:p>
        </w:tc>
        <w:tc>
          <w:tcPr>
            <w:tcW w:w="5528" w:type="dxa"/>
            <w:tcBorders>
              <w:top w:val="thinThickSmallGap" w:sz="24" w:space="0" w:color="auto"/>
              <w:left w:val="single" w:sz="12" w:space="0" w:color="403152"/>
              <w:bottom w:val="single" w:sz="12" w:space="0" w:color="403152"/>
              <w:right w:val="thinThickSmallGap" w:sz="24" w:space="0" w:color="auto"/>
            </w:tcBorders>
            <w:shd w:val="clear" w:color="auto" w:fill="auto"/>
            <w:vAlign w:val="center"/>
          </w:tcPr>
          <w:p w:rsidR="00625A87" w:rsidRPr="00223587" w:rsidRDefault="00625A87" w:rsidP="00625A87">
            <w:pPr>
              <w:pStyle w:val="a3"/>
              <w:numPr>
                <w:ilvl w:val="0"/>
                <w:numId w:val="17"/>
              </w:numPr>
              <w:spacing w:after="0" w:line="240" w:lineRule="auto"/>
              <w:ind w:left="650"/>
              <w:rPr>
                <w:rFonts w:ascii="Times New Roman" w:hAnsi="Times New Roman" w:cs="Times New Roman"/>
                <w:b/>
                <w:bCs/>
                <w:sz w:val="20"/>
                <w:szCs w:val="20"/>
              </w:rPr>
            </w:pPr>
            <w:r w:rsidRPr="00223587">
              <w:rPr>
                <w:rFonts w:ascii="Times New Roman" w:hAnsi="Times New Roman" w:cs="Times New Roman"/>
                <w:b/>
                <w:bCs/>
                <w:sz w:val="20"/>
                <w:szCs w:val="20"/>
                <w:rtl/>
              </w:rPr>
              <w:t>ويمكن ملاحظة ذلك من خلال :</w:t>
            </w:r>
          </w:p>
          <w:p w:rsidR="00625A87" w:rsidRPr="00223587" w:rsidRDefault="00625A87" w:rsidP="00625A87">
            <w:pPr>
              <w:pStyle w:val="a3"/>
              <w:spacing w:after="0" w:line="240" w:lineRule="auto"/>
              <w:ind w:left="508" w:hanging="141"/>
              <w:rPr>
                <w:rFonts w:ascii="Times New Roman" w:hAnsi="Times New Roman" w:cs="Times New Roman"/>
                <w:b/>
                <w:bCs/>
                <w:sz w:val="20"/>
                <w:szCs w:val="20"/>
              </w:rPr>
            </w:pPr>
            <w:r w:rsidRPr="00223587">
              <w:rPr>
                <w:rFonts w:ascii="Times New Roman" w:hAnsi="Times New Roman" w:cs="Times New Roman"/>
                <w:b/>
                <w:bCs/>
                <w:sz w:val="20"/>
                <w:szCs w:val="20"/>
                <w:rtl/>
              </w:rPr>
              <w:t>ـ الإطلاع على توزيع موضوعات مقرر المادة الدراسية على أيام الأسبوع في دفتر التحضير .</w:t>
            </w:r>
          </w:p>
          <w:p w:rsidR="00625A87" w:rsidRPr="00223587" w:rsidRDefault="00625A87" w:rsidP="00625A87">
            <w:pPr>
              <w:pStyle w:val="a3"/>
              <w:numPr>
                <w:ilvl w:val="0"/>
                <w:numId w:val="20"/>
              </w:numPr>
              <w:spacing w:after="0" w:line="240" w:lineRule="auto"/>
              <w:ind w:left="367" w:hanging="142"/>
              <w:jc w:val="center"/>
              <w:rPr>
                <w:rFonts w:ascii="Times New Roman" w:hAnsi="Times New Roman" w:cs="Times New Roman"/>
                <w:b/>
                <w:bCs/>
                <w:sz w:val="20"/>
                <w:szCs w:val="20"/>
              </w:rPr>
            </w:pPr>
            <w:r w:rsidRPr="00223587">
              <w:rPr>
                <w:rFonts w:ascii="Times New Roman" w:hAnsi="Times New Roman" w:cs="Times New Roman"/>
                <w:b/>
                <w:bCs/>
                <w:sz w:val="20"/>
                <w:szCs w:val="20"/>
                <w:rtl/>
              </w:rPr>
              <w:t>مقارنة ما درس من موضوعات المادة على الخطة الدراسية المقررة أثناء زيارة المعلمة في الفصل .</w:t>
            </w:r>
          </w:p>
        </w:tc>
        <w:tc>
          <w:tcPr>
            <w:tcW w:w="567" w:type="dxa"/>
            <w:tcBorders>
              <w:top w:val="thinThickSmallGap" w:sz="24" w:space="0" w:color="auto"/>
              <w:left w:val="thinThickSmallGap" w:sz="24" w:space="0" w:color="auto"/>
              <w:bottom w:val="single" w:sz="12" w:space="0" w:color="403152"/>
              <w:right w:val="single" w:sz="12" w:space="0" w:color="403152"/>
            </w:tcBorders>
            <w:shd w:val="clear" w:color="auto" w:fill="auto"/>
          </w:tcPr>
          <w:p w:rsidR="00625A87" w:rsidRPr="00223587" w:rsidRDefault="00625A87"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 xml:space="preserve"> </w:t>
            </w: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2</w:t>
            </w:r>
          </w:p>
        </w:tc>
        <w:tc>
          <w:tcPr>
            <w:tcW w:w="425" w:type="dxa"/>
            <w:tcBorders>
              <w:top w:val="thinThickSmallGap" w:sz="24" w:space="0" w:color="auto"/>
              <w:left w:val="single" w:sz="12" w:space="0" w:color="403152"/>
              <w:bottom w:val="single" w:sz="12" w:space="0" w:color="403152"/>
              <w:right w:val="thinThickSmallGap" w:sz="24" w:space="0" w:color="auto"/>
            </w:tcBorders>
            <w:shd w:val="clear" w:color="auto" w:fill="auto"/>
          </w:tcPr>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4</w:t>
            </w:r>
          </w:p>
        </w:tc>
        <w:tc>
          <w:tcPr>
            <w:tcW w:w="709" w:type="dxa"/>
            <w:tcBorders>
              <w:top w:val="thinThickSmallGap" w:sz="24" w:space="0" w:color="auto"/>
              <w:left w:val="thinThickSmallGap" w:sz="24" w:space="0" w:color="auto"/>
              <w:bottom w:val="single" w:sz="12" w:space="0" w:color="403152"/>
              <w:right w:val="single" w:sz="12" w:space="0" w:color="403152"/>
            </w:tcBorders>
            <w:shd w:val="clear" w:color="auto" w:fill="auto"/>
            <w:textDirection w:val="tbRl"/>
            <w:vAlign w:val="center"/>
          </w:tcPr>
          <w:p w:rsidR="00625A87" w:rsidRPr="00223587" w:rsidRDefault="00625A87" w:rsidP="00625A87">
            <w:pPr>
              <w:spacing w:after="0" w:line="240" w:lineRule="auto"/>
              <w:ind w:left="113" w:right="113"/>
              <w:jc w:val="center"/>
              <w:rPr>
                <w:rFonts w:ascii="Times New Roman" w:hAnsi="Times New Roman" w:cs="Times New Roman"/>
                <w:b/>
                <w:bCs/>
              </w:rPr>
            </w:pPr>
          </w:p>
        </w:tc>
        <w:tc>
          <w:tcPr>
            <w:tcW w:w="567" w:type="dxa"/>
            <w:tcBorders>
              <w:top w:val="thinThickSmallGap" w:sz="24" w:space="0" w:color="auto"/>
              <w:left w:val="single" w:sz="12" w:space="0" w:color="403152"/>
              <w:bottom w:val="single" w:sz="12" w:space="0" w:color="403152"/>
              <w:right w:val="thinThickSmallGap" w:sz="24" w:space="0" w:color="auto"/>
            </w:tcBorders>
            <w:shd w:val="clear" w:color="auto" w:fill="auto"/>
            <w:textDirection w:val="tbRl"/>
            <w:vAlign w:val="center"/>
          </w:tcPr>
          <w:p w:rsidR="00625A87" w:rsidRPr="00223587" w:rsidRDefault="00625A87" w:rsidP="00625A87">
            <w:pPr>
              <w:spacing w:after="0" w:line="240" w:lineRule="auto"/>
              <w:ind w:left="113" w:right="113"/>
              <w:jc w:val="center"/>
              <w:rPr>
                <w:rFonts w:ascii="Times New Roman" w:hAnsi="Times New Roman" w:cs="Times New Roman"/>
                <w:b/>
                <w:bCs/>
              </w:rPr>
            </w:pPr>
          </w:p>
        </w:tc>
        <w:tc>
          <w:tcPr>
            <w:tcW w:w="567" w:type="dxa"/>
            <w:tcBorders>
              <w:top w:val="thinThickSmallGap" w:sz="24" w:space="0" w:color="auto"/>
              <w:left w:val="thinThickSmallGap" w:sz="24" w:space="0" w:color="auto"/>
              <w:bottom w:val="single" w:sz="12" w:space="0" w:color="403152"/>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rPr>
            </w:pPr>
          </w:p>
        </w:tc>
        <w:tc>
          <w:tcPr>
            <w:tcW w:w="709" w:type="dxa"/>
            <w:tcBorders>
              <w:top w:val="thinThickSmallGap" w:sz="24" w:space="0" w:color="auto"/>
              <w:left w:val="single" w:sz="12" w:space="0" w:color="403152"/>
              <w:bottom w:val="single" w:sz="12" w:space="0" w:color="403152"/>
              <w:right w:val="thinThickSmallGap" w:sz="24" w:space="0" w:color="auto"/>
            </w:tcBorders>
            <w:shd w:val="clear" w:color="auto" w:fill="auto"/>
            <w:textDirection w:val="tbRl"/>
            <w:vAlign w:val="center"/>
          </w:tcPr>
          <w:p w:rsidR="00625A87" w:rsidRPr="00223587" w:rsidRDefault="00625A87" w:rsidP="00625A87">
            <w:pPr>
              <w:spacing w:after="0" w:line="240" w:lineRule="auto"/>
              <w:ind w:left="113" w:right="113"/>
              <w:jc w:val="center"/>
              <w:rPr>
                <w:rFonts w:ascii="Times New Roman" w:hAnsi="Times New Roman" w:cs="Times New Roman"/>
                <w:b/>
                <w:bCs/>
              </w:rPr>
            </w:pPr>
          </w:p>
        </w:tc>
        <w:tc>
          <w:tcPr>
            <w:tcW w:w="709" w:type="dxa"/>
            <w:gridSpan w:val="2"/>
            <w:tcBorders>
              <w:top w:val="single" w:sz="12" w:space="0" w:color="403152"/>
              <w:left w:val="thinThickSmallGap" w:sz="24" w:space="0" w:color="auto"/>
              <w:bottom w:val="single" w:sz="12" w:space="0" w:color="403152"/>
              <w:right w:val="thinThickSmallGap" w:sz="24" w:space="0" w:color="auto"/>
            </w:tcBorders>
            <w:shd w:val="clear" w:color="auto" w:fill="auto"/>
          </w:tcPr>
          <w:p w:rsidR="00625A87" w:rsidRPr="00223587" w:rsidRDefault="00625A87" w:rsidP="00625A87">
            <w:pPr>
              <w:spacing w:after="0" w:line="240" w:lineRule="auto"/>
              <w:jc w:val="center"/>
              <w:rPr>
                <w:rFonts w:ascii="Times New Roman" w:hAnsi="Times New Roman" w:cs="Times New Roman"/>
                <w:b/>
                <w:bCs/>
              </w:rPr>
            </w:pPr>
          </w:p>
        </w:tc>
      </w:tr>
      <w:tr w:rsidR="00625A87" w:rsidRPr="00223587">
        <w:trPr>
          <w:gridBefore w:val="1"/>
          <w:wBefore w:w="12" w:type="dxa"/>
          <w:cantSplit/>
          <w:trHeight w:val="2213"/>
        </w:trPr>
        <w:tc>
          <w:tcPr>
            <w:tcW w:w="561" w:type="dxa"/>
            <w:vMerge/>
            <w:tcBorders>
              <w:left w:val="thinThickSmallGap" w:sz="24" w:space="0" w:color="auto"/>
              <w:bottom w:val="thickThinSmallGap" w:sz="24" w:space="0" w:color="auto"/>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rPr>
            </w:pPr>
          </w:p>
        </w:tc>
        <w:tc>
          <w:tcPr>
            <w:tcW w:w="1123" w:type="dxa"/>
            <w:gridSpan w:val="2"/>
            <w:tcBorders>
              <w:top w:val="single" w:sz="12" w:space="0" w:color="403152"/>
              <w:left w:val="single" w:sz="12" w:space="0" w:color="403152"/>
              <w:bottom w:val="single" w:sz="4" w:space="0" w:color="auto"/>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9 ـ استخدام السبورة والكتب المدرسية والؤسائل الأخرى</w:t>
            </w:r>
          </w:p>
        </w:tc>
        <w:tc>
          <w:tcPr>
            <w:tcW w:w="2570" w:type="dxa"/>
            <w:tcBorders>
              <w:top w:val="single" w:sz="12" w:space="0" w:color="403152"/>
              <w:left w:val="single" w:sz="12" w:space="0" w:color="403152"/>
              <w:bottom w:val="single" w:sz="4" w:space="0" w:color="auto"/>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sz w:val="20"/>
                <w:szCs w:val="20"/>
                <w:rtl/>
              </w:rPr>
            </w:pPr>
          </w:p>
          <w:p w:rsidR="00625A87" w:rsidRPr="00223587" w:rsidRDefault="00625A87" w:rsidP="00625A87">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قدرة المعلمة على توظيف هذه الوسائل واستخدامها على حسب متطلبات المواقف التعليمية من حيث تثبيت المعلومات الأساسية على السبورة ومدى الإستفادة المنهجية من الكتاب المقرر ومحتوياته بشكل أفضل وتهيئة الوسائل التعليمية وإعدادها واستخدامها والمحافظة عليها وصيانتها .</w:t>
            </w:r>
          </w:p>
        </w:tc>
        <w:tc>
          <w:tcPr>
            <w:tcW w:w="5528" w:type="dxa"/>
            <w:tcBorders>
              <w:top w:val="single" w:sz="12" w:space="0" w:color="403152"/>
              <w:left w:val="single" w:sz="12" w:space="0" w:color="403152"/>
              <w:bottom w:val="single" w:sz="4" w:space="0" w:color="auto"/>
              <w:right w:val="thinThickSmallGap" w:sz="24" w:space="0" w:color="auto"/>
            </w:tcBorders>
            <w:shd w:val="clear" w:color="auto" w:fill="auto"/>
          </w:tcPr>
          <w:p w:rsidR="00625A87" w:rsidRPr="00223587" w:rsidRDefault="00625A87" w:rsidP="00625A87">
            <w:pPr>
              <w:pStyle w:val="a3"/>
              <w:numPr>
                <w:ilvl w:val="0"/>
                <w:numId w:val="13"/>
              </w:numPr>
              <w:tabs>
                <w:tab w:val="left" w:pos="45"/>
              </w:tabs>
              <w:spacing w:after="0" w:line="240" w:lineRule="auto"/>
              <w:ind w:left="252" w:hanging="252"/>
              <w:rPr>
                <w:rFonts w:ascii="Times New Roman" w:hAnsi="Times New Roman" w:cs="Times New Roman"/>
                <w:b/>
                <w:bCs/>
                <w:sz w:val="20"/>
                <w:szCs w:val="20"/>
              </w:rPr>
            </w:pPr>
            <w:r w:rsidRPr="00223587">
              <w:rPr>
                <w:rFonts w:ascii="Times New Roman" w:hAnsi="Times New Roman" w:cs="Times New Roman"/>
                <w:b/>
                <w:bCs/>
                <w:sz w:val="20"/>
                <w:szCs w:val="20"/>
                <w:rtl/>
              </w:rPr>
              <w:t>يمكن ملاحظة ذلك من خلال زيلرة المعلمة في الفصل للتأكد مما يلي:</w:t>
            </w:r>
          </w:p>
          <w:p w:rsidR="00625A87" w:rsidRPr="00223587" w:rsidRDefault="00625A87" w:rsidP="00625A87">
            <w:pPr>
              <w:pStyle w:val="a3"/>
              <w:numPr>
                <w:ilvl w:val="0"/>
                <w:numId w:val="21"/>
              </w:numPr>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 xml:space="preserve"> تنظيم السبورة وفق القواعد التربوية والكتابة عليها بخط واضح ومعلومات خالية من الأخطاء .</w:t>
            </w:r>
          </w:p>
          <w:p w:rsidR="00625A87" w:rsidRPr="00223587" w:rsidRDefault="00625A87" w:rsidP="00625A87">
            <w:pPr>
              <w:pStyle w:val="a3"/>
              <w:numPr>
                <w:ilvl w:val="0"/>
                <w:numId w:val="21"/>
              </w:numPr>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العناية بالكتاب المدرسي من حيث :</w:t>
            </w:r>
          </w:p>
          <w:p w:rsidR="00625A87" w:rsidRPr="00223587" w:rsidRDefault="00625A87" w:rsidP="00625A87">
            <w:pPr>
              <w:pStyle w:val="a3"/>
              <w:numPr>
                <w:ilvl w:val="0"/>
                <w:numId w:val="21"/>
              </w:numPr>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 xml:space="preserve"> كونه مصدراَ رئيسياَ للمعلومات .</w:t>
            </w:r>
          </w:p>
          <w:p w:rsidR="00625A87" w:rsidRPr="00223587" w:rsidRDefault="00625A87" w:rsidP="00625A87">
            <w:pPr>
              <w:pStyle w:val="a3"/>
              <w:numPr>
                <w:ilvl w:val="0"/>
                <w:numId w:val="21"/>
              </w:numPr>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 xml:space="preserve"> نظافته والعناية به والمحافظة عليه من التمزق أوالتشويه بالصوروالرسوم والكتابة .</w:t>
            </w:r>
          </w:p>
          <w:p w:rsidR="00625A87" w:rsidRPr="00223587" w:rsidRDefault="00625A87" w:rsidP="00625A87">
            <w:pPr>
              <w:pStyle w:val="a3"/>
              <w:numPr>
                <w:ilvl w:val="0"/>
                <w:numId w:val="21"/>
              </w:numPr>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تدريب الطالبات على الاستفادة ممايحويه من معلومات وصور وخرائط وبيانات ومدلولاتها .</w:t>
            </w:r>
          </w:p>
          <w:p w:rsidR="00625A87" w:rsidRPr="00223587" w:rsidRDefault="00223587" w:rsidP="00223587">
            <w:pPr>
              <w:pStyle w:val="a3"/>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hint="cs"/>
                <w:b/>
                <w:bCs/>
                <w:sz w:val="20"/>
                <w:szCs w:val="20"/>
                <w:rtl/>
              </w:rPr>
              <w:t>-</w:t>
            </w:r>
            <w:r w:rsidR="00625A87" w:rsidRPr="00223587">
              <w:rPr>
                <w:rFonts w:ascii="Times New Roman" w:hAnsi="Times New Roman" w:cs="Times New Roman"/>
                <w:b/>
                <w:bCs/>
                <w:sz w:val="20"/>
                <w:szCs w:val="20"/>
                <w:rtl/>
              </w:rPr>
              <w:t>التأكد من وجود سجل لدى المعلمة للوسائل التعليمية التي تخدم المادة التي تدرسها .</w:t>
            </w:r>
          </w:p>
          <w:p w:rsidR="00625A87" w:rsidRPr="00223587" w:rsidRDefault="00625A87" w:rsidP="00625A87">
            <w:pPr>
              <w:pStyle w:val="a3"/>
              <w:numPr>
                <w:ilvl w:val="0"/>
                <w:numId w:val="21"/>
              </w:numPr>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التأكد من استخدام الوسيلة المناسبة أثناء التدريس .</w:t>
            </w:r>
          </w:p>
          <w:p w:rsidR="00625A87" w:rsidRPr="00223587" w:rsidRDefault="00625A87" w:rsidP="00625A87">
            <w:pPr>
              <w:pStyle w:val="a3"/>
              <w:numPr>
                <w:ilvl w:val="0"/>
                <w:numId w:val="21"/>
              </w:numPr>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ملاحظة عنايتها في إعداد ما قد ينقص من وسائل تعليمية ضرورية كالخرائط والمجسمات والرسومات الإيضاحية .</w:t>
            </w:r>
          </w:p>
          <w:p w:rsidR="00625A87" w:rsidRPr="00223587" w:rsidRDefault="00625A87" w:rsidP="00625A87">
            <w:pPr>
              <w:pStyle w:val="a3"/>
              <w:tabs>
                <w:tab w:val="left" w:pos="45"/>
              </w:tabs>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-ستخدام المعامل والمختبرات والمكتبة المدرسية (المرئية والمقروءة ) لخدمة المادة أو المواد التي تدرسها :" تسجيل الطالبات للنتائج ـ سجل الإعارة "</w:t>
            </w:r>
          </w:p>
        </w:tc>
        <w:tc>
          <w:tcPr>
            <w:tcW w:w="567" w:type="dxa"/>
            <w:tcBorders>
              <w:top w:val="single" w:sz="12" w:space="0" w:color="403152"/>
              <w:left w:val="thinThickSmallGap" w:sz="24" w:space="0" w:color="auto"/>
              <w:bottom w:val="single" w:sz="4" w:space="0" w:color="auto"/>
              <w:right w:val="single" w:sz="12" w:space="0" w:color="403152"/>
            </w:tcBorders>
            <w:shd w:val="clear" w:color="auto" w:fill="auto"/>
          </w:tcPr>
          <w:p w:rsidR="00625A87" w:rsidRPr="00223587" w:rsidRDefault="00625A87" w:rsidP="00625A87">
            <w:pPr>
              <w:spacing w:after="0" w:line="240" w:lineRule="auto"/>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625A87" w:rsidRPr="00223587" w:rsidRDefault="00625A87"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625A87" w:rsidRPr="00223587" w:rsidRDefault="00625A87" w:rsidP="00625A87">
            <w:pPr>
              <w:spacing w:after="0" w:line="240" w:lineRule="auto"/>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0,5</w:t>
            </w:r>
          </w:p>
        </w:tc>
        <w:tc>
          <w:tcPr>
            <w:tcW w:w="425" w:type="dxa"/>
            <w:tcBorders>
              <w:top w:val="single" w:sz="12" w:space="0" w:color="403152"/>
              <w:left w:val="single" w:sz="12" w:space="0" w:color="403152"/>
              <w:bottom w:val="single" w:sz="4" w:space="0" w:color="auto"/>
              <w:right w:val="thinThickSmallGap" w:sz="24" w:space="0" w:color="auto"/>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4</w:t>
            </w:r>
          </w:p>
        </w:tc>
        <w:tc>
          <w:tcPr>
            <w:tcW w:w="709" w:type="dxa"/>
            <w:tcBorders>
              <w:top w:val="single" w:sz="12" w:space="0" w:color="403152"/>
              <w:left w:val="thinThickSmallGap" w:sz="24" w:space="0" w:color="auto"/>
              <w:bottom w:val="single" w:sz="4" w:space="0" w:color="auto"/>
              <w:right w:val="single" w:sz="12" w:space="0" w:color="403152"/>
            </w:tcBorders>
            <w:shd w:val="clear" w:color="auto" w:fill="auto"/>
            <w:textDirection w:val="tbRl"/>
            <w:vAlign w:val="center"/>
          </w:tcPr>
          <w:p w:rsidR="00625A87" w:rsidRPr="00223587" w:rsidRDefault="00625A87" w:rsidP="00625A87">
            <w:pPr>
              <w:spacing w:after="0" w:line="240" w:lineRule="auto"/>
              <w:ind w:left="113" w:right="113"/>
              <w:jc w:val="center"/>
              <w:rPr>
                <w:rFonts w:ascii="Times New Roman" w:hAnsi="Times New Roman" w:cs="Times New Roman"/>
                <w:b/>
                <w:bCs/>
              </w:rPr>
            </w:pPr>
          </w:p>
        </w:tc>
        <w:tc>
          <w:tcPr>
            <w:tcW w:w="567" w:type="dxa"/>
            <w:tcBorders>
              <w:top w:val="single" w:sz="12" w:space="0" w:color="403152"/>
              <w:left w:val="single" w:sz="12" w:space="0" w:color="403152"/>
              <w:bottom w:val="single" w:sz="4" w:space="0" w:color="auto"/>
              <w:right w:val="thinThickSmallGap" w:sz="24" w:space="0" w:color="auto"/>
            </w:tcBorders>
            <w:shd w:val="clear" w:color="auto" w:fill="auto"/>
            <w:textDirection w:val="tbRl"/>
            <w:vAlign w:val="center"/>
          </w:tcPr>
          <w:p w:rsidR="00625A87" w:rsidRPr="00223587" w:rsidRDefault="00625A87" w:rsidP="00625A87">
            <w:pPr>
              <w:spacing w:after="0" w:line="240" w:lineRule="auto"/>
              <w:ind w:left="113" w:right="113"/>
              <w:jc w:val="center"/>
              <w:rPr>
                <w:rFonts w:ascii="Times New Roman" w:hAnsi="Times New Roman" w:cs="Times New Roman"/>
                <w:b/>
                <w:bCs/>
              </w:rPr>
            </w:pPr>
          </w:p>
        </w:tc>
        <w:tc>
          <w:tcPr>
            <w:tcW w:w="567" w:type="dxa"/>
            <w:tcBorders>
              <w:top w:val="single" w:sz="12" w:space="0" w:color="403152"/>
              <w:left w:val="thinThickSmallGap" w:sz="24" w:space="0" w:color="auto"/>
              <w:bottom w:val="single" w:sz="4" w:space="0" w:color="auto"/>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rPr>
            </w:pPr>
          </w:p>
        </w:tc>
        <w:tc>
          <w:tcPr>
            <w:tcW w:w="709" w:type="dxa"/>
            <w:tcBorders>
              <w:top w:val="single" w:sz="12" w:space="0" w:color="403152"/>
              <w:left w:val="single" w:sz="12" w:space="0" w:color="403152"/>
              <w:bottom w:val="single" w:sz="4" w:space="0" w:color="auto"/>
              <w:right w:val="thinThickSmallGap" w:sz="24" w:space="0" w:color="auto"/>
            </w:tcBorders>
            <w:shd w:val="clear" w:color="auto" w:fill="auto"/>
            <w:textDirection w:val="tbRl"/>
            <w:vAlign w:val="center"/>
          </w:tcPr>
          <w:p w:rsidR="00625A87" w:rsidRPr="00223587" w:rsidRDefault="00625A87" w:rsidP="00625A87">
            <w:pPr>
              <w:spacing w:after="0" w:line="240" w:lineRule="auto"/>
              <w:ind w:left="113" w:right="113"/>
              <w:jc w:val="center"/>
              <w:rPr>
                <w:rFonts w:ascii="Times New Roman" w:hAnsi="Times New Roman" w:cs="Times New Roman"/>
                <w:b/>
                <w:bCs/>
              </w:rPr>
            </w:pPr>
          </w:p>
        </w:tc>
        <w:tc>
          <w:tcPr>
            <w:tcW w:w="709" w:type="dxa"/>
            <w:gridSpan w:val="2"/>
            <w:tcBorders>
              <w:top w:val="single" w:sz="12" w:space="0" w:color="403152"/>
              <w:left w:val="thinThickSmallGap" w:sz="24" w:space="0" w:color="auto"/>
              <w:bottom w:val="single" w:sz="4" w:space="0" w:color="auto"/>
              <w:right w:val="thinThickSmallGap" w:sz="24" w:space="0" w:color="auto"/>
            </w:tcBorders>
            <w:shd w:val="clear" w:color="auto" w:fill="auto"/>
          </w:tcPr>
          <w:p w:rsidR="00625A87" w:rsidRPr="00223587" w:rsidRDefault="00625A87" w:rsidP="00625A87">
            <w:pPr>
              <w:spacing w:after="0" w:line="240" w:lineRule="auto"/>
              <w:jc w:val="center"/>
              <w:rPr>
                <w:rFonts w:ascii="Times New Roman" w:hAnsi="Times New Roman" w:cs="Times New Roman"/>
                <w:b/>
                <w:bCs/>
              </w:rPr>
            </w:pPr>
          </w:p>
        </w:tc>
      </w:tr>
      <w:tr w:rsidR="00625A87" w:rsidRPr="00223587">
        <w:trPr>
          <w:gridBefore w:val="1"/>
          <w:wBefore w:w="12" w:type="dxa"/>
          <w:cantSplit/>
          <w:trHeight w:val="1724"/>
        </w:trPr>
        <w:tc>
          <w:tcPr>
            <w:tcW w:w="561" w:type="dxa"/>
            <w:vMerge/>
            <w:tcBorders>
              <w:top w:val="thickThinSmallGap" w:sz="24" w:space="0" w:color="auto"/>
              <w:left w:val="thinThickSmallGap" w:sz="24" w:space="0" w:color="auto"/>
              <w:bottom w:val="thinThickSmallGap" w:sz="24" w:space="0" w:color="auto"/>
              <w:right w:val="single" w:sz="12" w:space="0" w:color="403152"/>
            </w:tcBorders>
            <w:vAlign w:val="center"/>
          </w:tcPr>
          <w:p w:rsidR="00625A87" w:rsidRPr="00223587" w:rsidRDefault="00625A87" w:rsidP="00625A87">
            <w:pPr>
              <w:spacing w:after="0" w:line="240" w:lineRule="auto"/>
              <w:jc w:val="center"/>
              <w:rPr>
                <w:rFonts w:ascii="Times New Roman" w:hAnsi="Times New Roman" w:cs="Times New Roman"/>
                <w:b/>
                <w:bCs/>
              </w:rPr>
            </w:pPr>
          </w:p>
        </w:tc>
        <w:tc>
          <w:tcPr>
            <w:tcW w:w="1123" w:type="dxa"/>
            <w:gridSpan w:val="2"/>
            <w:tcBorders>
              <w:top w:val="single" w:sz="4" w:space="0" w:color="auto"/>
              <w:left w:val="single" w:sz="12" w:space="0" w:color="403152"/>
              <w:bottom w:val="thinThickSmallGap" w:sz="24" w:space="0" w:color="auto"/>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10ـ المهارة في عرض الدرس وإدارة الفصل</w:t>
            </w:r>
          </w:p>
        </w:tc>
        <w:tc>
          <w:tcPr>
            <w:tcW w:w="2570" w:type="dxa"/>
            <w:tcBorders>
              <w:top w:val="single" w:sz="4" w:space="0" w:color="auto"/>
              <w:left w:val="single" w:sz="12" w:space="0" w:color="403152"/>
              <w:bottom w:val="thinThickSmallGap" w:sz="24" w:space="0" w:color="auto"/>
              <w:right w:val="single" w:sz="12" w:space="0" w:color="403152"/>
            </w:tcBorders>
            <w:shd w:val="clear" w:color="auto" w:fill="auto"/>
            <w:vAlign w:val="center"/>
          </w:tcPr>
          <w:p w:rsidR="00625A87" w:rsidRPr="00223587" w:rsidRDefault="00625A87" w:rsidP="00223587">
            <w:pPr>
              <w:spacing w:after="0" w:line="240" w:lineRule="auto"/>
              <w:rPr>
                <w:rFonts w:ascii="Times New Roman" w:hAnsi="Times New Roman" w:cs="Times New Roman"/>
                <w:b/>
                <w:bCs/>
                <w:sz w:val="20"/>
                <w:szCs w:val="20"/>
                <w:rtl/>
              </w:rPr>
            </w:pPr>
          </w:p>
          <w:p w:rsidR="00625A87" w:rsidRPr="00223587" w:rsidRDefault="00625A87" w:rsidP="00625A87">
            <w:pPr>
              <w:spacing w:after="0" w:line="240" w:lineRule="auto"/>
              <w:jc w:val="center"/>
              <w:rPr>
                <w:rFonts w:ascii="Times New Roman" w:hAnsi="Times New Roman" w:cs="Times New Roman"/>
                <w:b/>
                <w:bCs/>
                <w:sz w:val="20"/>
                <w:szCs w:val="20"/>
              </w:rPr>
            </w:pPr>
            <w:r w:rsidRPr="00223587">
              <w:rPr>
                <w:rFonts w:ascii="Times New Roman" w:hAnsi="Times New Roman" w:cs="Times New Roman"/>
                <w:b/>
                <w:bCs/>
                <w:sz w:val="20"/>
                <w:szCs w:val="20"/>
                <w:rtl/>
              </w:rPr>
              <w:t xml:space="preserve">قدرة نجاح المعلمة في اختيارها لطريقة التدريس والوسيلة المناسبة لموضوع الدرس ـ الإلقائية ـ الحوارية ـ الإستنتاجية ـ أوالجمع فيما بينهن إذا تطلب الأمر ـ ومدى قدرتها علىشد انتباه الطالبات وجذب اهتمامهن وضبطهن وحسن إشراكهن وتفاعلهن ايجابياَ أثناء العرض </w:t>
            </w:r>
          </w:p>
        </w:tc>
        <w:tc>
          <w:tcPr>
            <w:tcW w:w="5528" w:type="dxa"/>
            <w:tcBorders>
              <w:top w:val="single" w:sz="4" w:space="0" w:color="auto"/>
              <w:left w:val="single" w:sz="12" w:space="0" w:color="403152"/>
              <w:bottom w:val="thinThickSmallGap" w:sz="24" w:space="0" w:color="auto"/>
              <w:right w:val="thinThickSmallGap" w:sz="24" w:space="0" w:color="auto"/>
            </w:tcBorders>
            <w:shd w:val="clear" w:color="auto" w:fill="auto"/>
          </w:tcPr>
          <w:p w:rsidR="00625A87" w:rsidRPr="00223587" w:rsidRDefault="00625A87" w:rsidP="00625A87">
            <w:pPr>
              <w:pStyle w:val="a3"/>
              <w:tabs>
                <w:tab w:val="left" w:pos="-135"/>
                <w:tab w:val="left" w:pos="135"/>
              </w:tabs>
              <w:spacing w:after="0" w:line="240" w:lineRule="auto"/>
              <w:ind w:left="252"/>
              <w:jc w:val="both"/>
              <w:rPr>
                <w:rFonts w:ascii="Times New Roman" w:hAnsi="Times New Roman" w:cs="Times New Roman"/>
                <w:b/>
                <w:bCs/>
                <w:sz w:val="20"/>
                <w:szCs w:val="20"/>
                <w:rtl/>
              </w:rPr>
            </w:pPr>
            <w:r w:rsidRPr="00223587">
              <w:rPr>
                <w:rFonts w:ascii="Times New Roman" w:hAnsi="Times New Roman" w:cs="Times New Roman"/>
                <w:b/>
                <w:bCs/>
                <w:sz w:val="20"/>
                <w:szCs w:val="20"/>
                <w:rtl/>
              </w:rPr>
              <w:t>تتم زيارة المعلمة في فصل أو عدة فصول للتأكد من :</w:t>
            </w:r>
          </w:p>
          <w:p w:rsidR="00625A87" w:rsidRPr="00223587" w:rsidRDefault="00625A87" w:rsidP="00625A87">
            <w:pPr>
              <w:pStyle w:val="a3"/>
              <w:numPr>
                <w:ilvl w:val="0"/>
                <w:numId w:val="22"/>
              </w:numPr>
              <w:tabs>
                <w:tab w:val="left" w:pos="-135"/>
                <w:tab w:val="left" w:pos="135"/>
              </w:tabs>
              <w:spacing w:after="0" w:line="240" w:lineRule="auto"/>
              <w:jc w:val="both"/>
              <w:rPr>
                <w:rFonts w:ascii="Times New Roman" w:hAnsi="Times New Roman" w:cs="Times New Roman"/>
                <w:b/>
                <w:bCs/>
                <w:sz w:val="20"/>
                <w:szCs w:val="20"/>
              </w:rPr>
            </w:pPr>
            <w:r w:rsidRPr="00223587">
              <w:rPr>
                <w:rFonts w:ascii="Times New Roman" w:hAnsi="Times New Roman" w:cs="Times New Roman"/>
                <w:b/>
                <w:bCs/>
                <w:sz w:val="20"/>
                <w:szCs w:val="20"/>
                <w:rtl/>
              </w:rPr>
              <w:t xml:space="preserve"> اختيار طريقة التدريس الملائمة لموضوع الدرس (إلقائية ـ حوارية ـ استنتاجية ـ طريقة المشروع ـ طريقة التعيينات ـ طريقة الوحدات ... أخرى .</w:t>
            </w:r>
          </w:p>
          <w:p w:rsidR="00625A87" w:rsidRPr="00223587" w:rsidRDefault="00625A87" w:rsidP="00625A87">
            <w:pPr>
              <w:pStyle w:val="a3"/>
              <w:numPr>
                <w:ilvl w:val="0"/>
                <w:numId w:val="22"/>
              </w:numPr>
              <w:tabs>
                <w:tab w:val="left" w:pos="-135"/>
                <w:tab w:val="left" w:pos="135"/>
              </w:tabs>
              <w:spacing w:after="0" w:line="240" w:lineRule="auto"/>
              <w:jc w:val="both"/>
              <w:rPr>
                <w:rFonts w:ascii="Times New Roman" w:hAnsi="Times New Roman" w:cs="Times New Roman"/>
                <w:b/>
                <w:bCs/>
                <w:sz w:val="20"/>
                <w:szCs w:val="20"/>
              </w:rPr>
            </w:pPr>
            <w:r w:rsidRPr="00223587">
              <w:rPr>
                <w:rFonts w:ascii="Times New Roman" w:hAnsi="Times New Roman" w:cs="Times New Roman"/>
                <w:b/>
                <w:bCs/>
                <w:sz w:val="20"/>
                <w:szCs w:val="20"/>
                <w:rtl/>
              </w:rPr>
              <w:t>تفاعل الطالبات ومشاركتهن في الدرس .</w:t>
            </w:r>
          </w:p>
          <w:p w:rsidR="00625A87" w:rsidRPr="00223587" w:rsidRDefault="00625A87" w:rsidP="00625A87">
            <w:pPr>
              <w:pStyle w:val="a3"/>
              <w:numPr>
                <w:ilvl w:val="0"/>
                <w:numId w:val="22"/>
              </w:numPr>
              <w:tabs>
                <w:tab w:val="left" w:pos="-135"/>
                <w:tab w:val="left" w:pos="135"/>
              </w:tabs>
              <w:spacing w:after="0" w:line="240" w:lineRule="auto"/>
              <w:jc w:val="both"/>
              <w:rPr>
                <w:rFonts w:ascii="Times New Roman" w:hAnsi="Times New Roman" w:cs="Times New Roman"/>
                <w:b/>
                <w:bCs/>
                <w:sz w:val="20"/>
                <w:szCs w:val="20"/>
              </w:rPr>
            </w:pPr>
            <w:r w:rsidRPr="00223587">
              <w:rPr>
                <w:rFonts w:ascii="Times New Roman" w:hAnsi="Times New Roman" w:cs="Times New Roman"/>
                <w:b/>
                <w:bCs/>
                <w:sz w:val="20"/>
                <w:szCs w:val="20"/>
                <w:rtl/>
              </w:rPr>
              <w:t>مراعاة الأسس التربوية في ترتيب الطالبات على المقاعد وفي توزيع نشاطات الدرس عليهن .</w:t>
            </w:r>
          </w:p>
        </w:tc>
        <w:tc>
          <w:tcPr>
            <w:tcW w:w="567" w:type="dxa"/>
            <w:tcBorders>
              <w:top w:val="single" w:sz="4" w:space="0" w:color="auto"/>
              <w:left w:val="thinThickSmallGap" w:sz="24" w:space="0" w:color="auto"/>
              <w:bottom w:val="thinThickSmallGap" w:sz="24" w:space="0" w:color="auto"/>
              <w:right w:val="single" w:sz="12" w:space="0" w:color="403152"/>
            </w:tcBorders>
            <w:shd w:val="clear" w:color="auto" w:fill="auto"/>
          </w:tcPr>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223587">
            <w:pPr>
              <w:spacing w:after="0" w:line="240" w:lineRule="auto"/>
              <w:jc w:val="center"/>
              <w:rPr>
                <w:rFonts w:ascii="Times New Roman" w:hAnsi="Times New Roman" w:cs="Times New Roman"/>
                <w:b/>
                <w:bCs/>
                <w:rtl/>
              </w:rPr>
            </w:pPr>
            <w:r w:rsidRPr="00223587">
              <w:rPr>
                <w:rFonts w:ascii="Times New Roman" w:hAnsi="Times New Roman" w:cs="Times New Roman"/>
                <w:b/>
                <w:bCs/>
                <w:rtl/>
              </w:rPr>
              <w:t>3</w:t>
            </w:r>
          </w:p>
          <w:p w:rsidR="00625A87" w:rsidRPr="00223587" w:rsidRDefault="00625A87" w:rsidP="00625A87">
            <w:pPr>
              <w:spacing w:after="0" w:line="240" w:lineRule="auto"/>
              <w:jc w:val="center"/>
              <w:rPr>
                <w:rFonts w:ascii="Times New Roman" w:hAnsi="Times New Roman" w:cs="Times New Roman"/>
                <w:b/>
                <w:bCs/>
                <w:rtl/>
              </w:rPr>
            </w:pPr>
          </w:p>
          <w:p w:rsidR="00625A87" w:rsidRPr="00223587" w:rsidRDefault="00625A87" w:rsidP="00625A87">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625A87" w:rsidRPr="00223587" w:rsidRDefault="00625A87"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425" w:type="dxa"/>
            <w:tcBorders>
              <w:top w:val="single" w:sz="4" w:space="0" w:color="auto"/>
              <w:left w:val="single" w:sz="12" w:space="0" w:color="403152"/>
              <w:bottom w:val="thinThickSmallGap" w:sz="24" w:space="0" w:color="auto"/>
              <w:right w:val="thinThickSmallGap" w:sz="24" w:space="0" w:color="auto"/>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rPr>
            </w:pPr>
            <w:r w:rsidRPr="00223587">
              <w:rPr>
                <w:rFonts w:ascii="Times New Roman" w:hAnsi="Times New Roman" w:cs="Times New Roman"/>
                <w:b/>
                <w:bCs/>
                <w:rtl/>
              </w:rPr>
              <w:t>5</w:t>
            </w:r>
          </w:p>
        </w:tc>
        <w:tc>
          <w:tcPr>
            <w:tcW w:w="709" w:type="dxa"/>
            <w:tcBorders>
              <w:top w:val="single" w:sz="4" w:space="0" w:color="auto"/>
              <w:left w:val="thinThickSmallGap" w:sz="24" w:space="0" w:color="auto"/>
              <w:bottom w:val="thinThickSmallGap" w:sz="24" w:space="0" w:color="auto"/>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rPr>
            </w:pPr>
          </w:p>
        </w:tc>
        <w:tc>
          <w:tcPr>
            <w:tcW w:w="567" w:type="dxa"/>
            <w:tcBorders>
              <w:top w:val="single" w:sz="4" w:space="0" w:color="auto"/>
              <w:left w:val="single" w:sz="12" w:space="0" w:color="403152"/>
              <w:bottom w:val="thinThickSmallGap" w:sz="24" w:space="0" w:color="auto"/>
              <w:right w:val="thinThickSmallGap" w:sz="24" w:space="0" w:color="auto"/>
            </w:tcBorders>
            <w:shd w:val="clear" w:color="auto" w:fill="auto"/>
            <w:textDirection w:val="tbRl"/>
            <w:vAlign w:val="center"/>
          </w:tcPr>
          <w:p w:rsidR="00625A87" w:rsidRPr="00223587" w:rsidRDefault="00625A87" w:rsidP="00625A87">
            <w:pPr>
              <w:spacing w:after="0" w:line="240" w:lineRule="auto"/>
              <w:ind w:left="113" w:right="113"/>
              <w:jc w:val="center"/>
              <w:rPr>
                <w:rFonts w:ascii="Times New Roman" w:hAnsi="Times New Roman" w:cs="Times New Roman"/>
                <w:b/>
                <w:bCs/>
              </w:rPr>
            </w:pPr>
          </w:p>
        </w:tc>
        <w:tc>
          <w:tcPr>
            <w:tcW w:w="567" w:type="dxa"/>
            <w:tcBorders>
              <w:top w:val="single" w:sz="4" w:space="0" w:color="auto"/>
              <w:left w:val="thinThickSmallGap" w:sz="24" w:space="0" w:color="auto"/>
              <w:bottom w:val="thinThickSmallGap" w:sz="24" w:space="0" w:color="auto"/>
              <w:right w:val="single" w:sz="12" w:space="0" w:color="403152"/>
            </w:tcBorders>
            <w:shd w:val="clear" w:color="auto" w:fill="auto"/>
            <w:vAlign w:val="center"/>
          </w:tcPr>
          <w:p w:rsidR="00625A87" w:rsidRPr="00223587" w:rsidRDefault="00625A87" w:rsidP="00625A87">
            <w:pPr>
              <w:spacing w:after="0" w:line="240" w:lineRule="auto"/>
              <w:jc w:val="center"/>
              <w:rPr>
                <w:rFonts w:ascii="Times New Roman" w:hAnsi="Times New Roman" w:cs="Times New Roman"/>
                <w:b/>
                <w:bCs/>
              </w:rPr>
            </w:pPr>
          </w:p>
        </w:tc>
        <w:tc>
          <w:tcPr>
            <w:tcW w:w="709" w:type="dxa"/>
            <w:tcBorders>
              <w:top w:val="single" w:sz="4" w:space="0" w:color="auto"/>
              <w:left w:val="single" w:sz="12" w:space="0" w:color="403152"/>
              <w:bottom w:val="thinThickSmallGap" w:sz="24" w:space="0" w:color="auto"/>
              <w:right w:val="thinThickSmallGap" w:sz="24" w:space="0" w:color="auto"/>
            </w:tcBorders>
            <w:shd w:val="clear" w:color="auto" w:fill="auto"/>
            <w:textDirection w:val="tbRl"/>
            <w:vAlign w:val="center"/>
          </w:tcPr>
          <w:p w:rsidR="00625A87" w:rsidRPr="00223587" w:rsidRDefault="00625A87" w:rsidP="00625A87">
            <w:pPr>
              <w:spacing w:after="0" w:line="240" w:lineRule="auto"/>
              <w:ind w:left="113" w:right="113"/>
              <w:jc w:val="center"/>
              <w:rPr>
                <w:rFonts w:ascii="Times New Roman" w:hAnsi="Times New Roman" w:cs="Times New Roman"/>
                <w:b/>
                <w:bCs/>
              </w:rPr>
            </w:pPr>
          </w:p>
        </w:tc>
        <w:tc>
          <w:tcPr>
            <w:tcW w:w="709" w:type="dxa"/>
            <w:gridSpan w:val="2"/>
            <w:tcBorders>
              <w:top w:val="single" w:sz="4" w:space="0" w:color="auto"/>
              <w:left w:val="thinThickSmallGap" w:sz="24" w:space="0" w:color="auto"/>
              <w:bottom w:val="thinThickSmallGap" w:sz="24" w:space="0" w:color="auto"/>
              <w:right w:val="thinThickSmallGap" w:sz="24" w:space="0" w:color="auto"/>
            </w:tcBorders>
            <w:shd w:val="clear" w:color="auto" w:fill="auto"/>
          </w:tcPr>
          <w:p w:rsidR="00625A87" w:rsidRPr="00223587" w:rsidRDefault="00625A87" w:rsidP="00625A87">
            <w:pPr>
              <w:spacing w:after="0" w:line="240" w:lineRule="auto"/>
              <w:jc w:val="center"/>
              <w:rPr>
                <w:rFonts w:ascii="Times New Roman" w:hAnsi="Times New Roman" w:cs="Times New Roman"/>
                <w:b/>
                <w:bCs/>
              </w:rPr>
            </w:pPr>
          </w:p>
        </w:tc>
      </w:tr>
    </w:tbl>
    <w:p w:rsidR="00223587" w:rsidRPr="00223587" w:rsidRDefault="00223587" w:rsidP="008B7412">
      <w:pPr>
        <w:tabs>
          <w:tab w:val="left" w:pos="13238"/>
        </w:tabs>
        <w:rPr>
          <w:rFonts w:ascii="Times New Roman" w:hAnsi="Times New Roman" w:cs="Times New Roman"/>
          <w:b/>
          <w:bCs/>
          <w:rtl/>
        </w:rPr>
      </w:pPr>
    </w:p>
    <w:tbl>
      <w:tblPr>
        <w:tblpPr w:leftFromText="180" w:rightFromText="180" w:vertAnchor="text" w:horzAnchor="margin" w:tblpXSpec="center" w:tblpY="289"/>
        <w:bidiVisual/>
        <w:tblW w:w="14317" w:type="dxa"/>
        <w:tblInd w:w="176" w:type="dxa"/>
        <w:tblBorders>
          <w:top w:val="single" w:sz="12" w:space="0" w:color="403152"/>
          <w:left w:val="single" w:sz="12" w:space="0" w:color="403152"/>
          <w:bottom w:val="single" w:sz="12" w:space="0" w:color="403152"/>
          <w:right w:val="single" w:sz="12" w:space="0" w:color="403152"/>
          <w:insideH w:val="single" w:sz="12" w:space="0" w:color="403152"/>
          <w:insideV w:val="single" w:sz="12" w:space="0" w:color="403152"/>
        </w:tblBorders>
        <w:tblLayout w:type="fixed"/>
        <w:tblLook w:val="04A0" w:firstRow="1" w:lastRow="0" w:firstColumn="1" w:lastColumn="0" w:noHBand="0" w:noVBand="1"/>
      </w:tblPr>
      <w:tblGrid>
        <w:gridCol w:w="396"/>
        <w:gridCol w:w="1722"/>
        <w:gridCol w:w="17"/>
        <w:gridCol w:w="2566"/>
        <w:gridCol w:w="4938"/>
        <w:gridCol w:w="779"/>
        <w:gridCol w:w="780"/>
        <w:gridCol w:w="638"/>
        <w:gridCol w:w="638"/>
        <w:gridCol w:w="562"/>
        <w:gridCol w:w="13"/>
        <w:gridCol w:w="550"/>
        <w:gridCol w:w="26"/>
        <w:gridCol w:w="692"/>
      </w:tblGrid>
      <w:tr w:rsidR="002708CA" w:rsidRPr="00223587">
        <w:trPr>
          <w:trHeight w:val="380"/>
        </w:trPr>
        <w:tc>
          <w:tcPr>
            <w:tcW w:w="14317" w:type="dxa"/>
            <w:gridSpan w:val="14"/>
            <w:tcBorders>
              <w:top w:val="thinThickSmallGap" w:sz="24" w:space="0" w:color="auto"/>
              <w:left w:val="thickThinSmallGap" w:sz="24" w:space="0" w:color="auto"/>
              <w:bottom w:val="single" w:sz="12" w:space="0" w:color="403152"/>
              <w:right w:val="thinThickSmallGap" w:sz="24" w:space="0" w:color="auto"/>
            </w:tcBorders>
            <w:shd w:val="clear" w:color="auto" w:fill="auto"/>
          </w:tcPr>
          <w:p w:rsidR="002708CA" w:rsidRPr="00223587" w:rsidRDefault="002708CA" w:rsidP="002708CA">
            <w:pPr>
              <w:tabs>
                <w:tab w:val="left" w:pos="14375"/>
              </w:tabs>
              <w:spacing w:after="0" w:line="240" w:lineRule="auto"/>
              <w:ind w:right="176"/>
              <w:jc w:val="center"/>
              <w:rPr>
                <w:rFonts w:ascii="Times New Roman" w:hAnsi="Times New Roman" w:cs="Times New Roman"/>
                <w:b/>
                <w:bCs/>
              </w:rPr>
            </w:pPr>
            <w:r w:rsidRPr="00223587">
              <w:rPr>
                <w:rFonts w:ascii="Times New Roman" w:hAnsi="Times New Roman" w:cs="Times New Roman"/>
                <w:b/>
                <w:bCs/>
                <w:rtl/>
              </w:rPr>
              <w:t>بيان يوضح توزيع درجات التقويم على العناصر وفقاً لمكوناتها</w:t>
            </w:r>
          </w:p>
        </w:tc>
      </w:tr>
      <w:tr w:rsidR="0091666F" w:rsidRPr="00223587">
        <w:trPr>
          <w:cantSplit/>
          <w:trHeight w:val="283"/>
        </w:trPr>
        <w:tc>
          <w:tcPr>
            <w:tcW w:w="2118" w:type="dxa"/>
            <w:gridSpan w:val="2"/>
            <w:vMerge w:val="restart"/>
            <w:tcBorders>
              <w:top w:val="thinThickSmallGap" w:sz="24" w:space="0" w:color="auto"/>
              <w:left w:val="thickThinSmallGap" w:sz="24" w:space="0" w:color="auto"/>
              <w:bottom w:val="single" w:sz="12" w:space="0" w:color="403152"/>
              <w:right w:val="single" w:sz="12" w:space="0" w:color="403152"/>
            </w:tcBorders>
            <w:shd w:val="clear" w:color="auto" w:fill="auto"/>
            <w:vAlign w:val="center"/>
          </w:tcPr>
          <w:p w:rsidR="002708CA" w:rsidRPr="00223587" w:rsidRDefault="002708CA" w:rsidP="003E1E94">
            <w:pPr>
              <w:spacing w:after="0" w:line="240" w:lineRule="auto"/>
              <w:jc w:val="center"/>
              <w:rPr>
                <w:rFonts w:ascii="Times New Roman" w:hAnsi="Times New Roman" w:cs="Times New Roman"/>
                <w:b/>
                <w:bCs/>
              </w:rPr>
            </w:pPr>
            <w:r w:rsidRPr="00223587">
              <w:rPr>
                <w:rFonts w:ascii="Times New Roman" w:hAnsi="Times New Roman" w:cs="Times New Roman"/>
                <w:b/>
                <w:bCs/>
                <w:rtl/>
              </w:rPr>
              <w:t>العناصر</w:t>
            </w:r>
          </w:p>
        </w:tc>
        <w:tc>
          <w:tcPr>
            <w:tcW w:w="2583" w:type="dxa"/>
            <w:gridSpan w:val="2"/>
            <w:vMerge w:val="restart"/>
            <w:tcBorders>
              <w:top w:val="thinThickSmallGap" w:sz="24" w:space="0" w:color="auto"/>
              <w:left w:val="single" w:sz="12" w:space="0" w:color="403152"/>
              <w:bottom w:val="single" w:sz="12" w:space="0" w:color="403152"/>
              <w:right w:val="single" w:sz="12" w:space="0" w:color="403152"/>
            </w:tcBorders>
            <w:shd w:val="clear" w:color="auto" w:fill="auto"/>
            <w:vAlign w:val="center"/>
          </w:tcPr>
          <w:p w:rsidR="002708CA" w:rsidRPr="00223587" w:rsidRDefault="002708CA" w:rsidP="003E1E94">
            <w:pPr>
              <w:spacing w:after="0" w:line="240" w:lineRule="auto"/>
              <w:jc w:val="center"/>
              <w:rPr>
                <w:rFonts w:ascii="Times New Roman" w:hAnsi="Times New Roman" w:cs="Times New Roman"/>
                <w:b/>
                <w:bCs/>
              </w:rPr>
            </w:pPr>
            <w:r w:rsidRPr="00223587">
              <w:rPr>
                <w:rFonts w:ascii="Times New Roman" w:hAnsi="Times New Roman" w:cs="Times New Roman"/>
                <w:b/>
                <w:bCs/>
                <w:rtl/>
              </w:rPr>
              <w:t>شرح المفردات</w:t>
            </w:r>
          </w:p>
        </w:tc>
        <w:tc>
          <w:tcPr>
            <w:tcW w:w="4938" w:type="dxa"/>
            <w:vMerge w:val="restart"/>
            <w:tcBorders>
              <w:top w:val="thinThickSmallGap" w:sz="24" w:space="0" w:color="auto"/>
              <w:left w:val="single" w:sz="12" w:space="0" w:color="403152"/>
              <w:bottom w:val="single" w:sz="12" w:space="0" w:color="403152"/>
              <w:right w:val="thinThickSmallGap" w:sz="24" w:space="0" w:color="auto"/>
            </w:tcBorders>
            <w:shd w:val="clear" w:color="auto" w:fill="auto"/>
          </w:tcPr>
          <w:p w:rsidR="002708CA" w:rsidRPr="00223587" w:rsidRDefault="002708CA" w:rsidP="003E1E94">
            <w:pPr>
              <w:spacing w:after="0" w:line="240" w:lineRule="auto"/>
              <w:jc w:val="center"/>
              <w:rPr>
                <w:rFonts w:ascii="Times New Roman" w:hAnsi="Times New Roman" w:cs="Times New Roman"/>
                <w:b/>
                <w:bCs/>
              </w:rPr>
            </w:pPr>
            <w:r w:rsidRPr="00223587">
              <w:rPr>
                <w:rFonts w:ascii="Times New Roman" w:hAnsi="Times New Roman" w:cs="Times New Roman"/>
                <w:b/>
                <w:bCs/>
                <w:rtl/>
              </w:rPr>
              <w:t>أسس تحقيق العنصر</w:t>
            </w:r>
          </w:p>
        </w:tc>
        <w:tc>
          <w:tcPr>
            <w:tcW w:w="1559" w:type="dxa"/>
            <w:gridSpan w:val="2"/>
            <w:vMerge w:val="restart"/>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2708CA" w:rsidRPr="00223587" w:rsidRDefault="002708CA" w:rsidP="003E1E94">
            <w:pPr>
              <w:spacing w:after="0" w:line="240" w:lineRule="auto"/>
              <w:jc w:val="center"/>
              <w:rPr>
                <w:rFonts w:ascii="Times New Roman" w:hAnsi="Times New Roman" w:cs="Times New Roman"/>
                <w:b/>
                <w:bCs/>
              </w:rPr>
            </w:pPr>
            <w:r w:rsidRPr="00223587">
              <w:rPr>
                <w:rFonts w:ascii="Times New Roman" w:hAnsi="Times New Roman" w:cs="Times New Roman"/>
                <w:b/>
                <w:bCs/>
                <w:rtl/>
              </w:rPr>
              <w:t xml:space="preserve">توزيع الدرجات على الفئة  ( </w:t>
            </w:r>
            <w:r w:rsidR="00D72EEE" w:rsidRPr="00223587">
              <w:rPr>
                <w:rFonts w:ascii="Times New Roman" w:hAnsi="Times New Roman" w:cs="Times New Roman"/>
                <w:b/>
                <w:bCs/>
                <w:rtl/>
              </w:rPr>
              <w:t>ج</w:t>
            </w:r>
            <w:r w:rsidRPr="00223587">
              <w:rPr>
                <w:rFonts w:ascii="Times New Roman" w:hAnsi="Times New Roman" w:cs="Times New Roman"/>
                <w:b/>
                <w:bCs/>
                <w:rtl/>
              </w:rPr>
              <w:t xml:space="preserve"> )</w:t>
            </w:r>
          </w:p>
        </w:tc>
        <w:tc>
          <w:tcPr>
            <w:tcW w:w="1276" w:type="dxa"/>
            <w:gridSpan w:val="2"/>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2708CA" w:rsidRPr="00223587" w:rsidRDefault="002708CA" w:rsidP="003E1E94">
            <w:pPr>
              <w:spacing w:after="0" w:line="240" w:lineRule="auto"/>
              <w:jc w:val="center"/>
              <w:rPr>
                <w:rFonts w:ascii="Times New Roman" w:hAnsi="Times New Roman" w:cs="Times New Roman"/>
                <w:b/>
                <w:bCs/>
                <w:rtl/>
              </w:rPr>
            </w:pPr>
            <w:r w:rsidRPr="00223587">
              <w:rPr>
                <w:rFonts w:ascii="Times New Roman" w:hAnsi="Times New Roman" w:cs="Times New Roman"/>
                <w:b/>
                <w:bCs/>
                <w:rtl/>
              </w:rPr>
              <w:t>العام</w:t>
            </w:r>
          </w:p>
          <w:p w:rsidR="002708CA" w:rsidRPr="00223587" w:rsidRDefault="002708CA" w:rsidP="003E1E94">
            <w:pPr>
              <w:spacing w:after="0" w:line="240" w:lineRule="auto"/>
              <w:jc w:val="center"/>
              <w:rPr>
                <w:rFonts w:ascii="Times New Roman" w:hAnsi="Times New Roman" w:cs="Times New Roman"/>
                <w:b/>
                <w:bCs/>
              </w:rPr>
            </w:pPr>
            <w:r w:rsidRPr="00223587">
              <w:rPr>
                <w:rFonts w:ascii="Times New Roman" w:hAnsi="Times New Roman" w:cs="Times New Roman"/>
                <w:b/>
                <w:bCs/>
                <w:rtl/>
              </w:rPr>
              <w:t>1428هـ</w:t>
            </w:r>
          </w:p>
        </w:tc>
        <w:tc>
          <w:tcPr>
            <w:tcW w:w="575" w:type="dxa"/>
            <w:gridSpan w:val="2"/>
            <w:vMerge w:val="restart"/>
            <w:tcBorders>
              <w:top w:val="thinThickSmallGap" w:sz="24" w:space="0" w:color="auto"/>
              <w:left w:val="thinThickSmallGap" w:sz="24" w:space="0" w:color="auto"/>
              <w:bottom w:val="single" w:sz="12" w:space="0" w:color="403152"/>
              <w:right w:val="single" w:sz="12" w:space="0" w:color="403152"/>
            </w:tcBorders>
            <w:shd w:val="clear" w:color="auto" w:fill="auto"/>
            <w:textDirection w:val="btLr"/>
            <w:vAlign w:val="center"/>
          </w:tcPr>
          <w:p w:rsidR="002708CA" w:rsidRPr="00223587" w:rsidRDefault="002708CA" w:rsidP="003E1E94">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المجموع</w:t>
            </w:r>
          </w:p>
        </w:tc>
        <w:tc>
          <w:tcPr>
            <w:tcW w:w="576" w:type="dxa"/>
            <w:gridSpan w:val="2"/>
            <w:vMerge w:val="restart"/>
            <w:tcBorders>
              <w:top w:val="thinThickSmallGap" w:sz="24" w:space="0" w:color="auto"/>
              <w:left w:val="single" w:sz="12" w:space="0" w:color="403152"/>
              <w:bottom w:val="single" w:sz="12" w:space="0" w:color="403152"/>
              <w:right w:val="thinThickSmallGap" w:sz="24" w:space="0" w:color="auto"/>
            </w:tcBorders>
            <w:shd w:val="clear" w:color="auto" w:fill="auto"/>
            <w:textDirection w:val="btLr"/>
            <w:vAlign w:val="center"/>
          </w:tcPr>
          <w:p w:rsidR="002708CA" w:rsidRPr="00223587" w:rsidRDefault="002708CA" w:rsidP="003E1E94">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المعدل</w:t>
            </w:r>
          </w:p>
        </w:tc>
        <w:tc>
          <w:tcPr>
            <w:tcW w:w="692" w:type="dxa"/>
            <w:vMerge w:val="restart"/>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2708CA" w:rsidRPr="00223587" w:rsidRDefault="002708CA" w:rsidP="003E1E94">
            <w:pPr>
              <w:spacing w:after="0" w:line="240" w:lineRule="auto"/>
              <w:jc w:val="center"/>
              <w:rPr>
                <w:rFonts w:ascii="Times New Roman" w:hAnsi="Times New Roman" w:cs="Times New Roman"/>
                <w:b/>
                <w:bCs/>
                <w:rtl/>
              </w:rPr>
            </w:pPr>
          </w:p>
          <w:p w:rsidR="002708CA" w:rsidRPr="00223587" w:rsidRDefault="002708CA" w:rsidP="003E1E94">
            <w:pPr>
              <w:spacing w:after="0" w:line="240" w:lineRule="auto"/>
              <w:jc w:val="center"/>
              <w:rPr>
                <w:rFonts w:ascii="Times New Roman" w:hAnsi="Times New Roman" w:cs="Times New Roman"/>
                <w:b/>
                <w:bCs/>
              </w:rPr>
            </w:pPr>
            <w:r w:rsidRPr="00223587">
              <w:rPr>
                <w:rFonts w:ascii="Times New Roman" w:hAnsi="Times New Roman" w:cs="Times New Roman"/>
                <w:b/>
                <w:bCs/>
                <w:rtl/>
              </w:rPr>
              <w:t>ملاحظات</w:t>
            </w:r>
          </w:p>
        </w:tc>
      </w:tr>
      <w:tr w:rsidR="002708CA" w:rsidRPr="00223587">
        <w:trPr>
          <w:cantSplit/>
          <w:trHeight w:val="70"/>
        </w:trPr>
        <w:tc>
          <w:tcPr>
            <w:tcW w:w="2118" w:type="dxa"/>
            <w:gridSpan w:val="2"/>
            <w:vMerge/>
            <w:tcBorders>
              <w:top w:val="single" w:sz="12" w:space="0" w:color="403152"/>
              <w:left w:val="thickThinSmallGap" w:sz="24" w:space="0" w:color="auto"/>
              <w:bottom w:val="thinThickSmallGap" w:sz="24" w:space="0" w:color="auto"/>
              <w:right w:val="single" w:sz="12" w:space="0" w:color="403152"/>
            </w:tcBorders>
            <w:shd w:val="clear" w:color="auto" w:fill="auto"/>
            <w:vAlign w:val="center"/>
          </w:tcPr>
          <w:p w:rsidR="002708CA" w:rsidRPr="00223587" w:rsidRDefault="002708CA" w:rsidP="002708CA">
            <w:pPr>
              <w:bidi w:val="0"/>
              <w:spacing w:after="0" w:line="240" w:lineRule="auto"/>
              <w:rPr>
                <w:rFonts w:ascii="Times New Roman" w:hAnsi="Times New Roman" w:cs="Times New Roman"/>
                <w:b/>
                <w:bCs/>
              </w:rPr>
            </w:pPr>
          </w:p>
        </w:tc>
        <w:tc>
          <w:tcPr>
            <w:tcW w:w="2583" w:type="dxa"/>
            <w:gridSpan w:val="2"/>
            <w:vMerge/>
            <w:tcBorders>
              <w:top w:val="single" w:sz="12" w:space="0" w:color="403152"/>
              <w:left w:val="single" w:sz="12" w:space="0" w:color="403152"/>
              <w:bottom w:val="thinThickSmallGap" w:sz="24" w:space="0" w:color="auto"/>
              <w:right w:val="single" w:sz="12" w:space="0" w:color="403152"/>
            </w:tcBorders>
            <w:shd w:val="clear" w:color="auto" w:fill="auto"/>
            <w:vAlign w:val="center"/>
          </w:tcPr>
          <w:p w:rsidR="002708CA" w:rsidRPr="00223587" w:rsidRDefault="002708CA" w:rsidP="002708CA">
            <w:pPr>
              <w:bidi w:val="0"/>
              <w:spacing w:after="0" w:line="240" w:lineRule="auto"/>
              <w:rPr>
                <w:rFonts w:ascii="Times New Roman" w:hAnsi="Times New Roman" w:cs="Times New Roman"/>
                <w:b/>
                <w:bCs/>
              </w:rPr>
            </w:pPr>
          </w:p>
        </w:tc>
        <w:tc>
          <w:tcPr>
            <w:tcW w:w="4938" w:type="dxa"/>
            <w:vMerge/>
            <w:tcBorders>
              <w:top w:val="single" w:sz="12" w:space="0" w:color="403152"/>
              <w:left w:val="single" w:sz="12" w:space="0" w:color="403152"/>
              <w:bottom w:val="thinThickSmallGap" w:sz="24" w:space="0" w:color="auto"/>
              <w:right w:val="thinThickSmallGap" w:sz="24" w:space="0" w:color="auto"/>
            </w:tcBorders>
            <w:shd w:val="clear" w:color="auto" w:fill="auto"/>
          </w:tcPr>
          <w:p w:rsidR="002708CA" w:rsidRPr="00223587" w:rsidRDefault="002708CA" w:rsidP="002708CA">
            <w:pPr>
              <w:bidi w:val="0"/>
              <w:spacing w:after="0" w:line="240" w:lineRule="auto"/>
              <w:rPr>
                <w:rFonts w:ascii="Times New Roman" w:hAnsi="Times New Roman" w:cs="Times New Roman"/>
                <w:b/>
                <w:bCs/>
              </w:rPr>
            </w:pPr>
          </w:p>
        </w:tc>
        <w:tc>
          <w:tcPr>
            <w:tcW w:w="1559" w:type="dxa"/>
            <w:gridSpan w:val="2"/>
            <w:vMerge/>
            <w:tcBorders>
              <w:top w:val="single" w:sz="12" w:space="0" w:color="403152"/>
              <w:left w:val="thinThickSmallGap" w:sz="24" w:space="0" w:color="auto"/>
              <w:bottom w:val="thinThickSmallGap" w:sz="24" w:space="0" w:color="auto"/>
              <w:right w:val="thinThickSmallGap" w:sz="24" w:space="0" w:color="auto"/>
            </w:tcBorders>
            <w:shd w:val="clear" w:color="auto" w:fill="auto"/>
            <w:vAlign w:val="center"/>
          </w:tcPr>
          <w:p w:rsidR="002708CA" w:rsidRPr="00223587" w:rsidRDefault="002708CA" w:rsidP="002708CA">
            <w:pPr>
              <w:bidi w:val="0"/>
              <w:spacing w:after="0" w:line="240" w:lineRule="auto"/>
              <w:rPr>
                <w:rFonts w:ascii="Times New Roman" w:hAnsi="Times New Roman" w:cs="Times New Roman"/>
                <w:b/>
                <w:bCs/>
              </w:rPr>
            </w:pPr>
          </w:p>
        </w:tc>
        <w:tc>
          <w:tcPr>
            <w:tcW w:w="638" w:type="dxa"/>
            <w:tcBorders>
              <w:top w:val="single" w:sz="12" w:space="0" w:color="403152"/>
              <w:left w:val="thinThickSmallGap" w:sz="24" w:space="0" w:color="auto"/>
              <w:bottom w:val="thinThickSmallGap" w:sz="24" w:space="0" w:color="auto"/>
              <w:right w:val="single" w:sz="12" w:space="0" w:color="403152"/>
            </w:tcBorders>
            <w:shd w:val="clear" w:color="auto" w:fill="auto"/>
            <w:vAlign w:val="center"/>
          </w:tcPr>
          <w:p w:rsidR="002708CA" w:rsidRPr="00223587" w:rsidRDefault="002708CA" w:rsidP="002708CA">
            <w:pPr>
              <w:spacing w:after="0" w:line="240" w:lineRule="auto"/>
              <w:jc w:val="center"/>
              <w:rPr>
                <w:rFonts w:ascii="Times New Roman" w:hAnsi="Times New Roman" w:cs="Times New Roman"/>
                <w:b/>
                <w:bCs/>
                <w:rtl/>
              </w:rPr>
            </w:pPr>
            <w:r w:rsidRPr="00223587">
              <w:rPr>
                <w:rFonts w:ascii="Times New Roman" w:hAnsi="Times New Roman" w:cs="Times New Roman"/>
                <w:b/>
                <w:bCs/>
                <w:rtl/>
              </w:rPr>
              <w:t>متابعة</w:t>
            </w:r>
          </w:p>
          <w:p w:rsidR="002708CA" w:rsidRPr="00223587" w:rsidRDefault="002708CA" w:rsidP="002708CA">
            <w:pPr>
              <w:pStyle w:val="a3"/>
              <w:numPr>
                <w:ilvl w:val="0"/>
                <w:numId w:val="1"/>
              </w:numPr>
              <w:spacing w:after="0" w:line="240" w:lineRule="auto"/>
              <w:jc w:val="center"/>
              <w:rPr>
                <w:rFonts w:ascii="Times New Roman" w:hAnsi="Times New Roman" w:cs="Times New Roman"/>
                <w:b/>
                <w:bCs/>
              </w:rPr>
            </w:pPr>
          </w:p>
        </w:tc>
        <w:tc>
          <w:tcPr>
            <w:tcW w:w="638" w:type="dxa"/>
            <w:tcBorders>
              <w:top w:val="single" w:sz="12" w:space="0" w:color="403152"/>
              <w:left w:val="single" w:sz="12" w:space="0" w:color="403152"/>
              <w:bottom w:val="thinThickSmallGap" w:sz="24" w:space="0" w:color="auto"/>
              <w:right w:val="thinThickSmallGap" w:sz="24" w:space="0" w:color="auto"/>
            </w:tcBorders>
            <w:shd w:val="clear" w:color="auto" w:fill="auto"/>
            <w:vAlign w:val="center"/>
          </w:tcPr>
          <w:p w:rsidR="002708CA" w:rsidRPr="00223587" w:rsidRDefault="002708CA" w:rsidP="002708CA">
            <w:pPr>
              <w:spacing w:after="0" w:line="240" w:lineRule="auto"/>
              <w:jc w:val="center"/>
              <w:rPr>
                <w:rFonts w:ascii="Times New Roman" w:hAnsi="Times New Roman" w:cs="Times New Roman"/>
                <w:b/>
                <w:bCs/>
                <w:rtl/>
              </w:rPr>
            </w:pPr>
            <w:r w:rsidRPr="00223587">
              <w:rPr>
                <w:rFonts w:ascii="Times New Roman" w:hAnsi="Times New Roman" w:cs="Times New Roman"/>
                <w:b/>
                <w:bCs/>
                <w:rtl/>
              </w:rPr>
              <w:t>متابعة</w:t>
            </w:r>
          </w:p>
          <w:p w:rsidR="002708CA" w:rsidRPr="00223587" w:rsidRDefault="002708CA" w:rsidP="002708CA">
            <w:pPr>
              <w:spacing w:after="0" w:line="240" w:lineRule="auto"/>
              <w:ind w:left="73"/>
              <w:jc w:val="center"/>
              <w:rPr>
                <w:rFonts w:ascii="Times New Roman" w:hAnsi="Times New Roman" w:cs="Times New Roman"/>
                <w:b/>
                <w:bCs/>
              </w:rPr>
            </w:pPr>
            <w:r w:rsidRPr="00223587">
              <w:rPr>
                <w:rFonts w:ascii="Times New Roman" w:hAnsi="Times New Roman" w:cs="Times New Roman"/>
                <w:b/>
                <w:bCs/>
                <w:rtl/>
              </w:rPr>
              <w:t>(2)</w:t>
            </w:r>
          </w:p>
        </w:tc>
        <w:tc>
          <w:tcPr>
            <w:tcW w:w="575" w:type="dxa"/>
            <w:gridSpan w:val="2"/>
            <w:vMerge/>
            <w:tcBorders>
              <w:top w:val="single" w:sz="12" w:space="0" w:color="403152"/>
              <w:left w:val="thinThickSmallGap" w:sz="24" w:space="0" w:color="auto"/>
              <w:bottom w:val="thinThickSmallGap" w:sz="24" w:space="0" w:color="auto"/>
              <w:right w:val="single" w:sz="12" w:space="0" w:color="403152"/>
            </w:tcBorders>
            <w:shd w:val="clear" w:color="auto" w:fill="auto"/>
            <w:vAlign w:val="center"/>
          </w:tcPr>
          <w:p w:rsidR="002708CA" w:rsidRPr="00223587" w:rsidRDefault="002708CA" w:rsidP="002708CA">
            <w:pPr>
              <w:bidi w:val="0"/>
              <w:spacing w:after="0" w:line="240" w:lineRule="auto"/>
              <w:rPr>
                <w:rFonts w:ascii="Times New Roman" w:hAnsi="Times New Roman" w:cs="Times New Roman"/>
                <w:b/>
                <w:bCs/>
              </w:rPr>
            </w:pPr>
          </w:p>
        </w:tc>
        <w:tc>
          <w:tcPr>
            <w:tcW w:w="576" w:type="dxa"/>
            <w:gridSpan w:val="2"/>
            <w:vMerge/>
            <w:tcBorders>
              <w:top w:val="single" w:sz="12" w:space="0" w:color="403152"/>
              <w:left w:val="single" w:sz="12" w:space="0" w:color="403152"/>
              <w:bottom w:val="thinThickSmallGap" w:sz="24" w:space="0" w:color="auto"/>
              <w:right w:val="thinThickSmallGap" w:sz="24" w:space="0" w:color="auto"/>
            </w:tcBorders>
            <w:shd w:val="clear" w:color="auto" w:fill="auto"/>
            <w:vAlign w:val="center"/>
          </w:tcPr>
          <w:p w:rsidR="002708CA" w:rsidRPr="00223587" w:rsidRDefault="002708CA" w:rsidP="002708CA">
            <w:pPr>
              <w:bidi w:val="0"/>
              <w:spacing w:after="0" w:line="240" w:lineRule="auto"/>
              <w:rPr>
                <w:rFonts w:ascii="Times New Roman" w:hAnsi="Times New Roman" w:cs="Times New Roman"/>
                <w:b/>
                <w:bCs/>
              </w:rPr>
            </w:pPr>
          </w:p>
        </w:tc>
        <w:tc>
          <w:tcPr>
            <w:tcW w:w="692" w:type="dxa"/>
            <w:vMerge/>
            <w:tcBorders>
              <w:top w:val="single" w:sz="12" w:space="0" w:color="403152"/>
              <w:left w:val="thinThickSmallGap" w:sz="24" w:space="0" w:color="auto"/>
              <w:bottom w:val="thinThickSmallGap" w:sz="24" w:space="0" w:color="auto"/>
              <w:right w:val="thinThickSmallGap" w:sz="24" w:space="0" w:color="auto"/>
            </w:tcBorders>
            <w:shd w:val="clear" w:color="auto" w:fill="auto"/>
            <w:vAlign w:val="center"/>
          </w:tcPr>
          <w:p w:rsidR="002708CA" w:rsidRPr="00223587" w:rsidRDefault="002708CA" w:rsidP="002708CA">
            <w:pPr>
              <w:bidi w:val="0"/>
              <w:spacing w:after="0" w:line="240" w:lineRule="auto"/>
              <w:rPr>
                <w:rFonts w:ascii="Times New Roman" w:hAnsi="Times New Roman" w:cs="Times New Roman"/>
                <w:b/>
                <w:bCs/>
              </w:rPr>
            </w:pPr>
          </w:p>
        </w:tc>
      </w:tr>
      <w:tr w:rsidR="0091666F" w:rsidRPr="00223587">
        <w:trPr>
          <w:cantSplit/>
          <w:trHeight w:val="1618"/>
        </w:trPr>
        <w:tc>
          <w:tcPr>
            <w:tcW w:w="396" w:type="dxa"/>
            <w:tcBorders>
              <w:top w:val="thinThickSmallGap" w:sz="24" w:space="0" w:color="auto"/>
              <w:left w:val="thickThinSmallGap" w:sz="24" w:space="0" w:color="auto"/>
              <w:right w:val="single" w:sz="12" w:space="0" w:color="403152"/>
            </w:tcBorders>
            <w:shd w:val="clear" w:color="auto" w:fill="auto"/>
            <w:textDirection w:val="btLr"/>
            <w:vAlign w:val="center"/>
          </w:tcPr>
          <w:p w:rsidR="00223587" w:rsidRPr="00223587" w:rsidRDefault="00223587" w:rsidP="00223587">
            <w:pPr>
              <w:spacing w:after="0" w:line="240" w:lineRule="auto"/>
              <w:ind w:left="113" w:right="113"/>
              <w:jc w:val="center"/>
              <w:rPr>
                <w:rFonts w:ascii="Times New Roman" w:hAnsi="Times New Roman" w:cs="Times New Roman"/>
                <w:b/>
                <w:bCs/>
                <w:rtl/>
              </w:rPr>
            </w:pPr>
          </w:p>
        </w:tc>
        <w:tc>
          <w:tcPr>
            <w:tcW w:w="1739" w:type="dxa"/>
            <w:gridSpan w:val="2"/>
            <w:tcBorders>
              <w:top w:val="thinThickSmallGap" w:sz="24" w:space="0" w:color="auto"/>
              <w:left w:val="single" w:sz="12" w:space="0" w:color="403152"/>
              <w:bottom w:val="single" w:sz="12" w:space="0" w:color="403152"/>
              <w:right w:val="single" w:sz="12" w:space="0" w:color="403152"/>
            </w:tcBorders>
            <w:shd w:val="clear" w:color="auto" w:fill="auto"/>
            <w:vAlign w:val="center"/>
          </w:tcPr>
          <w:p w:rsidR="00223587" w:rsidRPr="00223587" w:rsidRDefault="00223587" w:rsidP="00223587">
            <w:pPr>
              <w:spacing w:after="0" w:line="240" w:lineRule="auto"/>
              <w:jc w:val="center"/>
              <w:rPr>
                <w:rFonts w:ascii="Times New Roman" w:hAnsi="Times New Roman" w:cs="Times New Roman"/>
                <w:b/>
                <w:bCs/>
                <w:rtl/>
              </w:rPr>
            </w:pPr>
            <w:r w:rsidRPr="00223587">
              <w:rPr>
                <w:rFonts w:ascii="Times New Roman" w:hAnsi="Times New Roman" w:cs="Times New Roman"/>
                <w:b/>
                <w:bCs/>
                <w:rtl/>
              </w:rPr>
              <w:t>11 ـ مستوى تحصيل الطلاب العلمي</w:t>
            </w:r>
          </w:p>
        </w:tc>
        <w:tc>
          <w:tcPr>
            <w:tcW w:w="2566" w:type="dxa"/>
            <w:tcBorders>
              <w:top w:val="thinThickSmallGap" w:sz="24" w:space="0" w:color="auto"/>
              <w:left w:val="single" w:sz="12" w:space="0" w:color="403152"/>
              <w:bottom w:val="single" w:sz="12" w:space="0" w:color="403152"/>
              <w:right w:val="single" w:sz="12" w:space="0" w:color="403152"/>
            </w:tcBorders>
            <w:shd w:val="clear" w:color="auto" w:fill="auto"/>
            <w:vAlign w:val="bottom"/>
          </w:tcPr>
          <w:p w:rsidR="00223587" w:rsidRPr="00223587" w:rsidRDefault="00223587" w:rsidP="00223587">
            <w:pPr>
              <w:spacing w:after="0" w:line="240" w:lineRule="auto"/>
              <w:jc w:val="center"/>
              <w:rPr>
                <w:rFonts w:ascii="Times New Roman" w:hAnsi="Times New Roman" w:cs="Times New Roman"/>
                <w:b/>
                <w:bCs/>
                <w:sz w:val="20"/>
                <w:szCs w:val="20"/>
                <w:rtl/>
              </w:rPr>
            </w:pPr>
            <w:r w:rsidRPr="00223587">
              <w:rPr>
                <w:rFonts w:ascii="Times New Roman" w:hAnsi="Times New Roman" w:cs="Times New Roman"/>
                <w:b/>
                <w:bCs/>
                <w:sz w:val="20"/>
                <w:szCs w:val="20"/>
                <w:rtl/>
              </w:rPr>
              <w:t>معرفة تمكن الطالبات من المادة التعليمية وفهمهن لها ومدى التقدم في مستوى تحصيلهن الدراسي وحسن توجههن للتعلم وتقبلهن له .</w:t>
            </w:r>
          </w:p>
          <w:p w:rsidR="00223587" w:rsidRPr="00223587" w:rsidRDefault="00223587" w:rsidP="00223587">
            <w:pPr>
              <w:spacing w:after="0" w:line="240" w:lineRule="auto"/>
              <w:jc w:val="center"/>
              <w:rPr>
                <w:rFonts w:ascii="Times New Roman" w:hAnsi="Times New Roman" w:cs="Times New Roman"/>
                <w:b/>
                <w:bCs/>
                <w:sz w:val="20"/>
                <w:szCs w:val="20"/>
                <w:rtl/>
              </w:rPr>
            </w:pPr>
          </w:p>
          <w:p w:rsidR="00223587" w:rsidRPr="00223587" w:rsidRDefault="00223587" w:rsidP="00223587">
            <w:pPr>
              <w:spacing w:after="0" w:line="240" w:lineRule="auto"/>
              <w:jc w:val="center"/>
              <w:rPr>
                <w:rFonts w:ascii="Times New Roman" w:hAnsi="Times New Roman" w:cs="Times New Roman"/>
                <w:b/>
                <w:bCs/>
                <w:sz w:val="20"/>
                <w:szCs w:val="20"/>
                <w:rtl/>
              </w:rPr>
            </w:pPr>
          </w:p>
          <w:p w:rsidR="00223587" w:rsidRPr="00223587" w:rsidRDefault="00223587" w:rsidP="00223587">
            <w:pPr>
              <w:spacing w:after="0" w:line="240" w:lineRule="auto"/>
              <w:jc w:val="center"/>
              <w:rPr>
                <w:rFonts w:ascii="Times New Roman" w:hAnsi="Times New Roman" w:cs="Times New Roman"/>
                <w:b/>
                <w:bCs/>
                <w:sz w:val="20"/>
                <w:szCs w:val="20"/>
                <w:rtl/>
              </w:rPr>
            </w:pPr>
          </w:p>
          <w:p w:rsidR="00223587" w:rsidRPr="00223587" w:rsidRDefault="00223587" w:rsidP="00223587">
            <w:pPr>
              <w:spacing w:after="0" w:line="240" w:lineRule="auto"/>
              <w:jc w:val="center"/>
              <w:rPr>
                <w:rFonts w:ascii="Times New Roman" w:hAnsi="Times New Roman" w:cs="Times New Roman"/>
                <w:b/>
                <w:bCs/>
                <w:sz w:val="20"/>
                <w:szCs w:val="20"/>
                <w:rtl/>
              </w:rPr>
            </w:pPr>
          </w:p>
          <w:p w:rsidR="00223587" w:rsidRPr="00223587" w:rsidRDefault="00223587" w:rsidP="00223587">
            <w:pPr>
              <w:spacing w:after="0" w:line="240" w:lineRule="auto"/>
              <w:jc w:val="center"/>
              <w:rPr>
                <w:rFonts w:ascii="Times New Roman" w:hAnsi="Times New Roman" w:cs="Times New Roman"/>
                <w:b/>
                <w:bCs/>
                <w:sz w:val="20"/>
                <w:szCs w:val="20"/>
                <w:rtl/>
              </w:rPr>
            </w:pPr>
          </w:p>
          <w:p w:rsidR="00223587" w:rsidRPr="00223587" w:rsidRDefault="00223587" w:rsidP="00223587">
            <w:pPr>
              <w:spacing w:after="0" w:line="240" w:lineRule="auto"/>
              <w:jc w:val="center"/>
              <w:rPr>
                <w:rFonts w:ascii="Times New Roman" w:hAnsi="Times New Roman" w:cs="Times New Roman"/>
                <w:b/>
                <w:bCs/>
                <w:sz w:val="20"/>
                <w:szCs w:val="20"/>
              </w:rPr>
            </w:pPr>
          </w:p>
        </w:tc>
        <w:tc>
          <w:tcPr>
            <w:tcW w:w="4938" w:type="dxa"/>
            <w:tcBorders>
              <w:top w:val="thinThickSmallGap" w:sz="24" w:space="0" w:color="auto"/>
              <w:left w:val="single" w:sz="12" w:space="0" w:color="403152"/>
              <w:bottom w:val="single" w:sz="12" w:space="0" w:color="403152"/>
              <w:right w:val="thinThickSmallGap" w:sz="24" w:space="0" w:color="auto"/>
            </w:tcBorders>
            <w:shd w:val="clear" w:color="auto" w:fill="auto"/>
            <w:vAlign w:val="center"/>
          </w:tcPr>
          <w:p w:rsidR="00223587" w:rsidRPr="00223587" w:rsidRDefault="00223587" w:rsidP="00223587">
            <w:pPr>
              <w:pStyle w:val="a3"/>
              <w:spacing w:after="0" w:line="240" w:lineRule="auto"/>
              <w:rPr>
                <w:rFonts w:ascii="Times New Roman" w:hAnsi="Times New Roman" w:cs="Times New Roman"/>
                <w:b/>
                <w:bCs/>
                <w:sz w:val="20"/>
                <w:szCs w:val="20"/>
                <w:rtl/>
              </w:rPr>
            </w:pPr>
            <w:r w:rsidRPr="00223587">
              <w:rPr>
                <w:rFonts w:ascii="Times New Roman" w:hAnsi="Times New Roman" w:cs="Times New Roman"/>
                <w:b/>
                <w:bCs/>
                <w:sz w:val="20"/>
                <w:szCs w:val="20"/>
                <w:rtl/>
              </w:rPr>
              <w:t>ويمكن تقويم ذلك عن طريق عدة  أمور أهمها :</w:t>
            </w:r>
          </w:p>
          <w:p w:rsidR="00223587" w:rsidRPr="00223587" w:rsidRDefault="00223587" w:rsidP="00223587">
            <w:pPr>
              <w:pStyle w:val="a3"/>
              <w:numPr>
                <w:ilvl w:val="0"/>
                <w:numId w:val="23"/>
              </w:numPr>
              <w:spacing w:after="0" w:line="240" w:lineRule="auto"/>
              <w:ind w:left="459" w:firstLine="621"/>
              <w:rPr>
                <w:rFonts w:ascii="Times New Roman" w:hAnsi="Times New Roman" w:cs="Times New Roman"/>
                <w:b/>
                <w:bCs/>
                <w:sz w:val="20"/>
                <w:szCs w:val="20"/>
              </w:rPr>
            </w:pPr>
            <w:r w:rsidRPr="00223587">
              <w:rPr>
                <w:rFonts w:ascii="Times New Roman" w:hAnsi="Times New Roman" w:cs="Times New Roman"/>
                <w:b/>
                <w:bCs/>
                <w:sz w:val="20"/>
                <w:szCs w:val="20"/>
                <w:rtl/>
              </w:rPr>
              <w:t>إجراء الاختبارات القصيرة لطالبات الفصول التي تدرسها .</w:t>
            </w:r>
          </w:p>
          <w:p w:rsidR="00223587" w:rsidRPr="00223587" w:rsidRDefault="00223587" w:rsidP="00223587">
            <w:pPr>
              <w:pStyle w:val="a3"/>
              <w:numPr>
                <w:ilvl w:val="0"/>
                <w:numId w:val="23"/>
              </w:numPr>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زيارة الفصول ومناقشة الطالبات شفهياَ فيما درسوه من موضوعات المادة الدراسية .</w:t>
            </w:r>
          </w:p>
          <w:p w:rsidR="00223587" w:rsidRPr="00223587" w:rsidRDefault="00223587" w:rsidP="00223587">
            <w:pPr>
              <w:pStyle w:val="a3"/>
              <w:numPr>
                <w:ilvl w:val="0"/>
                <w:numId w:val="23"/>
              </w:numPr>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الإطلاع على نماذج من الدراسات والمجهودات الفردية التي تك</w:t>
            </w:r>
            <w:r w:rsidR="00F86607">
              <w:rPr>
                <w:rFonts w:ascii="Times New Roman" w:hAnsi="Times New Roman" w:cs="Times New Roman"/>
                <w:b/>
                <w:bCs/>
                <w:sz w:val="20"/>
                <w:szCs w:val="20"/>
                <w:rtl/>
              </w:rPr>
              <w:t xml:space="preserve">تبها الطالبات في بعض الموضوعات </w:t>
            </w:r>
          </w:p>
          <w:p w:rsidR="00223587" w:rsidRPr="00223587" w:rsidRDefault="00223587" w:rsidP="00223587">
            <w:pPr>
              <w:pStyle w:val="a3"/>
              <w:numPr>
                <w:ilvl w:val="0"/>
                <w:numId w:val="23"/>
              </w:numPr>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دراسة نتائج الاختبارات الشهرية والنهائية ومقارنتها .</w:t>
            </w:r>
          </w:p>
          <w:p w:rsidR="00223587" w:rsidRPr="00223587" w:rsidRDefault="00223587" w:rsidP="00223587">
            <w:pPr>
              <w:pStyle w:val="a3"/>
              <w:numPr>
                <w:ilvl w:val="0"/>
                <w:numId w:val="23"/>
              </w:numPr>
              <w:spacing w:after="0" w:line="240" w:lineRule="auto"/>
              <w:rPr>
                <w:rFonts w:ascii="Times New Roman" w:hAnsi="Times New Roman" w:cs="Times New Roman"/>
                <w:b/>
                <w:bCs/>
                <w:sz w:val="20"/>
                <w:szCs w:val="20"/>
              </w:rPr>
            </w:pPr>
            <w:r w:rsidRPr="00223587">
              <w:rPr>
                <w:rFonts w:ascii="Times New Roman" w:hAnsi="Times New Roman" w:cs="Times New Roman"/>
                <w:b/>
                <w:bCs/>
                <w:sz w:val="20"/>
                <w:szCs w:val="20"/>
                <w:rtl/>
              </w:rPr>
              <w:t>الإطلاع على درجات أعمال السنة للطالبات .</w:t>
            </w:r>
          </w:p>
        </w:tc>
        <w:tc>
          <w:tcPr>
            <w:tcW w:w="779" w:type="dxa"/>
            <w:tcBorders>
              <w:top w:val="thinThickSmallGap" w:sz="24" w:space="0" w:color="auto"/>
              <w:left w:val="thinThickSmallGap" w:sz="24" w:space="0" w:color="auto"/>
              <w:bottom w:val="single" w:sz="12" w:space="0" w:color="403152"/>
              <w:right w:val="single" w:sz="12" w:space="0" w:color="403152"/>
            </w:tcBorders>
            <w:shd w:val="clear" w:color="auto" w:fill="auto"/>
          </w:tcPr>
          <w:p w:rsidR="00223587" w:rsidRPr="00223587" w:rsidRDefault="00223587" w:rsidP="00223587">
            <w:pPr>
              <w:spacing w:after="0" w:line="240" w:lineRule="auto"/>
              <w:rPr>
                <w:rFonts w:ascii="Times New Roman" w:hAnsi="Times New Roman" w:cs="Times New Roman"/>
                <w:b/>
                <w:bCs/>
                <w:rtl/>
              </w:rPr>
            </w:pPr>
          </w:p>
          <w:p w:rsidR="00223587" w:rsidRPr="00223587" w:rsidRDefault="00223587" w:rsidP="00223587">
            <w:pPr>
              <w:spacing w:after="0" w:line="240" w:lineRule="auto"/>
              <w:jc w:val="center"/>
              <w:rPr>
                <w:rFonts w:ascii="Times New Roman" w:hAnsi="Times New Roman" w:cs="Times New Roman"/>
                <w:b/>
                <w:bCs/>
                <w:rtl/>
              </w:rPr>
            </w:pPr>
          </w:p>
          <w:p w:rsidR="00223587" w:rsidRPr="00223587" w:rsidRDefault="00223587" w:rsidP="00223587">
            <w:pPr>
              <w:spacing w:after="0" w:line="240" w:lineRule="auto"/>
              <w:jc w:val="center"/>
              <w:rPr>
                <w:rFonts w:ascii="Times New Roman" w:hAnsi="Times New Roman" w:cs="Times New Roman"/>
                <w:b/>
                <w:bCs/>
                <w:rtl/>
              </w:rPr>
            </w:pPr>
          </w:p>
          <w:p w:rsidR="00223587" w:rsidRDefault="00223587" w:rsidP="00223587">
            <w:pPr>
              <w:spacing w:after="0" w:line="240" w:lineRule="auto"/>
              <w:jc w:val="center"/>
              <w:rPr>
                <w:rFonts w:ascii="Times New Roman" w:hAnsi="Times New Roman" w:cs="Times New Roman" w:hint="cs"/>
                <w:b/>
                <w:bCs/>
                <w:rtl/>
              </w:rPr>
            </w:pPr>
            <w:r w:rsidRPr="00223587">
              <w:rPr>
                <w:rFonts w:ascii="Times New Roman" w:hAnsi="Times New Roman" w:cs="Times New Roman"/>
                <w:b/>
                <w:bCs/>
                <w:rtl/>
              </w:rPr>
              <w:t>3</w:t>
            </w:r>
          </w:p>
          <w:p w:rsidR="00F86607" w:rsidRPr="00223587" w:rsidRDefault="00F86607" w:rsidP="00223587">
            <w:pPr>
              <w:spacing w:after="0" w:line="240" w:lineRule="auto"/>
              <w:jc w:val="center"/>
              <w:rPr>
                <w:rFonts w:ascii="Times New Roman" w:hAnsi="Times New Roman" w:cs="Times New Roman"/>
                <w:b/>
                <w:bCs/>
                <w:rtl/>
              </w:rPr>
            </w:pPr>
          </w:p>
          <w:p w:rsidR="00223587" w:rsidRPr="00223587" w:rsidRDefault="00223587" w:rsidP="00F86607">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3587" w:rsidRPr="00223587" w:rsidRDefault="00223587" w:rsidP="00F86607">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3587" w:rsidRPr="00223587" w:rsidRDefault="00223587" w:rsidP="00223587">
            <w:pPr>
              <w:spacing w:after="0" w:line="240" w:lineRule="auto"/>
              <w:jc w:val="center"/>
              <w:rPr>
                <w:rFonts w:ascii="Times New Roman" w:hAnsi="Times New Roman" w:cs="Times New Roman"/>
                <w:b/>
                <w:bCs/>
                <w:rtl/>
              </w:rPr>
            </w:pPr>
            <w:r w:rsidRPr="00223587">
              <w:rPr>
                <w:rFonts w:ascii="Times New Roman" w:hAnsi="Times New Roman" w:cs="Times New Roman"/>
                <w:b/>
                <w:bCs/>
                <w:rtl/>
              </w:rPr>
              <w:t>2</w:t>
            </w:r>
          </w:p>
          <w:p w:rsidR="00223587" w:rsidRPr="00223587" w:rsidRDefault="00223587" w:rsidP="00223587">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780" w:type="dxa"/>
            <w:tcBorders>
              <w:top w:val="thinThickSmallGap" w:sz="24" w:space="0" w:color="auto"/>
              <w:left w:val="single" w:sz="12" w:space="0" w:color="403152"/>
              <w:bottom w:val="single" w:sz="12" w:space="0" w:color="403152"/>
              <w:right w:val="thinThickSmallGap" w:sz="24" w:space="0" w:color="auto"/>
            </w:tcBorders>
            <w:shd w:val="clear" w:color="auto" w:fill="auto"/>
            <w:vAlign w:val="center"/>
          </w:tcPr>
          <w:p w:rsidR="00223587" w:rsidRPr="00223587" w:rsidRDefault="00223587" w:rsidP="00223587">
            <w:pPr>
              <w:spacing w:after="0" w:line="240" w:lineRule="auto"/>
              <w:jc w:val="center"/>
              <w:rPr>
                <w:rFonts w:ascii="Times New Roman" w:hAnsi="Times New Roman" w:cs="Times New Roman"/>
                <w:b/>
                <w:bCs/>
              </w:rPr>
            </w:pPr>
            <w:r w:rsidRPr="00223587">
              <w:rPr>
                <w:rFonts w:ascii="Times New Roman" w:hAnsi="Times New Roman" w:cs="Times New Roman"/>
                <w:b/>
                <w:bCs/>
                <w:rtl/>
              </w:rPr>
              <w:t>10</w:t>
            </w:r>
          </w:p>
        </w:tc>
        <w:tc>
          <w:tcPr>
            <w:tcW w:w="638" w:type="dxa"/>
            <w:tcBorders>
              <w:top w:val="thinThickSmallGap" w:sz="24" w:space="0" w:color="auto"/>
              <w:left w:val="thinThickSmallGap" w:sz="24" w:space="0" w:color="auto"/>
              <w:bottom w:val="single" w:sz="12" w:space="0" w:color="403152"/>
              <w:right w:val="single" w:sz="12" w:space="0" w:color="403152"/>
            </w:tcBorders>
            <w:shd w:val="clear" w:color="auto" w:fill="auto"/>
            <w:textDirection w:val="tbRl"/>
            <w:vAlign w:val="center"/>
          </w:tcPr>
          <w:p w:rsidR="00223587" w:rsidRPr="00223587" w:rsidRDefault="00223587" w:rsidP="00223587">
            <w:pPr>
              <w:spacing w:after="0" w:line="240" w:lineRule="auto"/>
              <w:ind w:left="113" w:right="113"/>
              <w:jc w:val="center"/>
              <w:rPr>
                <w:rFonts w:ascii="Times New Roman" w:hAnsi="Times New Roman" w:cs="Times New Roman"/>
                <w:b/>
                <w:bCs/>
              </w:rPr>
            </w:pPr>
          </w:p>
        </w:tc>
        <w:tc>
          <w:tcPr>
            <w:tcW w:w="638" w:type="dxa"/>
            <w:tcBorders>
              <w:top w:val="thinThickSmallGap" w:sz="24" w:space="0" w:color="auto"/>
              <w:left w:val="single" w:sz="12" w:space="0" w:color="403152"/>
              <w:bottom w:val="single" w:sz="12" w:space="0" w:color="403152"/>
              <w:right w:val="thinThickSmallGap" w:sz="24" w:space="0" w:color="auto"/>
            </w:tcBorders>
            <w:shd w:val="clear" w:color="auto" w:fill="auto"/>
            <w:textDirection w:val="tbRl"/>
            <w:vAlign w:val="center"/>
          </w:tcPr>
          <w:p w:rsidR="00223587" w:rsidRPr="00223587" w:rsidRDefault="00223587" w:rsidP="00223587">
            <w:pPr>
              <w:spacing w:after="0" w:line="240" w:lineRule="auto"/>
              <w:ind w:left="113" w:right="113"/>
              <w:jc w:val="center"/>
              <w:rPr>
                <w:rFonts w:ascii="Times New Roman" w:hAnsi="Times New Roman" w:cs="Times New Roman"/>
                <w:b/>
                <w:bCs/>
              </w:rPr>
            </w:pPr>
          </w:p>
        </w:tc>
        <w:tc>
          <w:tcPr>
            <w:tcW w:w="562" w:type="dxa"/>
            <w:tcBorders>
              <w:top w:val="thinThickSmallGap" w:sz="24" w:space="0" w:color="auto"/>
              <w:left w:val="thinThickSmallGap" w:sz="24" w:space="0" w:color="auto"/>
              <w:bottom w:val="single" w:sz="12" w:space="0" w:color="403152"/>
              <w:right w:val="single" w:sz="12" w:space="0" w:color="403152"/>
            </w:tcBorders>
            <w:shd w:val="clear" w:color="auto" w:fill="auto"/>
            <w:vAlign w:val="center"/>
          </w:tcPr>
          <w:p w:rsidR="00223587" w:rsidRPr="00223587" w:rsidRDefault="00223587" w:rsidP="00223587">
            <w:pPr>
              <w:spacing w:after="0" w:line="240" w:lineRule="auto"/>
              <w:jc w:val="center"/>
              <w:rPr>
                <w:rFonts w:ascii="Times New Roman" w:hAnsi="Times New Roman" w:cs="Times New Roman"/>
                <w:b/>
                <w:bCs/>
              </w:rPr>
            </w:pPr>
          </w:p>
        </w:tc>
        <w:tc>
          <w:tcPr>
            <w:tcW w:w="563" w:type="dxa"/>
            <w:gridSpan w:val="2"/>
            <w:tcBorders>
              <w:top w:val="thinThickSmallGap" w:sz="24" w:space="0" w:color="auto"/>
              <w:left w:val="single" w:sz="12" w:space="0" w:color="403152"/>
              <w:bottom w:val="single" w:sz="12" w:space="0" w:color="403152"/>
              <w:right w:val="thinThickSmallGap" w:sz="24" w:space="0" w:color="auto"/>
            </w:tcBorders>
            <w:shd w:val="clear" w:color="auto" w:fill="auto"/>
            <w:textDirection w:val="tbRl"/>
            <w:vAlign w:val="center"/>
          </w:tcPr>
          <w:p w:rsidR="00223587" w:rsidRPr="00223587" w:rsidRDefault="00223587" w:rsidP="00223587">
            <w:pPr>
              <w:spacing w:after="0" w:line="240" w:lineRule="auto"/>
              <w:ind w:left="113" w:right="113"/>
              <w:jc w:val="center"/>
              <w:rPr>
                <w:rFonts w:ascii="Times New Roman" w:hAnsi="Times New Roman" w:cs="Times New Roman"/>
                <w:b/>
                <w:bCs/>
              </w:rPr>
            </w:pPr>
          </w:p>
        </w:tc>
        <w:tc>
          <w:tcPr>
            <w:tcW w:w="718" w:type="dxa"/>
            <w:gridSpan w:val="2"/>
            <w:tcBorders>
              <w:top w:val="thinThickSmallGap" w:sz="24" w:space="0" w:color="auto"/>
              <w:left w:val="thinThickSmallGap" w:sz="24" w:space="0" w:color="auto"/>
              <w:bottom w:val="single" w:sz="12" w:space="0" w:color="403152"/>
              <w:right w:val="thinThickSmallGap" w:sz="24" w:space="0" w:color="auto"/>
            </w:tcBorders>
            <w:shd w:val="clear" w:color="auto" w:fill="auto"/>
          </w:tcPr>
          <w:p w:rsidR="00223587" w:rsidRPr="00223587" w:rsidRDefault="00223587" w:rsidP="00223587">
            <w:pPr>
              <w:spacing w:after="0" w:line="240" w:lineRule="auto"/>
              <w:jc w:val="center"/>
              <w:rPr>
                <w:rFonts w:ascii="Times New Roman" w:hAnsi="Times New Roman" w:cs="Times New Roman"/>
                <w:b/>
                <w:bCs/>
              </w:rPr>
            </w:pPr>
          </w:p>
        </w:tc>
      </w:tr>
      <w:tr w:rsidR="0091666F" w:rsidRPr="00223587">
        <w:trPr>
          <w:cantSplit/>
          <w:trHeight w:val="1787"/>
        </w:trPr>
        <w:tc>
          <w:tcPr>
            <w:tcW w:w="396" w:type="dxa"/>
            <w:vMerge w:val="restart"/>
            <w:tcBorders>
              <w:left w:val="thickThinSmallGap" w:sz="24" w:space="0" w:color="auto"/>
              <w:right w:val="single" w:sz="12" w:space="0" w:color="403152"/>
            </w:tcBorders>
            <w:shd w:val="clear" w:color="auto" w:fill="auto"/>
            <w:textDirection w:val="btLr"/>
            <w:vAlign w:val="center"/>
          </w:tcPr>
          <w:p w:rsidR="00CE5116" w:rsidRPr="00223587" w:rsidRDefault="003E1E94" w:rsidP="003E1E94">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الاداء</w:t>
            </w:r>
          </w:p>
        </w:tc>
        <w:tc>
          <w:tcPr>
            <w:tcW w:w="1739" w:type="dxa"/>
            <w:gridSpan w:val="2"/>
            <w:tcBorders>
              <w:top w:val="single" w:sz="12" w:space="0" w:color="403152"/>
              <w:left w:val="single" w:sz="12" w:space="0" w:color="403152"/>
              <w:bottom w:val="single" w:sz="12" w:space="0" w:color="403152"/>
              <w:right w:val="single" w:sz="12" w:space="0" w:color="403152"/>
            </w:tcBorders>
            <w:shd w:val="clear" w:color="auto" w:fill="auto"/>
            <w:vAlign w:val="center"/>
          </w:tcPr>
          <w:p w:rsidR="00CE5116" w:rsidRPr="00223587" w:rsidRDefault="00CE5116" w:rsidP="00EF7267">
            <w:pPr>
              <w:spacing w:after="0" w:line="240" w:lineRule="auto"/>
              <w:jc w:val="center"/>
              <w:rPr>
                <w:rFonts w:ascii="Times New Roman" w:hAnsi="Times New Roman" w:cs="Times New Roman"/>
                <w:b/>
                <w:bCs/>
                <w:rtl/>
              </w:rPr>
            </w:pPr>
            <w:r w:rsidRPr="00223587">
              <w:rPr>
                <w:rFonts w:ascii="Times New Roman" w:hAnsi="Times New Roman" w:cs="Times New Roman"/>
                <w:b/>
                <w:bCs/>
                <w:rtl/>
              </w:rPr>
              <w:t>12ـ التطبيقات والواجبات المنزلية والعناية بتصحيحها</w:t>
            </w:r>
          </w:p>
        </w:tc>
        <w:tc>
          <w:tcPr>
            <w:tcW w:w="2566" w:type="dxa"/>
            <w:tcBorders>
              <w:top w:val="single" w:sz="12" w:space="0" w:color="403152"/>
              <w:left w:val="single" w:sz="12" w:space="0" w:color="403152"/>
              <w:bottom w:val="single" w:sz="12" w:space="0" w:color="403152"/>
              <w:right w:val="single" w:sz="12" w:space="0" w:color="403152"/>
            </w:tcBorders>
            <w:shd w:val="clear" w:color="auto" w:fill="auto"/>
            <w:vAlign w:val="center"/>
          </w:tcPr>
          <w:p w:rsidR="00CE5116" w:rsidRPr="00223587" w:rsidRDefault="00CE5116" w:rsidP="00EF7267">
            <w:pPr>
              <w:spacing w:after="0" w:line="240" w:lineRule="auto"/>
              <w:jc w:val="center"/>
              <w:rPr>
                <w:rFonts w:ascii="Times New Roman" w:hAnsi="Times New Roman" w:cs="Times New Roman"/>
                <w:b/>
                <w:bCs/>
                <w:rtl/>
              </w:rPr>
            </w:pPr>
          </w:p>
          <w:p w:rsidR="00CE5116" w:rsidRPr="00223587" w:rsidRDefault="00CE5116" w:rsidP="002F1A8E">
            <w:pPr>
              <w:spacing w:after="0" w:line="240" w:lineRule="auto"/>
              <w:jc w:val="center"/>
              <w:rPr>
                <w:rFonts w:ascii="Times New Roman" w:hAnsi="Times New Roman" w:cs="Times New Roman"/>
                <w:b/>
                <w:bCs/>
              </w:rPr>
            </w:pPr>
            <w:r w:rsidRPr="00223587">
              <w:rPr>
                <w:rFonts w:ascii="Times New Roman" w:hAnsi="Times New Roman" w:cs="Times New Roman"/>
                <w:b/>
                <w:bCs/>
                <w:rtl/>
              </w:rPr>
              <w:t>حرص المعلمة  على تكليف طالباتها بالأعمال والواجبات المنزلية التحريرية والشفوية ووفائها بالتطبيقات والتدريبات اللازمة كماَ وكيفاَ وعنايتها بتصويبها أولاَ بأول ومتابعتها بدقة .</w:t>
            </w:r>
          </w:p>
        </w:tc>
        <w:tc>
          <w:tcPr>
            <w:tcW w:w="4938" w:type="dxa"/>
            <w:tcBorders>
              <w:top w:val="single" w:sz="12" w:space="0" w:color="403152"/>
              <w:left w:val="single" w:sz="12" w:space="0" w:color="403152"/>
              <w:bottom w:val="single" w:sz="12" w:space="0" w:color="403152"/>
              <w:right w:val="thinThickSmallGap" w:sz="24" w:space="0" w:color="auto"/>
            </w:tcBorders>
            <w:shd w:val="clear" w:color="auto" w:fill="auto"/>
          </w:tcPr>
          <w:p w:rsidR="00CE5116" w:rsidRPr="00223587" w:rsidRDefault="00CE5116" w:rsidP="002708CA">
            <w:pPr>
              <w:pStyle w:val="a3"/>
              <w:spacing w:after="0" w:line="240" w:lineRule="auto"/>
              <w:ind w:left="162"/>
              <w:jc w:val="both"/>
              <w:rPr>
                <w:rFonts w:ascii="Times New Roman" w:hAnsi="Times New Roman" w:cs="Times New Roman"/>
                <w:b/>
                <w:bCs/>
                <w:rtl/>
              </w:rPr>
            </w:pPr>
            <w:r w:rsidRPr="00223587">
              <w:rPr>
                <w:rFonts w:ascii="Times New Roman" w:hAnsi="Times New Roman" w:cs="Times New Roman"/>
                <w:b/>
                <w:bCs/>
                <w:rtl/>
              </w:rPr>
              <w:t>ويمكن ملاحظة ذلك عن طريق عدة أمور اهمها :</w:t>
            </w:r>
          </w:p>
          <w:p w:rsidR="00CE5116" w:rsidRPr="00223587" w:rsidRDefault="00CE5116" w:rsidP="002708CA">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الاطلاع والمراجعة لكراسات الأعمال التحريرية للطالبات والتأكد من :</w:t>
            </w:r>
          </w:p>
          <w:p w:rsidR="00CE5116" w:rsidRPr="00223587" w:rsidRDefault="00CE5116" w:rsidP="002708CA">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شموليتها .</w:t>
            </w:r>
          </w:p>
          <w:p w:rsidR="00CE5116" w:rsidRPr="00223587" w:rsidRDefault="00CE5116" w:rsidP="002708CA">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تحقيقها لأهداف موضوعات الدروس .</w:t>
            </w:r>
          </w:p>
          <w:p w:rsidR="00CE5116" w:rsidRPr="00223587" w:rsidRDefault="00CE5116" w:rsidP="002708CA">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ملاءمتها من حيث الكم والكيف .</w:t>
            </w:r>
          </w:p>
          <w:p w:rsidR="00CE5116" w:rsidRPr="00223587" w:rsidRDefault="00CE5116" w:rsidP="002708CA">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خلوها من الأخطاء العلمية واللغوية .</w:t>
            </w:r>
          </w:p>
          <w:p w:rsidR="00CE5116" w:rsidRPr="00223587" w:rsidRDefault="00CE5116" w:rsidP="002708CA">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تصحيحها وفق الأسس التربوية.</w:t>
            </w:r>
          </w:p>
          <w:p w:rsidR="00CE5116" w:rsidRPr="00223587" w:rsidRDefault="00CE5116" w:rsidP="0071599E">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متابعة المعلمة لأستفادة الطالبات من أخطائهن .</w:t>
            </w:r>
          </w:p>
          <w:p w:rsidR="00CE5116" w:rsidRPr="00223587" w:rsidRDefault="00CE5116" w:rsidP="002708CA">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استخدام المعلمة للحوافز التشجيعية .</w:t>
            </w:r>
          </w:p>
          <w:p w:rsidR="00CE5116" w:rsidRPr="00223587" w:rsidRDefault="00CE5116" w:rsidP="002708CA">
            <w:pPr>
              <w:pStyle w:val="a3"/>
              <w:numPr>
                <w:ilvl w:val="0"/>
                <w:numId w:val="24"/>
              </w:numPr>
              <w:spacing w:after="0" w:line="240" w:lineRule="auto"/>
              <w:jc w:val="both"/>
              <w:rPr>
                <w:rFonts w:ascii="Times New Roman" w:hAnsi="Times New Roman" w:cs="Times New Roman"/>
                <w:b/>
                <w:bCs/>
              </w:rPr>
            </w:pPr>
            <w:r w:rsidRPr="00223587">
              <w:rPr>
                <w:rFonts w:ascii="Times New Roman" w:hAnsi="Times New Roman" w:cs="Times New Roman"/>
                <w:b/>
                <w:bCs/>
                <w:rtl/>
              </w:rPr>
              <w:t>عناية الطالبات بتنظيمها ونظافتها والمحافظة عليها من التمزق .</w:t>
            </w:r>
          </w:p>
        </w:tc>
        <w:tc>
          <w:tcPr>
            <w:tcW w:w="779" w:type="dxa"/>
            <w:tcBorders>
              <w:top w:val="single" w:sz="12" w:space="0" w:color="403152"/>
              <w:left w:val="thinThickSmallGap" w:sz="24" w:space="0" w:color="auto"/>
              <w:bottom w:val="single" w:sz="12" w:space="0" w:color="403152"/>
              <w:right w:val="single" w:sz="12" w:space="0" w:color="403152"/>
            </w:tcBorders>
            <w:shd w:val="clear" w:color="auto" w:fill="auto"/>
            <w:vAlign w:val="center"/>
          </w:tcPr>
          <w:p w:rsidR="00CE5116" w:rsidRPr="00223587" w:rsidRDefault="00CE5116" w:rsidP="0071599E">
            <w:pPr>
              <w:spacing w:after="0" w:line="240" w:lineRule="auto"/>
              <w:jc w:val="center"/>
              <w:rPr>
                <w:rFonts w:ascii="Times New Roman" w:hAnsi="Times New Roman" w:cs="Times New Roman"/>
                <w:b/>
                <w:bCs/>
                <w:rtl/>
              </w:rPr>
            </w:pPr>
          </w:p>
          <w:p w:rsidR="00CE5116" w:rsidRPr="00223587" w:rsidRDefault="00CE5116" w:rsidP="0071599E">
            <w:pPr>
              <w:spacing w:after="0" w:line="240" w:lineRule="auto"/>
              <w:jc w:val="center"/>
              <w:rPr>
                <w:rFonts w:ascii="Times New Roman" w:hAnsi="Times New Roman" w:cs="Times New Roman"/>
                <w:b/>
                <w:bCs/>
                <w:rtl/>
              </w:rPr>
            </w:pPr>
          </w:p>
          <w:p w:rsidR="00CE5116" w:rsidRPr="00223587" w:rsidRDefault="00CE5116" w:rsidP="0071599E">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CE5116" w:rsidRPr="00223587" w:rsidRDefault="00CE5116" w:rsidP="0071599E">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CE5116" w:rsidRPr="00223587" w:rsidRDefault="00CE5116" w:rsidP="0071599E">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CE5116" w:rsidRPr="00223587" w:rsidRDefault="00CE5116" w:rsidP="0071599E">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CE5116" w:rsidRPr="00223587" w:rsidRDefault="00CE5116" w:rsidP="0071599E">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CE5116" w:rsidRPr="00223587" w:rsidRDefault="00CE5116" w:rsidP="0071599E">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CE5116" w:rsidRPr="00223587" w:rsidRDefault="00CE5116" w:rsidP="0071599E">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CE5116" w:rsidRPr="00223587" w:rsidRDefault="00CE5116" w:rsidP="0071599E">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780" w:type="dxa"/>
            <w:tcBorders>
              <w:top w:val="single" w:sz="12" w:space="0" w:color="403152"/>
              <w:left w:val="single" w:sz="12" w:space="0" w:color="403152"/>
              <w:bottom w:val="single" w:sz="12" w:space="0" w:color="403152"/>
              <w:right w:val="thinThickSmallGap" w:sz="24" w:space="0" w:color="auto"/>
            </w:tcBorders>
            <w:shd w:val="clear" w:color="auto" w:fill="auto"/>
            <w:vAlign w:val="center"/>
          </w:tcPr>
          <w:p w:rsidR="00CE5116" w:rsidRPr="00223587" w:rsidRDefault="00CE5116" w:rsidP="002708CA">
            <w:pPr>
              <w:spacing w:after="0" w:line="240" w:lineRule="auto"/>
              <w:jc w:val="center"/>
              <w:rPr>
                <w:rFonts w:ascii="Times New Roman" w:hAnsi="Times New Roman" w:cs="Times New Roman"/>
                <w:b/>
                <w:bCs/>
              </w:rPr>
            </w:pPr>
            <w:r w:rsidRPr="00223587">
              <w:rPr>
                <w:rFonts w:ascii="Times New Roman" w:hAnsi="Times New Roman" w:cs="Times New Roman"/>
                <w:b/>
                <w:bCs/>
                <w:rtl/>
              </w:rPr>
              <w:t>5</w:t>
            </w:r>
          </w:p>
        </w:tc>
        <w:tc>
          <w:tcPr>
            <w:tcW w:w="638" w:type="dxa"/>
            <w:tcBorders>
              <w:top w:val="single" w:sz="12" w:space="0" w:color="403152"/>
              <w:left w:val="thinThickSmallGap" w:sz="24" w:space="0" w:color="auto"/>
              <w:bottom w:val="single" w:sz="12" w:space="0" w:color="403152"/>
              <w:right w:val="single" w:sz="12" w:space="0" w:color="403152"/>
            </w:tcBorders>
            <w:shd w:val="clear" w:color="auto" w:fill="auto"/>
            <w:textDirection w:val="tbRl"/>
            <w:vAlign w:val="center"/>
          </w:tcPr>
          <w:p w:rsidR="00CE5116" w:rsidRPr="00223587" w:rsidRDefault="00CE5116" w:rsidP="002708CA">
            <w:pPr>
              <w:spacing w:after="0" w:line="240" w:lineRule="auto"/>
              <w:ind w:left="113" w:right="113"/>
              <w:jc w:val="center"/>
              <w:rPr>
                <w:rFonts w:ascii="Times New Roman" w:hAnsi="Times New Roman" w:cs="Times New Roman"/>
                <w:b/>
                <w:bCs/>
              </w:rPr>
            </w:pPr>
          </w:p>
        </w:tc>
        <w:tc>
          <w:tcPr>
            <w:tcW w:w="638" w:type="dxa"/>
            <w:tcBorders>
              <w:top w:val="single" w:sz="12" w:space="0" w:color="403152"/>
              <w:left w:val="single" w:sz="12" w:space="0" w:color="403152"/>
              <w:bottom w:val="single" w:sz="12" w:space="0" w:color="403152"/>
              <w:right w:val="thinThickSmallGap" w:sz="24" w:space="0" w:color="auto"/>
            </w:tcBorders>
            <w:shd w:val="clear" w:color="auto" w:fill="auto"/>
            <w:textDirection w:val="tbRl"/>
            <w:vAlign w:val="center"/>
          </w:tcPr>
          <w:p w:rsidR="00CE5116" w:rsidRPr="00223587" w:rsidRDefault="00CE5116" w:rsidP="002708CA">
            <w:pPr>
              <w:spacing w:after="0" w:line="240" w:lineRule="auto"/>
              <w:ind w:left="113" w:right="113"/>
              <w:jc w:val="center"/>
              <w:rPr>
                <w:rFonts w:ascii="Times New Roman" w:hAnsi="Times New Roman" w:cs="Times New Roman"/>
                <w:b/>
                <w:bCs/>
              </w:rPr>
            </w:pPr>
          </w:p>
        </w:tc>
        <w:tc>
          <w:tcPr>
            <w:tcW w:w="562" w:type="dxa"/>
            <w:tcBorders>
              <w:top w:val="single" w:sz="12" w:space="0" w:color="403152"/>
              <w:left w:val="thinThickSmallGap" w:sz="24" w:space="0" w:color="auto"/>
              <w:bottom w:val="single" w:sz="12" w:space="0" w:color="403152"/>
              <w:right w:val="single" w:sz="12" w:space="0" w:color="403152"/>
            </w:tcBorders>
            <w:shd w:val="clear" w:color="auto" w:fill="auto"/>
            <w:vAlign w:val="center"/>
          </w:tcPr>
          <w:p w:rsidR="00CE5116" w:rsidRPr="00223587" w:rsidRDefault="00CE5116" w:rsidP="002708CA">
            <w:pPr>
              <w:spacing w:after="0" w:line="240" w:lineRule="auto"/>
              <w:jc w:val="center"/>
              <w:rPr>
                <w:rFonts w:ascii="Times New Roman" w:hAnsi="Times New Roman" w:cs="Times New Roman"/>
                <w:b/>
                <w:bCs/>
              </w:rPr>
            </w:pPr>
          </w:p>
        </w:tc>
        <w:tc>
          <w:tcPr>
            <w:tcW w:w="563" w:type="dxa"/>
            <w:gridSpan w:val="2"/>
            <w:tcBorders>
              <w:top w:val="single" w:sz="12" w:space="0" w:color="403152"/>
              <w:left w:val="single" w:sz="12" w:space="0" w:color="403152"/>
              <w:bottom w:val="single" w:sz="12" w:space="0" w:color="403152"/>
              <w:right w:val="thinThickSmallGap" w:sz="24" w:space="0" w:color="auto"/>
            </w:tcBorders>
            <w:shd w:val="clear" w:color="auto" w:fill="auto"/>
            <w:textDirection w:val="tbRl"/>
            <w:vAlign w:val="center"/>
          </w:tcPr>
          <w:p w:rsidR="00CE5116" w:rsidRPr="00223587" w:rsidRDefault="00CE5116" w:rsidP="002708CA">
            <w:pPr>
              <w:spacing w:after="0" w:line="240" w:lineRule="auto"/>
              <w:ind w:left="113" w:right="113"/>
              <w:jc w:val="center"/>
              <w:rPr>
                <w:rFonts w:ascii="Times New Roman" w:hAnsi="Times New Roman" w:cs="Times New Roman"/>
                <w:b/>
                <w:bCs/>
              </w:rPr>
            </w:pPr>
          </w:p>
        </w:tc>
        <w:tc>
          <w:tcPr>
            <w:tcW w:w="718" w:type="dxa"/>
            <w:gridSpan w:val="2"/>
            <w:tcBorders>
              <w:top w:val="single" w:sz="12" w:space="0" w:color="403152"/>
              <w:left w:val="thinThickSmallGap" w:sz="24" w:space="0" w:color="auto"/>
              <w:bottom w:val="single" w:sz="12" w:space="0" w:color="403152"/>
              <w:right w:val="thinThickSmallGap" w:sz="24" w:space="0" w:color="auto"/>
            </w:tcBorders>
            <w:shd w:val="clear" w:color="auto" w:fill="auto"/>
          </w:tcPr>
          <w:p w:rsidR="00CE5116" w:rsidRPr="00223587" w:rsidRDefault="00CE5116" w:rsidP="002708CA">
            <w:pPr>
              <w:spacing w:after="0" w:line="240" w:lineRule="auto"/>
              <w:jc w:val="center"/>
              <w:rPr>
                <w:rFonts w:ascii="Times New Roman" w:hAnsi="Times New Roman" w:cs="Times New Roman"/>
                <w:b/>
                <w:bCs/>
              </w:rPr>
            </w:pPr>
          </w:p>
        </w:tc>
      </w:tr>
      <w:tr w:rsidR="0091666F" w:rsidRPr="00223587">
        <w:trPr>
          <w:trHeight w:val="143"/>
        </w:trPr>
        <w:tc>
          <w:tcPr>
            <w:tcW w:w="396" w:type="dxa"/>
            <w:vMerge/>
            <w:tcBorders>
              <w:left w:val="thickThinSmallGap" w:sz="24" w:space="0" w:color="auto"/>
              <w:bottom w:val="thickThinSmallGap" w:sz="24" w:space="0" w:color="auto"/>
              <w:right w:val="single" w:sz="12" w:space="0" w:color="403152"/>
            </w:tcBorders>
            <w:shd w:val="clear" w:color="auto" w:fill="auto"/>
            <w:vAlign w:val="center"/>
          </w:tcPr>
          <w:p w:rsidR="00CE5116" w:rsidRPr="00223587" w:rsidRDefault="00CE5116" w:rsidP="002708CA">
            <w:pPr>
              <w:bidi w:val="0"/>
              <w:spacing w:after="0" w:line="240" w:lineRule="auto"/>
              <w:rPr>
                <w:rFonts w:ascii="Times New Roman" w:hAnsi="Times New Roman" w:cs="Times New Roman"/>
                <w:b/>
                <w:bCs/>
              </w:rPr>
            </w:pPr>
          </w:p>
        </w:tc>
        <w:tc>
          <w:tcPr>
            <w:tcW w:w="1739" w:type="dxa"/>
            <w:gridSpan w:val="2"/>
            <w:tcBorders>
              <w:top w:val="single" w:sz="12" w:space="0" w:color="403152"/>
              <w:left w:val="single" w:sz="12" w:space="0" w:color="403152"/>
              <w:bottom w:val="thickThinSmallGap" w:sz="24" w:space="0" w:color="auto"/>
              <w:right w:val="single" w:sz="12" w:space="0" w:color="403152"/>
            </w:tcBorders>
            <w:shd w:val="clear" w:color="auto" w:fill="auto"/>
            <w:vAlign w:val="center"/>
          </w:tcPr>
          <w:p w:rsidR="00CE5116" w:rsidRPr="00223587" w:rsidRDefault="00CE5116" w:rsidP="00EF7267">
            <w:pPr>
              <w:spacing w:after="0" w:line="240" w:lineRule="auto"/>
              <w:jc w:val="center"/>
              <w:rPr>
                <w:rFonts w:ascii="Times New Roman" w:hAnsi="Times New Roman" w:cs="Times New Roman"/>
                <w:b/>
                <w:bCs/>
                <w:rtl/>
              </w:rPr>
            </w:pPr>
            <w:r w:rsidRPr="00223587">
              <w:rPr>
                <w:rFonts w:ascii="Times New Roman" w:hAnsi="Times New Roman" w:cs="Times New Roman"/>
                <w:b/>
                <w:bCs/>
                <w:rtl/>
              </w:rPr>
              <w:t>13ـ السلوك العام</w:t>
            </w:r>
          </w:p>
          <w:p w:rsidR="00CE5116" w:rsidRPr="00223587" w:rsidRDefault="00CE5116" w:rsidP="00EF7267">
            <w:pPr>
              <w:spacing w:after="0" w:line="240" w:lineRule="auto"/>
              <w:jc w:val="center"/>
              <w:rPr>
                <w:rFonts w:ascii="Times New Roman" w:hAnsi="Times New Roman" w:cs="Times New Roman"/>
                <w:b/>
                <w:bCs/>
              </w:rPr>
            </w:pPr>
            <w:r w:rsidRPr="00223587">
              <w:rPr>
                <w:rFonts w:ascii="Times New Roman" w:hAnsi="Times New Roman" w:cs="Times New Roman"/>
                <w:b/>
                <w:bCs/>
                <w:rtl/>
              </w:rPr>
              <w:t>(القدوة الحسنة)</w:t>
            </w:r>
          </w:p>
        </w:tc>
        <w:tc>
          <w:tcPr>
            <w:tcW w:w="2566" w:type="dxa"/>
            <w:tcBorders>
              <w:top w:val="single" w:sz="12" w:space="0" w:color="403152"/>
              <w:left w:val="single" w:sz="12" w:space="0" w:color="403152"/>
              <w:bottom w:val="thickThinSmallGap" w:sz="24" w:space="0" w:color="auto"/>
              <w:right w:val="single" w:sz="12" w:space="0" w:color="403152"/>
            </w:tcBorders>
            <w:shd w:val="clear" w:color="auto" w:fill="auto"/>
            <w:vAlign w:val="center"/>
          </w:tcPr>
          <w:p w:rsidR="00CE5116" w:rsidRPr="00223587" w:rsidRDefault="00CE5116" w:rsidP="00EF7267">
            <w:pPr>
              <w:spacing w:after="0" w:line="240" w:lineRule="auto"/>
              <w:jc w:val="center"/>
              <w:rPr>
                <w:rFonts w:ascii="Times New Roman" w:hAnsi="Times New Roman" w:cs="Times New Roman"/>
                <w:b/>
                <w:bCs/>
              </w:rPr>
            </w:pPr>
            <w:r w:rsidRPr="00223587">
              <w:rPr>
                <w:rFonts w:ascii="Times New Roman" w:hAnsi="Times New Roman" w:cs="Times New Roman"/>
                <w:b/>
                <w:bCs/>
                <w:rtl/>
              </w:rPr>
              <w:t>الالتزام بسلوكيات المجتمع الإسلامي وأخلاقه وآدابه وكونه قدوة حسنة " قولاً وعملاً" في تعامله وتصرفاته وسماته الشخصية</w:t>
            </w:r>
          </w:p>
        </w:tc>
        <w:tc>
          <w:tcPr>
            <w:tcW w:w="4938" w:type="dxa"/>
            <w:tcBorders>
              <w:top w:val="single" w:sz="12" w:space="0" w:color="403152"/>
              <w:left w:val="single" w:sz="12" w:space="0" w:color="403152"/>
              <w:bottom w:val="thickThinSmallGap" w:sz="24" w:space="0" w:color="auto"/>
              <w:right w:val="thinThickSmallGap" w:sz="24" w:space="0" w:color="auto"/>
            </w:tcBorders>
            <w:shd w:val="clear" w:color="auto" w:fill="auto"/>
          </w:tcPr>
          <w:p w:rsidR="00CE5116" w:rsidRPr="00223587" w:rsidRDefault="00CE5116" w:rsidP="00CA2347">
            <w:pPr>
              <w:pStyle w:val="a3"/>
              <w:spacing w:after="0" w:line="240" w:lineRule="auto"/>
              <w:ind w:left="162"/>
              <w:jc w:val="both"/>
              <w:rPr>
                <w:rFonts w:ascii="Times New Roman" w:hAnsi="Times New Roman" w:cs="Times New Roman"/>
                <w:b/>
                <w:bCs/>
                <w:rtl/>
              </w:rPr>
            </w:pPr>
            <w:r w:rsidRPr="00223587">
              <w:rPr>
                <w:rFonts w:ascii="Times New Roman" w:hAnsi="Times New Roman" w:cs="Times New Roman"/>
                <w:b/>
                <w:bCs/>
                <w:rtl/>
              </w:rPr>
              <w:t>ويمكن تقويم ذلك عن خلال ملاحظة عدة أمور اهمها :</w:t>
            </w:r>
          </w:p>
          <w:p w:rsidR="00CE5116" w:rsidRPr="00223587" w:rsidRDefault="00CE5116" w:rsidP="00CA2347">
            <w:pPr>
              <w:pStyle w:val="a3"/>
              <w:numPr>
                <w:ilvl w:val="0"/>
                <w:numId w:val="13"/>
              </w:numPr>
              <w:tabs>
                <w:tab w:val="left" w:pos="0"/>
              </w:tabs>
              <w:spacing w:after="0" w:line="240" w:lineRule="auto"/>
              <w:ind w:left="317" w:hanging="283"/>
              <w:rPr>
                <w:rFonts w:ascii="Times New Roman" w:hAnsi="Times New Roman" w:cs="Times New Roman"/>
                <w:b/>
                <w:bCs/>
                <w:rtl/>
              </w:rPr>
            </w:pPr>
            <w:r w:rsidRPr="00223587">
              <w:rPr>
                <w:rFonts w:ascii="Times New Roman" w:hAnsi="Times New Roman" w:cs="Times New Roman"/>
                <w:b/>
                <w:bCs/>
                <w:rtl/>
              </w:rPr>
              <w:t>المظهر في الملبس والسمات الشخصية</w:t>
            </w:r>
          </w:p>
          <w:p w:rsidR="00CE5116" w:rsidRPr="00223587" w:rsidRDefault="00CE5116" w:rsidP="00CA2347">
            <w:pPr>
              <w:pStyle w:val="a3"/>
              <w:numPr>
                <w:ilvl w:val="0"/>
                <w:numId w:val="25"/>
              </w:numPr>
              <w:tabs>
                <w:tab w:val="left" w:pos="0"/>
              </w:tabs>
              <w:spacing w:after="0" w:line="240" w:lineRule="auto"/>
              <w:ind w:left="252" w:hanging="252"/>
              <w:rPr>
                <w:rFonts w:ascii="Times New Roman" w:hAnsi="Times New Roman" w:cs="Times New Roman"/>
                <w:b/>
                <w:bCs/>
              </w:rPr>
            </w:pPr>
            <w:r w:rsidRPr="00223587">
              <w:rPr>
                <w:rFonts w:ascii="Times New Roman" w:hAnsi="Times New Roman" w:cs="Times New Roman"/>
                <w:b/>
                <w:bCs/>
                <w:rtl/>
              </w:rPr>
              <w:t>مشاهدات من التصرف أمام الطالبات وغيرهن .</w:t>
            </w:r>
          </w:p>
          <w:p w:rsidR="00CE5116" w:rsidRPr="00223587" w:rsidRDefault="00CE5116" w:rsidP="002708CA">
            <w:pPr>
              <w:pStyle w:val="a3"/>
              <w:numPr>
                <w:ilvl w:val="0"/>
                <w:numId w:val="25"/>
              </w:numPr>
              <w:tabs>
                <w:tab w:val="left" w:pos="0"/>
              </w:tabs>
              <w:spacing w:after="0" w:line="240" w:lineRule="auto"/>
              <w:ind w:left="252" w:hanging="252"/>
              <w:rPr>
                <w:rFonts w:ascii="Times New Roman" w:hAnsi="Times New Roman" w:cs="Times New Roman"/>
                <w:b/>
                <w:bCs/>
              </w:rPr>
            </w:pPr>
            <w:r w:rsidRPr="00223587">
              <w:rPr>
                <w:rFonts w:ascii="Times New Roman" w:hAnsi="Times New Roman" w:cs="Times New Roman"/>
                <w:b/>
                <w:bCs/>
                <w:rtl/>
              </w:rPr>
              <w:t>تنفيذ التعليمات التنظيمية بكل اهتمام وعناية.</w:t>
            </w:r>
          </w:p>
          <w:p w:rsidR="00CE5116" w:rsidRPr="00223587" w:rsidRDefault="00CE5116" w:rsidP="002708CA">
            <w:pPr>
              <w:pStyle w:val="a3"/>
              <w:numPr>
                <w:ilvl w:val="0"/>
                <w:numId w:val="25"/>
              </w:numPr>
              <w:tabs>
                <w:tab w:val="left" w:pos="0"/>
              </w:tabs>
              <w:spacing w:after="0" w:line="240" w:lineRule="auto"/>
              <w:ind w:left="252" w:hanging="252"/>
              <w:rPr>
                <w:rFonts w:ascii="Times New Roman" w:hAnsi="Times New Roman" w:cs="Times New Roman"/>
                <w:b/>
                <w:bCs/>
              </w:rPr>
            </w:pPr>
            <w:r w:rsidRPr="00223587">
              <w:rPr>
                <w:rFonts w:ascii="Times New Roman" w:hAnsi="Times New Roman" w:cs="Times New Roman"/>
                <w:b/>
                <w:bCs/>
                <w:rtl/>
              </w:rPr>
              <w:t>المحافظة على أداء صلاة الجماعة.</w:t>
            </w:r>
          </w:p>
          <w:p w:rsidR="00CE5116" w:rsidRPr="00223587" w:rsidRDefault="00CE5116" w:rsidP="002708CA">
            <w:pPr>
              <w:pStyle w:val="a3"/>
              <w:numPr>
                <w:ilvl w:val="0"/>
                <w:numId w:val="25"/>
              </w:numPr>
              <w:tabs>
                <w:tab w:val="left" w:pos="0"/>
              </w:tabs>
              <w:spacing w:after="0" w:line="240" w:lineRule="auto"/>
              <w:ind w:left="252" w:hanging="252"/>
              <w:rPr>
                <w:rFonts w:ascii="Times New Roman" w:hAnsi="Times New Roman" w:cs="Times New Roman"/>
                <w:b/>
                <w:bCs/>
              </w:rPr>
            </w:pPr>
            <w:r w:rsidRPr="00223587">
              <w:rPr>
                <w:rFonts w:ascii="Times New Roman" w:hAnsi="Times New Roman" w:cs="Times New Roman"/>
                <w:b/>
                <w:bCs/>
                <w:rtl/>
              </w:rPr>
              <w:t>التفاعل مع ثقافة المجتمع وتقاليده.</w:t>
            </w:r>
          </w:p>
        </w:tc>
        <w:tc>
          <w:tcPr>
            <w:tcW w:w="779" w:type="dxa"/>
            <w:tcBorders>
              <w:top w:val="single" w:sz="12" w:space="0" w:color="403152"/>
              <w:left w:val="thinThickSmallGap" w:sz="24" w:space="0" w:color="auto"/>
              <w:bottom w:val="thickThinSmallGap" w:sz="24" w:space="0" w:color="auto"/>
              <w:right w:val="single" w:sz="12" w:space="0" w:color="403152"/>
            </w:tcBorders>
            <w:shd w:val="clear" w:color="auto" w:fill="auto"/>
          </w:tcPr>
          <w:p w:rsidR="00CE5116" w:rsidRPr="00223587" w:rsidRDefault="00CE5116" w:rsidP="00310606">
            <w:pPr>
              <w:spacing w:after="0" w:line="240" w:lineRule="auto"/>
              <w:rPr>
                <w:rFonts w:ascii="Times New Roman" w:hAnsi="Times New Roman" w:cs="Times New Roman"/>
                <w:b/>
                <w:bCs/>
                <w:rtl/>
              </w:rPr>
            </w:pPr>
          </w:p>
          <w:p w:rsidR="00CE5116" w:rsidRPr="00223587" w:rsidRDefault="00CE5116" w:rsidP="002708CA">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CE5116" w:rsidRPr="00223587" w:rsidRDefault="00CE5116" w:rsidP="002708CA">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CE5116" w:rsidRPr="00223587" w:rsidRDefault="00CE5116" w:rsidP="002708CA">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CE5116" w:rsidRPr="00223587" w:rsidRDefault="00CE5116" w:rsidP="002708CA">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CE5116" w:rsidRPr="00223587" w:rsidRDefault="00CE5116" w:rsidP="002708CA">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780" w:type="dxa"/>
            <w:tcBorders>
              <w:top w:val="single" w:sz="12" w:space="0" w:color="403152"/>
              <w:left w:val="single" w:sz="12" w:space="0" w:color="403152"/>
              <w:bottom w:val="thickThinSmallGap" w:sz="24" w:space="0" w:color="auto"/>
              <w:right w:val="thinThickSmallGap" w:sz="24" w:space="0" w:color="auto"/>
            </w:tcBorders>
            <w:shd w:val="clear" w:color="auto" w:fill="auto"/>
            <w:vAlign w:val="center"/>
          </w:tcPr>
          <w:p w:rsidR="00CE5116" w:rsidRPr="00223587" w:rsidRDefault="00CE5116" w:rsidP="002708CA">
            <w:pPr>
              <w:spacing w:after="0" w:line="240" w:lineRule="auto"/>
              <w:jc w:val="center"/>
              <w:rPr>
                <w:rFonts w:ascii="Times New Roman" w:hAnsi="Times New Roman" w:cs="Times New Roman"/>
                <w:b/>
                <w:bCs/>
              </w:rPr>
            </w:pPr>
            <w:r w:rsidRPr="00223587">
              <w:rPr>
                <w:rFonts w:ascii="Times New Roman" w:hAnsi="Times New Roman" w:cs="Times New Roman"/>
                <w:b/>
                <w:bCs/>
                <w:rtl/>
              </w:rPr>
              <w:t>4</w:t>
            </w:r>
          </w:p>
        </w:tc>
        <w:tc>
          <w:tcPr>
            <w:tcW w:w="638" w:type="dxa"/>
            <w:tcBorders>
              <w:top w:val="single" w:sz="12" w:space="0" w:color="403152"/>
              <w:left w:val="thinThickSmallGap" w:sz="24" w:space="0" w:color="auto"/>
              <w:bottom w:val="thickThinSmallGap" w:sz="24" w:space="0" w:color="auto"/>
              <w:right w:val="single" w:sz="12" w:space="0" w:color="403152"/>
            </w:tcBorders>
            <w:shd w:val="clear" w:color="auto" w:fill="auto"/>
          </w:tcPr>
          <w:p w:rsidR="00CE5116" w:rsidRPr="00223587" w:rsidRDefault="00CE5116" w:rsidP="002708CA">
            <w:pPr>
              <w:spacing w:after="0" w:line="240" w:lineRule="auto"/>
              <w:jc w:val="center"/>
              <w:rPr>
                <w:rFonts w:ascii="Times New Roman" w:hAnsi="Times New Roman" w:cs="Times New Roman"/>
                <w:b/>
                <w:bCs/>
              </w:rPr>
            </w:pPr>
          </w:p>
        </w:tc>
        <w:tc>
          <w:tcPr>
            <w:tcW w:w="638" w:type="dxa"/>
            <w:tcBorders>
              <w:top w:val="single" w:sz="12" w:space="0" w:color="403152"/>
              <w:left w:val="single" w:sz="12" w:space="0" w:color="403152"/>
              <w:bottom w:val="thickThinSmallGap" w:sz="24" w:space="0" w:color="auto"/>
              <w:right w:val="thinThickSmallGap" w:sz="24" w:space="0" w:color="auto"/>
            </w:tcBorders>
            <w:shd w:val="clear" w:color="auto" w:fill="auto"/>
          </w:tcPr>
          <w:p w:rsidR="00CE5116" w:rsidRPr="00223587" w:rsidRDefault="00CE5116" w:rsidP="002708CA">
            <w:pPr>
              <w:spacing w:after="0" w:line="240" w:lineRule="auto"/>
              <w:jc w:val="center"/>
              <w:rPr>
                <w:rFonts w:ascii="Times New Roman" w:hAnsi="Times New Roman" w:cs="Times New Roman"/>
                <w:b/>
                <w:bCs/>
              </w:rPr>
            </w:pPr>
          </w:p>
        </w:tc>
        <w:tc>
          <w:tcPr>
            <w:tcW w:w="562" w:type="dxa"/>
            <w:tcBorders>
              <w:top w:val="single" w:sz="12" w:space="0" w:color="403152"/>
              <w:left w:val="thinThickSmallGap" w:sz="24" w:space="0" w:color="auto"/>
              <w:bottom w:val="thickThinSmallGap" w:sz="24" w:space="0" w:color="auto"/>
              <w:right w:val="single" w:sz="12" w:space="0" w:color="403152"/>
            </w:tcBorders>
            <w:shd w:val="clear" w:color="auto" w:fill="auto"/>
          </w:tcPr>
          <w:p w:rsidR="00CE5116" w:rsidRPr="00223587" w:rsidRDefault="00CE5116" w:rsidP="002708CA">
            <w:pPr>
              <w:spacing w:after="0" w:line="240" w:lineRule="auto"/>
              <w:jc w:val="center"/>
              <w:rPr>
                <w:rFonts w:ascii="Times New Roman" w:hAnsi="Times New Roman" w:cs="Times New Roman"/>
                <w:b/>
                <w:bCs/>
              </w:rPr>
            </w:pPr>
          </w:p>
        </w:tc>
        <w:tc>
          <w:tcPr>
            <w:tcW w:w="563" w:type="dxa"/>
            <w:gridSpan w:val="2"/>
            <w:tcBorders>
              <w:top w:val="single" w:sz="12" w:space="0" w:color="403152"/>
              <w:left w:val="single" w:sz="12" w:space="0" w:color="403152"/>
              <w:bottom w:val="thickThinSmallGap" w:sz="24" w:space="0" w:color="auto"/>
              <w:right w:val="thinThickSmallGap" w:sz="24" w:space="0" w:color="auto"/>
            </w:tcBorders>
            <w:shd w:val="clear" w:color="auto" w:fill="auto"/>
          </w:tcPr>
          <w:p w:rsidR="00CE5116" w:rsidRPr="00223587" w:rsidRDefault="00CE5116" w:rsidP="002708CA">
            <w:pPr>
              <w:spacing w:after="0" w:line="240" w:lineRule="auto"/>
              <w:jc w:val="center"/>
              <w:rPr>
                <w:rFonts w:ascii="Times New Roman" w:hAnsi="Times New Roman" w:cs="Times New Roman"/>
                <w:b/>
                <w:bCs/>
              </w:rPr>
            </w:pPr>
          </w:p>
        </w:tc>
        <w:tc>
          <w:tcPr>
            <w:tcW w:w="718" w:type="dxa"/>
            <w:gridSpan w:val="2"/>
            <w:tcBorders>
              <w:top w:val="single" w:sz="12" w:space="0" w:color="403152"/>
              <w:left w:val="thinThickSmallGap" w:sz="24" w:space="0" w:color="auto"/>
              <w:bottom w:val="thickThinSmallGap" w:sz="24" w:space="0" w:color="auto"/>
              <w:right w:val="thinThickSmallGap" w:sz="24" w:space="0" w:color="auto"/>
            </w:tcBorders>
            <w:shd w:val="clear" w:color="auto" w:fill="auto"/>
          </w:tcPr>
          <w:p w:rsidR="00CE5116" w:rsidRPr="00223587" w:rsidRDefault="00CE5116" w:rsidP="002708CA">
            <w:pPr>
              <w:spacing w:after="0" w:line="240" w:lineRule="auto"/>
              <w:jc w:val="center"/>
              <w:rPr>
                <w:rFonts w:ascii="Times New Roman" w:hAnsi="Times New Roman" w:cs="Times New Roman"/>
                <w:b/>
                <w:bCs/>
              </w:rPr>
            </w:pPr>
          </w:p>
        </w:tc>
      </w:tr>
    </w:tbl>
    <w:p w:rsidR="00EF43BE" w:rsidRDefault="00EF43BE" w:rsidP="003E1E94">
      <w:pPr>
        <w:tabs>
          <w:tab w:val="left" w:pos="13238"/>
        </w:tabs>
        <w:rPr>
          <w:rFonts w:ascii="Times New Roman" w:hAnsi="Times New Roman" w:cs="Times New Roman" w:hint="cs"/>
          <w:b/>
          <w:bCs/>
          <w:rtl/>
        </w:rPr>
      </w:pPr>
    </w:p>
    <w:tbl>
      <w:tblPr>
        <w:tblpPr w:leftFromText="180" w:rightFromText="180" w:vertAnchor="text" w:horzAnchor="margin" w:tblpXSpec="center" w:tblpY="289"/>
        <w:bidiVisual/>
        <w:tblW w:w="14317" w:type="dxa"/>
        <w:tblInd w:w="176" w:type="dxa"/>
        <w:tblBorders>
          <w:top w:val="single" w:sz="12" w:space="0" w:color="403152"/>
          <w:left w:val="single" w:sz="12" w:space="0" w:color="403152"/>
          <w:bottom w:val="single" w:sz="12" w:space="0" w:color="403152"/>
          <w:right w:val="single" w:sz="12" w:space="0" w:color="403152"/>
          <w:insideH w:val="single" w:sz="12" w:space="0" w:color="403152"/>
          <w:insideV w:val="single" w:sz="12" w:space="0" w:color="403152"/>
        </w:tblBorders>
        <w:tblLayout w:type="fixed"/>
        <w:tblLook w:val="04A0" w:firstRow="1" w:lastRow="0" w:firstColumn="1" w:lastColumn="0" w:noHBand="0" w:noVBand="1"/>
      </w:tblPr>
      <w:tblGrid>
        <w:gridCol w:w="425"/>
        <w:gridCol w:w="1276"/>
        <w:gridCol w:w="2835"/>
        <w:gridCol w:w="5103"/>
        <w:gridCol w:w="850"/>
        <w:gridCol w:w="567"/>
        <w:gridCol w:w="638"/>
        <w:gridCol w:w="638"/>
        <w:gridCol w:w="708"/>
        <w:gridCol w:w="709"/>
        <w:gridCol w:w="568"/>
      </w:tblGrid>
      <w:tr w:rsidR="00824DAF" w:rsidRPr="00223587">
        <w:trPr>
          <w:trHeight w:val="383"/>
        </w:trPr>
        <w:tc>
          <w:tcPr>
            <w:tcW w:w="14317" w:type="dxa"/>
            <w:gridSpan w:val="11"/>
            <w:tcBorders>
              <w:top w:val="thinThickSmallGap" w:sz="24" w:space="0" w:color="auto"/>
              <w:left w:val="thickThinSmallGap" w:sz="24" w:space="0" w:color="auto"/>
              <w:bottom w:val="single" w:sz="12" w:space="0" w:color="403152"/>
              <w:right w:val="thinThickSmallGap" w:sz="24" w:space="0" w:color="auto"/>
            </w:tcBorders>
            <w:shd w:val="clear" w:color="auto" w:fill="auto"/>
          </w:tcPr>
          <w:p w:rsidR="00824DAF" w:rsidRPr="00223587" w:rsidRDefault="00824DAF" w:rsidP="00071D8C">
            <w:pPr>
              <w:tabs>
                <w:tab w:val="left" w:pos="14375"/>
              </w:tabs>
              <w:spacing w:after="0" w:line="240" w:lineRule="auto"/>
              <w:ind w:right="176"/>
              <w:jc w:val="center"/>
              <w:rPr>
                <w:rFonts w:ascii="Times New Roman" w:hAnsi="Times New Roman" w:cs="Times New Roman"/>
                <w:b/>
                <w:bCs/>
              </w:rPr>
            </w:pPr>
            <w:r w:rsidRPr="00223587">
              <w:rPr>
                <w:rFonts w:ascii="Times New Roman" w:hAnsi="Times New Roman" w:cs="Times New Roman"/>
                <w:b/>
                <w:bCs/>
                <w:rtl/>
              </w:rPr>
              <w:t>بيان يوضح توزيع درجات التقويم على العناصر وفقاً لمكوناتها</w:t>
            </w:r>
          </w:p>
        </w:tc>
      </w:tr>
      <w:tr w:rsidR="00824DAF" w:rsidRPr="00223587">
        <w:trPr>
          <w:cantSplit/>
          <w:trHeight w:val="565"/>
        </w:trPr>
        <w:tc>
          <w:tcPr>
            <w:tcW w:w="1701" w:type="dxa"/>
            <w:gridSpan w:val="2"/>
            <w:vMerge w:val="restart"/>
            <w:tcBorders>
              <w:top w:val="thinThickSmallGap" w:sz="24" w:space="0" w:color="auto"/>
              <w:left w:val="thickThinSmallGap" w:sz="24" w:space="0" w:color="auto"/>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العناصر</w:t>
            </w:r>
          </w:p>
        </w:tc>
        <w:tc>
          <w:tcPr>
            <w:tcW w:w="2835" w:type="dxa"/>
            <w:vMerge w:val="restart"/>
            <w:tcBorders>
              <w:top w:val="thinThickSmallGap" w:sz="24" w:space="0" w:color="auto"/>
              <w:left w:val="single" w:sz="12" w:space="0" w:color="403152"/>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شرح المفردات</w:t>
            </w:r>
          </w:p>
        </w:tc>
        <w:tc>
          <w:tcPr>
            <w:tcW w:w="5103" w:type="dxa"/>
            <w:vMerge w:val="restart"/>
            <w:tcBorders>
              <w:top w:val="thinThickSmallGap" w:sz="24" w:space="0" w:color="auto"/>
              <w:left w:val="single" w:sz="12" w:space="0" w:color="403152"/>
              <w:bottom w:val="single" w:sz="12" w:space="0" w:color="403152"/>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أسس تحقيق العنصر</w:t>
            </w:r>
          </w:p>
        </w:tc>
        <w:tc>
          <w:tcPr>
            <w:tcW w:w="1417" w:type="dxa"/>
            <w:gridSpan w:val="2"/>
            <w:vMerge w:val="restart"/>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توزيع الدرجات على الفئة  (ج )</w:t>
            </w:r>
          </w:p>
        </w:tc>
        <w:tc>
          <w:tcPr>
            <w:tcW w:w="1276" w:type="dxa"/>
            <w:gridSpan w:val="2"/>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العام 1428هـ</w:t>
            </w:r>
          </w:p>
        </w:tc>
        <w:tc>
          <w:tcPr>
            <w:tcW w:w="708" w:type="dxa"/>
            <w:vMerge w:val="restart"/>
            <w:tcBorders>
              <w:top w:val="thinThickSmallGap" w:sz="24" w:space="0" w:color="auto"/>
              <w:left w:val="thinThickSmallGap" w:sz="24" w:space="0" w:color="auto"/>
              <w:bottom w:val="single" w:sz="12" w:space="0" w:color="403152"/>
              <w:right w:val="single" w:sz="12" w:space="0" w:color="403152"/>
            </w:tcBorders>
            <w:shd w:val="clear" w:color="auto" w:fill="auto"/>
            <w:textDirection w:val="btLr"/>
            <w:vAlign w:val="center"/>
          </w:tcPr>
          <w:p w:rsidR="00824DAF" w:rsidRPr="00223587" w:rsidRDefault="00824DAF" w:rsidP="00071D8C">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المجموع</w:t>
            </w:r>
          </w:p>
        </w:tc>
        <w:tc>
          <w:tcPr>
            <w:tcW w:w="709" w:type="dxa"/>
            <w:vMerge w:val="restart"/>
            <w:tcBorders>
              <w:top w:val="thinThickSmallGap" w:sz="24" w:space="0" w:color="auto"/>
              <w:left w:val="single" w:sz="12" w:space="0" w:color="403152"/>
              <w:bottom w:val="single" w:sz="12" w:space="0" w:color="403152"/>
              <w:right w:val="thinThickSmallGap" w:sz="24" w:space="0" w:color="auto"/>
            </w:tcBorders>
            <w:shd w:val="clear" w:color="auto" w:fill="auto"/>
            <w:textDirection w:val="btLr"/>
            <w:vAlign w:val="center"/>
          </w:tcPr>
          <w:p w:rsidR="00824DAF" w:rsidRPr="00223587" w:rsidRDefault="00824DAF" w:rsidP="00071D8C">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المعدل</w:t>
            </w:r>
          </w:p>
        </w:tc>
        <w:tc>
          <w:tcPr>
            <w:tcW w:w="568" w:type="dxa"/>
            <w:vMerge w:val="restart"/>
            <w:tcBorders>
              <w:top w:val="thinThickSmallGap" w:sz="24" w:space="0" w:color="auto"/>
              <w:left w:val="thinThickSmallGap" w:sz="24" w:space="0" w:color="auto"/>
              <w:bottom w:val="single" w:sz="12" w:space="0" w:color="403152"/>
              <w:right w:val="thinThickSmallGap" w:sz="24" w:space="0" w:color="auto"/>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tl/>
              </w:rPr>
            </w:pPr>
          </w:p>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ملاحظات</w:t>
            </w:r>
          </w:p>
        </w:tc>
      </w:tr>
      <w:tr w:rsidR="00824DAF" w:rsidRPr="00223587">
        <w:trPr>
          <w:cantSplit/>
          <w:trHeight w:val="70"/>
        </w:trPr>
        <w:tc>
          <w:tcPr>
            <w:tcW w:w="1701" w:type="dxa"/>
            <w:gridSpan w:val="2"/>
            <w:vMerge/>
            <w:tcBorders>
              <w:top w:val="single" w:sz="12" w:space="0" w:color="403152"/>
              <w:left w:val="thickThinSmallGap" w:sz="24" w:space="0" w:color="auto"/>
              <w:bottom w:val="thinThickSmallGap" w:sz="24" w:space="0" w:color="auto"/>
              <w:right w:val="single" w:sz="12" w:space="0" w:color="403152"/>
            </w:tcBorders>
            <w:shd w:val="clear" w:color="auto" w:fill="auto"/>
            <w:vAlign w:val="center"/>
          </w:tcPr>
          <w:p w:rsidR="00824DAF" w:rsidRPr="00223587" w:rsidRDefault="00824DAF" w:rsidP="00071D8C">
            <w:pPr>
              <w:bidi w:val="0"/>
              <w:spacing w:after="0" w:line="240" w:lineRule="auto"/>
              <w:rPr>
                <w:rFonts w:ascii="Times New Roman" w:hAnsi="Times New Roman" w:cs="Times New Roman"/>
                <w:b/>
                <w:bCs/>
              </w:rPr>
            </w:pPr>
          </w:p>
        </w:tc>
        <w:tc>
          <w:tcPr>
            <w:tcW w:w="2835" w:type="dxa"/>
            <w:vMerge/>
            <w:tcBorders>
              <w:top w:val="single" w:sz="12" w:space="0" w:color="403152"/>
              <w:left w:val="single" w:sz="12" w:space="0" w:color="403152"/>
              <w:bottom w:val="thinThickSmallGap" w:sz="24" w:space="0" w:color="auto"/>
              <w:right w:val="single" w:sz="12" w:space="0" w:color="403152"/>
            </w:tcBorders>
            <w:shd w:val="clear" w:color="auto" w:fill="auto"/>
            <w:vAlign w:val="center"/>
          </w:tcPr>
          <w:p w:rsidR="00824DAF" w:rsidRPr="00223587" w:rsidRDefault="00824DAF" w:rsidP="00071D8C">
            <w:pPr>
              <w:bidi w:val="0"/>
              <w:spacing w:after="0" w:line="240" w:lineRule="auto"/>
              <w:rPr>
                <w:rFonts w:ascii="Times New Roman" w:hAnsi="Times New Roman" w:cs="Times New Roman"/>
                <w:b/>
                <w:bCs/>
              </w:rPr>
            </w:pPr>
          </w:p>
        </w:tc>
        <w:tc>
          <w:tcPr>
            <w:tcW w:w="5103" w:type="dxa"/>
            <w:vMerge/>
            <w:tcBorders>
              <w:top w:val="single" w:sz="12" w:space="0" w:color="403152"/>
              <w:left w:val="single" w:sz="12" w:space="0" w:color="403152"/>
              <w:bottom w:val="thinThickSmallGap" w:sz="24" w:space="0" w:color="auto"/>
              <w:right w:val="thinThickSmallGap" w:sz="24" w:space="0" w:color="auto"/>
            </w:tcBorders>
            <w:shd w:val="clear" w:color="auto" w:fill="auto"/>
          </w:tcPr>
          <w:p w:rsidR="00824DAF" w:rsidRPr="00223587" w:rsidRDefault="00824DAF" w:rsidP="00071D8C">
            <w:pPr>
              <w:bidi w:val="0"/>
              <w:spacing w:after="0" w:line="240" w:lineRule="auto"/>
              <w:rPr>
                <w:rFonts w:ascii="Times New Roman" w:hAnsi="Times New Roman" w:cs="Times New Roman"/>
                <w:b/>
                <w:bCs/>
              </w:rPr>
            </w:pPr>
          </w:p>
        </w:tc>
        <w:tc>
          <w:tcPr>
            <w:tcW w:w="1417" w:type="dxa"/>
            <w:gridSpan w:val="2"/>
            <w:vMerge/>
            <w:tcBorders>
              <w:top w:val="single" w:sz="12" w:space="0" w:color="403152"/>
              <w:left w:val="thinThickSmallGap" w:sz="24" w:space="0" w:color="auto"/>
              <w:bottom w:val="thinThickSmallGap" w:sz="24" w:space="0" w:color="auto"/>
              <w:right w:val="thinThickSmallGap" w:sz="24" w:space="0" w:color="auto"/>
            </w:tcBorders>
            <w:shd w:val="clear" w:color="auto" w:fill="auto"/>
            <w:vAlign w:val="center"/>
          </w:tcPr>
          <w:p w:rsidR="00824DAF" w:rsidRPr="00223587" w:rsidRDefault="00824DAF" w:rsidP="00071D8C">
            <w:pPr>
              <w:bidi w:val="0"/>
              <w:spacing w:after="0" w:line="240" w:lineRule="auto"/>
              <w:rPr>
                <w:rFonts w:ascii="Times New Roman" w:hAnsi="Times New Roman" w:cs="Times New Roman"/>
                <w:b/>
                <w:bCs/>
              </w:rPr>
            </w:pPr>
          </w:p>
        </w:tc>
        <w:tc>
          <w:tcPr>
            <w:tcW w:w="638" w:type="dxa"/>
            <w:tcBorders>
              <w:top w:val="single" w:sz="12" w:space="0" w:color="403152"/>
              <w:left w:val="thinThickSmallGap" w:sz="24" w:space="0" w:color="auto"/>
              <w:bottom w:val="thinThickSmallGap" w:sz="24" w:space="0" w:color="auto"/>
              <w:right w:val="single" w:sz="12" w:space="0" w:color="403152"/>
            </w:tcBorders>
            <w:shd w:val="clear" w:color="auto" w:fill="auto"/>
            <w:vAlign w:val="center"/>
          </w:tcPr>
          <w:p w:rsidR="00824DAF" w:rsidRPr="004664DA" w:rsidRDefault="00824DAF" w:rsidP="00071D8C">
            <w:pPr>
              <w:spacing w:after="0" w:line="240" w:lineRule="auto"/>
              <w:jc w:val="center"/>
              <w:rPr>
                <w:rFonts w:ascii="Times New Roman" w:hAnsi="Times New Roman" w:cs="Times New Roman"/>
                <w:b/>
                <w:bCs/>
                <w:sz w:val="20"/>
                <w:szCs w:val="20"/>
                <w:rtl/>
              </w:rPr>
            </w:pPr>
            <w:r w:rsidRPr="004664DA">
              <w:rPr>
                <w:rFonts w:ascii="Times New Roman" w:hAnsi="Times New Roman" w:cs="Times New Roman"/>
                <w:b/>
                <w:bCs/>
                <w:sz w:val="20"/>
                <w:szCs w:val="20"/>
                <w:rtl/>
              </w:rPr>
              <w:t>متابعة</w:t>
            </w:r>
          </w:p>
          <w:p w:rsidR="00824DAF" w:rsidRPr="00223587" w:rsidRDefault="00824DAF" w:rsidP="00071D8C">
            <w:pPr>
              <w:pStyle w:val="a3"/>
              <w:numPr>
                <w:ilvl w:val="0"/>
                <w:numId w:val="1"/>
              </w:numPr>
              <w:spacing w:after="0" w:line="240" w:lineRule="auto"/>
              <w:jc w:val="center"/>
              <w:rPr>
                <w:rFonts w:ascii="Times New Roman" w:hAnsi="Times New Roman" w:cs="Times New Roman"/>
                <w:b/>
                <w:bCs/>
              </w:rPr>
            </w:pPr>
          </w:p>
        </w:tc>
        <w:tc>
          <w:tcPr>
            <w:tcW w:w="638" w:type="dxa"/>
            <w:tcBorders>
              <w:top w:val="single" w:sz="12" w:space="0" w:color="403152"/>
              <w:left w:val="single" w:sz="12" w:space="0" w:color="403152"/>
              <w:bottom w:val="thinThickSmallGap" w:sz="24" w:space="0" w:color="auto"/>
              <w:right w:val="thinThickSmallGap" w:sz="24" w:space="0" w:color="auto"/>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م</w:t>
            </w:r>
            <w:r w:rsidRPr="004664DA">
              <w:rPr>
                <w:rFonts w:ascii="Times New Roman" w:hAnsi="Times New Roman" w:cs="Times New Roman"/>
                <w:b/>
                <w:bCs/>
                <w:sz w:val="18"/>
                <w:szCs w:val="18"/>
                <w:rtl/>
              </w:rPr>
              <w:t>تابعة</w:t>
            </w:r>
          </w:p>
          <w:p w:rsidR="00824DAF" w:rsidRPr="00223587" w:rsidRDefault="00824DAF" w:rsidP="00071D8C">
            <w:pPr>
              <w:spacing w:after="0" w:line="240" w:lineRule="auto"/>
              <w:ind w:left="73"/>
              <w:jc w:val="center"/>
              <w:rPr>
                <w:rFonts w:ascii="Times New Roman" w:hAnsi="Times New Roman" w:cs="Times New Roman"/>
                <w:b/>
                <w:bCs/>
              </w:rPr>
            </w:pPr>
            <w:r w:rsidRPr="00223587">
              <w:rPr>
                <w:rFonts w:ascii="Times New Roman" w:hAnsi="Times New Roman" w:cs="Times New Roman"/>
                <w:b/>
                <w:bCs/>
                <w:rtl/>
              </w:rPr>
              <w:t>(2)</w:t>
            </w:r>
          </w:p>
        </w:tc>
        <w:tc>
          <w:tcPr>
            <w:tcW w:w="708" w:type="dxa"/>
            <w:vMerge/>
            <w:tcBorders>
              <w:top w:val="single" w:sz="12" w:space="0" w:color="403152"/>
              <w:left w:val="thinThickSmallGap" w:sz="24" w:space="0" w:color="auto"/>
              <w:bottom w:val="thinThickSmallGap" w:sz="24" w:space="0" w:color="auto"/>
              <w:right w:val="single" w:sz="12" w:space="0" w:color="403152"/>
            </w:tcBorders>
            <w:shd w:val="clear" w:color="auto" w:fill="auto"/>
            <w:vAlign w:val="center"/>
          </w:tcPr>
          <w:p w:rsidR="00824DAF" w:rsidRPr="00223587" w:rsidRDefault="00824DAF" w:rsidP="00071D8C">
            <w:pPr>
              <w:bidi w:val="0"/>
              <w:spacing w:after="0" w:line="240" w:lineRule="auto"/>
              <w:rPr>
                <w:rFonts w:ascii="Times New Roman" w:hAnsi="Times New Roman" w:cs="Times New Roman"/>
                <w:b/>
                <w:bCs/>
              </w:rPr>
            </w:pPr>
          </w:p>
        </w:tc>
        <w:tc>
          <w:tcPr>
            <w:tcW w:w="709" w:type="dxa"/>
            <w:vMerge/>
            <w:tcBorders>
              <w:top w:val="single" w:sz="12" w:space="0" w:color="403152"/>
              <w:left w:val="single" w:sz="12" w:space="0" w:color="403152"/>
              <w:bottom w:val="thinThickSmallGap" w:sz="24" w:space="0" w:color="auto"/>
              <w:right w:val="thinThickSmallGap" w:sz="24" w:space="0" w:color="auto"/>
            </w:tcBorders>
            <w:shd w:val="clear" w:color="auto" w:fill="auto"/>
            <w:vAlign w:val="center"/>
          </w:tcPr>
          <w:p w:rsidR="00824DAF" w:rsidRPr="00223587" w:rsidRDefault="00824DAF" w:rsidP="00071D8C">
            <w:pPr>
              <w:bidi w:val="0"/>
              <w:spacing w:after="0" w:line="240" w:lineRule="auto"/>
              <w:rPr>
                <w:rFonts w:ascii="Times New Roman" w:hAnsi="Times New Roman" w:cs="Times New Roman"/>
                <w:b/>
                <w:bCs/>
              </w:rPr>
            </w:pPr>
          </w:p>
        </w:tc>
        <w:tc>
          <w:tcPr>
            <w:tcW w:w="568" w:type="dxa"/>
            <w:vMerge/>
            <w:tcBorders>
              <w:top w:val="single" w:sz="12" w:space="0" w:color="403152"/>
              <w:left w:val="thinThickSmallGap" w:sz="24" w:space="0" w:color="auto"/>
              <w:bottom w:val="thinThickSmallGap" w:sz="24" w:space="0" w:color="auto"/>
              <w:right w:val="thinThickSmallGap" w:sz="24" w:space="0" w:color="auto"/>
            </w:tcBorders>
            <w:shd w:val="clear" w:color="auto" w:fill="auto"/>
            <w:vAlign w:val="center"/>
          </w:tcPr>
          <w:p w:rsidR="00824DAF" w:rsidRPr="00223587" w:rsidRDefault="00824DAF" w:rsidP="00071D8C">
            <w:pPr>
              <w:bidi w:val="0"/>
              <w:spacing w:after="0" w:line="240" w:lineRule="auto"/>
              <w:rPr>
                <w:rFonts w:ascii="Times New Roman" w:hAnsi="Times New Roman" w:cs="Times New Roman"/>
                <w:b/>
                <w:bCs/>
              </w:rPr>
            </w:pPr>
          </w:p>
        </w:tc>
      </w:tr>
      <w:tr w:rsidR="00824DAF" w:rsidRPr="00223587">
        <w:trPr>
          <w:cantSplit/>
          <w:trHeight w:val="1116"/>
        </w:trPr>
        <w:tc>
          <w:tcPr>
            <w:tcW w:w="425" w:type="dxa"/>
            <w:tcBorders>
              <w:top w:val="thinThickSmallGap" w:sz="24" w:space="0" w:color="auto"/>
              <w:left w:val="thickThinSmallGap" w:sz="24" w:space="0" w:color="auto"/>
              <w:right w:val="single" w:sz="12" w:space="0" w:color="403152"/>
            </w:tcBorders>
            <w:shd w:val="clear" w:color="auto" w:fill="auto"/>
            <w:textDirection w:val="btLr"/>
            <w:vAlign w:val="center"/>
          </w:tcPr>
          <w:p w:rsidR="00824DAF" w:rsidRPr="00223587" w:rsidRDefault="00824DAF" w:rsidP="00071D8C">
            <w:pPr>
              <w:spacing w:after="0" w:line="240" w:lineRule="auto"/>
              <w:ind w:left="113" w:right="113"/>
              <w:jc w:val="center"/>
              <w:rPr>
                <w:rFonts w:ascii="Times New Roman" w:hAnsi="Times New Roman" w:cs="Times New Roman"/>
                <w:b/>
                <w:bCs/>
                <w:rtl/>
              </w:rPr>
            </w:pPr>
          </w:p>
        </w:tc>
        <w:tc>
          <w:tcPr>
            <w:tcW w:w="1276" w:type="dxa"/>
            <w:tcBorders>
              <w:top w:val="thinThickSmallGap" w:sz="24" w:space="0" w:color="auto"/>
              <w:left w:val="single" w:sz="12" w:space="0" w:color="403152"/>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14ـ تقدير المسئولية</w:t>
            </w:r>
          </w:p>
        </w:tc>
        <w:tc>
          <w:tcPr>
            <w:tcW w:w="2835" w:type="dxa"/>
            <w:tcBorders>
              <w:top w:val="thinThickSmallGap" w:sz="24" w:space="0" w:color="auto"/>
              <w:left w:val="single" w:sz="12" w:space="0" w:color="403152"/>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مدى الشعور والجدية لمسئوليات عملها وواجباتها وحماسها في أدائها ووفائها بالالتزامات التعليمية والتربوية.</w:t>
            </w:r>
          </w:p>
        </w:tc>
        <w:tc>
          <w:tcPr>
            <w:tcW w:w="5103" w:type="dxa"/>
            <w:tcBorders>
              <w:top w:val="thinThickSmallGap" w:sz="24" w:space="0" w:color="auto"/>
              <w:left w:val="single" w:sz="12" w:space="0" w:color="403152"/>
              <w:bottom w:val="single" w:sz="12" w:space="0" w:color="403152"/>
              <w:right w:val="thinThickSmallGap" w:sz="24" w:space="0" w:color="auto"/>
            </w:tcBorders>
            <w:shd w:val="clear" w:color="auto" w:fill="auto"/>
          </w:tcPr>
          <w:p w:rsidR="00824DAF" w:rsidRPr="00223587" w:rsidRDefault="00824DAF" w:rsidP="00071D8C">
            <w:pPr>
              <w:pStyle w:val="a3"/>
              <w:spacing w:after="0" w:line="240" w:lineRule="auto"/>
              <w:ind w:left="162"/>
              <w:jc w:val="both"/>
              <w:rPr>
                <w:rFonts w:ascii="Times New Roman" w:hAnsi="Times New Roman" w:cs="Times New Roman"/>
                <w:b/>
                <w:bCs/>
                <w:rtl/>
              </w:rPr>
            </w:pPr>
            <w:r w:rsidRPr="00223587">
              <w:rPr>
                <w:rFonts w:ascii="Times New Roman" w:hAnsi="Times New Roman" w:cs="Times New Roman"/>
                <w:b/>
                <w:bCs/>
                <w:rtl/>
              </w:rPr>
              <w:t>ويمكن تقويم ذلك عن خلال ملاحظة عدة أمور اهمها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تنظيم النشاطات المدرسية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المحافظة على تجهيزات المدرسة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الاختبارات النهائية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tl/>
              </w:rPr>
            </w:pPr>
            <w:r w:rsidRPr="00223587">
              <w:rPr>
                <w:rFonts w:ascii="Times New Roman" w:hAnsi="Times New Roman" w:cs="Times New Roman"/>
                <w:b/>
                <w:bCs/>
                <w:rtl/>
              </w:rPr>
              <w:t>تقديم الاقترحات حول المادة أوالمواد التي تدرسها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ما يوكل إليها من أعمال أخرى.</w:t>
            </w:r>
          </w:p>
          <w:p w:rsidR="00824DAF" w:rsidRPr="00223587" w:rsidRDefault="00824DAF" w:rsidP="00071D8C">
            <w:pPr>
              <w:pStyle w:val="a3"/>
              <w:numPr>
                <w:ilvl w:val="0"/>
                <w:numId w:val="32"/>
              </w:numPr>
              <w:spacing w:after="0" w:line="240" w:lineRule="auto"/>
              <w:ind w:left="459" w:hanging="142"/>
              <w:jc w:val="both"/>
              <w:rPr>
                <w:rFonts w:ascii="Times New Roman" w:hAnsi="Times New Roman" w:cs="Times New Roman"/>
                <w:b/>
                <w:bCs/>
              </w:rPr>
            </w:pPr>
            <w:r w:rsidRPr="00223587">
              <w:rPr>
                <w:rFonts w:ascii="Times New Roman" w:hAnsi="Times New Roman" w:cs="Times New Roman"/>
                <w:b/>
                <w:bCs/>
                <w:rtl/>
              </w:rPr>
              <w:t>مدى الحرص على العمل واستشعار أهميته من خلال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تكامل التحضير وانتظامه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الاهتمام بكراسات الأعمال التحريرية للطالبات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استثمار وقت العمل لصالح الطالبات .</w:t>
            </w:r>
          </w:p>
          <w:p w:rsidR="00824DAF" w:rsidRPr="00C149CE" w:rsidRDefault="00824DAF" w:rsidP="00C149CE">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 xml:space="preserve">التعاون مع ذوي العلاقة وأولياء الأمور. </w:t>
            </w:r>
          </w:p>
        </w:tc>
        <w:tc>
          <w:tcPr>
            <w:tcW w:w="850" w:type="dxa"/>
            <w:tcBorders>
              <w:top w:val="thinThickSmallGap" w:sz="24" w:space="0" w:color="auto"/>
              <w:left w:val="thinThickSmallGap" w:sz="24" w:space="0" w:color="auto"/>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0,25</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0,25</w:t>
            </w:r>
          </w:p>
          <w:p w:rsidR="00824DAF" w:rsidRPr="00223587" w:rsidRDefault="00824DAF" w:rsidP="00071D8C">
            <w:pPr>
              <w:spacing w:after="0" w:line="240" w:lineRule="auto"/>
              <w:jc w:val="center"/>
              <w:rPr>
                <w:rFonts w:ascii="Times New Roman" w:hAnsi="Times New Roman" w:cs="Times New Roman"/>
                <w:b/>
                <w:bCs/>
                <w:rtl/>
              </w:rPr>
            </w:pP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0,5</w:t>
            </w:r>
          </w:p>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0,5</w:t>
            </w:r>
          </w:p>
        </w:tc>
        <w:tc>
          <w:tcPr>
            <w:tcW w:w="567" w:type="dxa"/>
            <w:tcBorders>
              <w:top w:val="thinThickSmallGap" w:sz="24" w:space="0" w:color="auto"/>
              <w:left w:val="single" w:sz="12" w:space="0" w:color="403152"/>
              <w:bottom w:val="single" w:sz="12" w:space="0" w:color="403152"/>
              <w:right w:val="thinThickSmallGap" w:sz="24" w:space="0" w:color="auto"/>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4</w:t>
            </w:r>
          </w:p>
        </w:tc>
        <w:tc>
          <w:tcPr>
            <w:tcW w:w="638" w:type="dxa"/>
            <w:tcBorders>
              <w:top w:val="thinThickSmallGap" w:sz="24" w:space="0" w:color="auto"/>
              <w:left w:val="thinThickSmallGap" w:sz="24" w:space="0" w:color="auto"/>
              <w:bottom w:val="single" w:sz="12" w:space="0" w:color="403152"/>
              <w:right w:val="single" w:sz="12" w:space="0" w:color="403152"/>
            </w:tcBorders>
            <w:shd w:val="clear" w:color="auto" w:fill="auto"/>
            <w:textDirection w:val="tbRl"/>
            <w:vAlign w:val="center"/>
          </w:tcPr>
          <w:p w:rsidR="00824DAF" w:rsidRPr="00223587" w:rsidRDefault="00824DAF" w:rsidP="00071D8C">
            <w:pPr>
              <w:spacing w:after="0" w:line="240" w:lineRule="auto"/>
              <w:ind w:left="113" w:right="113"/>
              <w:jc w:val="center"/>
              <w:rPr>
                <w:rFonts w:ascii="Times New Roman" w:hAnsi="Times New Roman" w:cs="Times New Roman"/>
                <w:b/>
                <w:bCs/>
              </w:rPr>
            </w:pPr>
          </w:p>
        </w:tc>
        <w:tc>
          <w:tcPr>
            <w:tcW w:w="638" w:type="dxa"/>
            <w:tcBorders>
              <w:top w:val="thinThickSmallGap" w:sz="24" w:space="0" w:color="auto"/>
              <w:left w:val="single" w:sz="12" w:space="0" w:color="403152"/>
              <w:bottom w:val="single" w:sz="12" w:space="0" w:color="403152"/>
              <w:right w:val="thinThickSmallGap" w:sz="24" w:space="0" w:color="auto"/>
            </w:tcBorders>
            <w:shd w:val="clear" w:color="auto" w:fill="auto"/>
            <w:textDirection w:val="tbRl"/>
            <w:vAlign w:val="center"/>
          </w:tcPr>
          <w:p w:rsidR="00824DAF" w:rsidRPr="00223587" w:rsidRDefault="00824DAF" w:rsidP="00071D8C">
            <w:pPr>
              <w:spacing w:after="0" w:line="240" w:lineRule="auto"/>
              <w:ind w:left="113" w:right="113"/>
              <w:jc w:val="center"/>
              <w:rPr>
                <w:rFonts w:ascii="Times New Roman" w:hAnsi="Times New Roman" w:cs="Times New Roman"/>
                <w:b/>
                <w:bCs/>
              </w:rPr>
            </w:pPr>
          </w:p>
        </w:tc>
        <w:tc>
          <w:tcPr>
            <w:tcW w:w="708" w:type="dxa"/>
            <w:tcBorders>
              <w:top w:val="thinThickSmallGap" w:sz="24" w:space="0" w:color="auto"/>
              <w:left w:val="thinThickSmallGap" w:sz="24" w:space="0" w:color="auto"/>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p>
        </w:tc>
        <w:tc>
          <w:tcPr>
            <w:tcW w:w="709" w:type="dxa"/>
            <w:tcBorders>
              <w:top w:val="thinThickSmallGap" w:sz="24" w:space="0" w:color="auto"/>
              <w:left w:val="single" w:sz="12" w:space="0" w:color="403152"/>
              <w:bottom w:val="single" w:sz="12" w:space="0" w:color="403152"/>
              <w:right w:val="thinThickSmallGap" w:sz="24" w:space="0" w:color="auto"/>
            </w:tcBorders>
            <w:shd w:val="clear" w:color="auto" w:fill="auto"/>
            <w:textDirection w:val="tbRl"/>
            <w:vAlign w:val="center"/>
          </w:tcPr>
          <w:p w:rsidR="00824DAF" w:rsidRPr="00223587" w:rsidRDefault="00824DAF" w:rsidP="00071D8C">
            <w:pPr>
              <w:spacing w:after="0" w:line="240" w:lineRule="auto"/>
              <w:ind w:left="113" w:right="113"/>
              <w:jc w:val="center"/>
              <w:rPr>
                <w:rFonts w:ascii="Times New Roman" w:hAnsi="Times New Roman" w:cs="Times New Roman"/>
                <w:b/>
                <w:bCs/>
              </w:rPr>
            </w:pPr>
          </w:p>
        </w:tc>
        <w:tc>
          <w:tcPr>
            <w:tcW w:w="568" w:type="dxa"/>
            <w:tcBorders>
              <w:top w:val="thinThickSmallGap" w:sz="24" w:space="0" w:color="auto"/>
              <w:left w:val="thinThickSmallGap" w:sz="24" w:space="0" w:color="auto"/>
              <w:bottom w:val="single" w:sz="12" w:space="0" w:color="403152"/>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r>
      <w:tr w:rsidR="00B85E1F" w:rsidRPr="00223587">
        <w:trPr>
          <w:cantSplit/>
          <w:trHeight w:val="1116"/>
        </w:trPr>
        <w:tc>
          <w:tcPr>
            <w:tcW w:w="425" w:type="dxa"/>
            <w:vMerge w:val="restart"/>
            <w:tcBorders>
              <w:left w:val="thickThinSmallGap" w:sz="24" w:space="0" w:color="auto"/>
              <w:right w:val="single" w:sz="12" w:space="0" w:color="403152"/>
            </w:tcBorders>
            <w:shd w:val="clear" w:color="auto" w:fill="auto"/>
            <w:textDirection w:val="btLr"/>
            <w:vAlign w:val="center"/>
          </w:tcPr>
          <w:p w:rsidR="00824DAF" w:rsidRPr="00223587" w:rsidRDefault="00824DAF" w:rsidP="00071D8C">
            <w:pPr>
              <w:spacing w:after="0" w:line="240" w:lineRule="auto"/>
              <w:ind w:left="113" w:right="113"/>
              <w:jc w:val="center"/>
              <w:rPr>
                <w:rFonts w:ascii="Times New Roman" w:hAnsi="Times New Roman" w:cs="Times New Roman"/>
                <w:b/>
                <w:bCs/>
              </w:rPr>
            </w:pPr>
            <w:r w:rsidRPr="00223587">
              <w:rPr>
                <w:rFonts w:ascii="Times New Roman" w:hAnsi="Times New Roman" w:cs="Times New Roman"/>
                <w:b/>
                <w:bCs/>
                <w:rtl/>
              </w:rPr>
              <w:t>الاداء</w:t>
            </w:r>
          </w:p>
        </w:tc>
        <w:tc>
          <w:tcPr>
            <w:tcW w:w="1276" w:type="dxa"/>
            <w:tcBorders>
              <w:top w:val="single" w:sz="12" w:space="0" w:color="403152"/>
              <w:left w:val="single" w:sz="12" w:space="0" w:color="403152"/>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15ـ تقبل التوجيهات</w:t>
            </w:r>
          </w:p>
        </w:tc>
        <w:tc>
          <w:tcPr>
            <w:tcW w:w="2835" w:type="dxa"/>
            <w:tcBorders>
              <w:top w:val="single" w:sz="12" w:space="0" w:color="403152"/>
              <w:left w:val="single" w:sz="12" w:space="0" w:color="403152"/>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مدى الاستعداد لتقبل الإرشادات والملحوظات والتوجيهات بصدر رحب والتفاعل معها بإيجابية تساعد على تنفيذها</w:t>
            </w:r>
          </w:p>
        </w:tc>
        <w:tc>
          <w:tcPr>
            <w:tcW w:w="5103" w:type="dxa"/>
            <w:tcBorders>
              <w:top w:val="single" w:sz="12" w:space="0" w:color="403152"/>
              <w:left w:val="single" w:sz="12" w:space="0" w:color="403152"/>
              <w:bottom w:val="single" w:sz="12" w:space="0" w:color="403152"/>
              <w:right w:val="thinThickSmallGap" w:sz="24" w:space="0" w:color="auto"/>
            </w:tcBorders>
            <w:shd w:val="clear" w:color="auto" w:fill="auto"/>
          </w:tcPr>
          <w:p w:rsidR="00824DAF" w:rsidRPr="00223587" w:rsidRDefault="00824DAF" w:rsidP="00071D8C">
            <w:pPr>
              <w:pStyle w:val="a3"/>
              <w:spacing w:after="0" w:line="240" w:lineRule="auto"/>
              <w:ind w:left="162"/>
              <w:jc w:val="both"/>
              <w:rPr>
                <w:rFonts w:ascii="Times New Roman" w:hAnsi="Times New Roman" w:cs="Times New Roman"/>
                <w:b/>
                <w:bCs/>
                <w:rtl/>
              </w:rPr>
            </w:pPr>
            <w:r w:rsidRPr="00223587">
              <w:rPr>
                <w:rFonts w:ascii="Times New Roman" w:hAnsi="Times New Roman" w:cs="Times New Roman"/>
                <w:b/>
                <w:bCs/>
                <w:rtl/>
              </w:rPr>
              <w:t>ويمكن ملاحظة ذلك عن طريق عدة أمور اهمها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tl/>
              </w:rPr>
            </w:pPr>
            <w:r w:rsidRPr="00223587">
              <w:rPr>
                <w:rFonts w:ascii="Times New Roman" w:hAnsi="Times New Roman" w:cs="Times New Roman"/>
                <w:b/>
                <w:bCs/>
                <w:rtl/>
              </w:rPr>
              <w:t>الاستجابة للتوجيهات وتنفيذها.</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تقبل النقد بصدر رحب.</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نماذج من أثر التوجيهات على مستوى الأداء.</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Pr>
            </w:pPr>
            <w:r w:rsidRPr="00223587">
              <w:rPr>
                <w:rFonts w:ascii="Times New Roman" w:hAnsi="Times New Roman" w:cs="Times New Roman"/>
                <w:b/>
                <w:bCs/>
                <w:rtl/>
              </w:rPr>
              <w:t>التفاعل الإيجابي مع التوجيهات الفنية والإدارية.</w:t>
            </w:r>
          </w:p>
        </w:tc>
        <w:tc>
          <w:tcPr>
            <w:tcW w:w="850" w:type="dxa"/>
            <w:tcBorders>
              <w:top w:val="single" w:sz="12" w:space="0" w:color="403152"/>
              <w:left w:val="thinThickSmallGap" w:sz="24" w:space="0" w:color="auto"/>
              <w:bottom w:val="single" w:sz="12" w:space="0" w:color="403152"/>
              <w:right w:val="single" w:sz="12" w:space="0" w:color="403152"/>
            </w:tcBorders>
            <w:shd w:val="clear" w:color="auto" w:fill="auto"/>
          </w:tcPr>
          <w:p w:rsidR="00824DAF" w:rsidRPr="00223587" w:rsidRDefault="00824DAF" w:rsidP="00C149CE">
            <w:pPr>
              <w:spacing w:after="0" w:line="240" w:lineRule="auto"/>
              <w:rPr>
                <w:rFonts w:ascii="Times New Roman" w:hAnsi="Times New Roman" w:cs="Times New Roman"/>
                <w:b/>
                <w:bCs/>
                <w:rtl/>
              </w:rPr>
            </w:pP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567" w:type="dxa"/>
            <w:tcBorders>
              <w:top w:val="single" w:sz="12" w:space="0" w:color="403152"/>
              <w:left w:val="single" w:sz="12" w:space="0" w:color="403152"/>
              <w:bottom w:val="single" w:sz="12" w:space="0" w:color="403152"/>
              <w:right w:val="thinThickSmallGap" w:sz="24" w:space="0" w:color="auto"/>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4</w:t>
            </w:r>
          </w:p>
        </w:tc>
        <w:tc>
          <w:tcPr>
            <w:tcW w:w="638" w:type="dxa"/>
            <w:tcBorders>
              <w:top w:val="single" w:sz="12" w:space="0" w:color="403152"/>
              <w:left w:val="thinThickSmallGap" w:sz="24" w:space="0" w:color="auto"/>
              <w:bottom w:val="single" w:sz="12" w:space="0" w:color="403152"/>
              <w:right w:val="single" w:sz="12" w:space="0" w:color="403152"/>
            </w:tcBorders>
            <w:shd w:val="clear" w:color="auto" w:fill="auto"/>
            <w:textDirection w:val="tbRl"/>
            <w:vAlign w:val="center"/>
          </w:tcPr>
          <w:p w:rsidR="00824DAF" w:rsidRPr="00223587" w:rsidRDefault="00824DAF" w:rsidP="00071D8C">
            <w:pPr>
              <w:spacing w:after="0" w:line="240" w:lineRule="auto"/>
              <w:ind w:left="113" w:right="113"/>
              <w:jc w:val="center"/>
              <w:rPr>
                <w:rFonts w:ascii="Times New Roman" w:hAnsi="Times New Roman" w:cs="Times New Roman"/>
                <w:b/>
                <w:bCs/>
              </w:rPr>
            </w:pPr>
          </w:p>
        </w:tc>
        <w:tc>
          <w:tcPr>
            <w:tcW w:w="638" w:type="dxa"/>
            <w:tcBorders>
              <w:top w:val="single" w:sz="12" w:space="0" w:color="403152"/>
              <w:left w:val="single" w:sz="12" w:space="0" w:color="403152"/>
              <w:bottom w:val="single" w:sz="12" w:space="0" w:color="403152"/>
              <w:right w:val="thinThickSmallGap" w:sz="24" w:space="0" w:color="auto"/>
            </w:tcBorders>
            <w:shd w:val="clear" w:color="auto" w:fill="auto"/>
            <w:textDirection w:val="tbRl"/>
            <w:vAlign w:val="center"/>
          </w:tcPr>
          <w:p w:rsidR="00824DAF" w:rsidRPr="00223587" w:rsidRDefault="00824DAF" w:rsidP="00071D8C">
            <w:pPr>
              <w:spacing w:after="0" w:line="240" w:lineRule="auto"/>
              <w:ind w:left="113" w:right="113"/>
              <w:jc w:val="center"/>
              <w:rPr>
                <w:rFonts w:ascii="Times New Roman" w:hAnsi="Times New Roman" w:cs="Times New Roman"/>
                <w:b/>
                <w:bCs/>
              </w:rPr>
            </w:pPr>
          </w:p>
        </w:tc>
        <w:tc>
          <w:tcPr>
            <w:tcW w:w="708" w:type="dxa"/>
            <w:tcBorders>
              <w:top w:val="single" w:sz="12" w:space="0" w:color="403152"/>
              <w:left w:val="thinThickSmallGap" w:sz="24" w:space="0" w:color="auto"/>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p>
        </w:tc>
        <w:tc>
          <w:tcPr>
            <w:tcW w:w="709" w:type="dxa"/>
            <w:tcBorders>
              <w:top w:val="single" w:sz="12" w:space="0" w:color="403152"/>
              <w:left w:val="single" w:sz="12" w:space="0" w:color="403152"/>
              <w:bottom w:val="single" w:sz="12" w:space="0" w:color="403152"/>
              <w:right w:val="thinThickSmallGap" w:sz="24" w:space="0" w:color="auto"/>
            </w:tcBorders>
            <w:shd w:val="clear" w:color="auto" w:fill="auto"/>
            <w:textDirection w:val="tbRl"/>
            <w:vAlign w:val="center"/>
          </w:tcPr>
          <w:p w:rsidR="00824DAF" w:rsidRPr="00223587" w:rsidRDefault="00824DAF" w:rsidP="00071D8C">
            <w:pPr>
              <w:spacing w:after="0" w:line="240" w:lineRule="auto"/>
              <w:ind w:left="113" w:right="113"/>
              <w:jc w:val="center"/>
              <w:rPr>
                <w:rFonts w:ascii="Times New Roman" w:hAnsi="Times New Roman" w:cs="Times New Roman"/>
                <w:b/>
                <w:bCs/>
              </w:rPr>
            </w:pPr>
          </w:p>
        </w:tc>
        <w:tc>
          <w:tcPr>
            <w:tcW w:w="568" w:type="dxa"/>
            <w:tcBorders>
              <w:top w:val="single" w:sz="12" w:space="0" w:color="403152"/>
              <w:left w:val="thinThickSmallGap" w:sz="24" w:space="0" w:color="auto"/>
              <w:bottom w:val="single" w:sz="12" w:space="0" w:color="403152"/>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r>
      <w:tr w:rsidR="00B85E1F" w:rsidRPr="00223587">
        <w:trPr>
          <w:trHeight w:val="1182"/>
        </w:trPr>
        <w:tc>
          <w:tcPr>
            <w:tcW w:w="425" w:type="dxa"/>
            <w:vMerge/>
            <w:tcBorders>
              <w:left w:val="thickThinSmallGap" w:sz="24" w:space="0" w:color="auto"/>
              <w:right w:val="single" w:sz="12" w:space="0" w:color="403152"/>
            </w:tcBorders>
            <w:shd w:val="clear" w:color="auto" w:fill="auto"/>
            <w:vAlign w:val="center"/>
          </w:tcPr>
          <w:p w:rsidR="00824DAF" w:rsidRPr="00223587" w:rsidRDefault="00824DAF" w:rsidP="00071D8C">
            <w:pPr>
              <w:bidi w:val="0"/>
              <w:spacing w:after="0" w:line="240" w:lineRule="auto"/>
              <w:rPr>
                <w:rFonts w:ascii="Times New Roman" w:hAnsi="Times New Roman" w:cs="Times New Roman"/>
                <w:b/>
                <w:bCs/>
              </w:rPr>
            </w:pPr>
          </w:p>
        </w:tc>
        <w:tc>
          <w:tcPr>
            <w:tcW w:w="1276" w:type="dxa"/>
            <w:tcBorders>
              <w:top w:val="single" w:sz="12" w:space="0" w:color="403152"/>
              <w:left w:val="single" w:sz="12" w:space="0" w:color="403152"/>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16 ـ حسن التصرف</w:t>
            </w:r>
          </w:p>
        </w:tc>
        <w:tc>
          <w:tcPr>
            <w:tcW w:w="2835" w:type="dxa"/>
            <w:tcBorders>
              <w:top w:val="single" w:sz="12" w:space="0" w:color="403152"/>
              <w:left w:val="single" w:sz="12" w:space="0" w:color="403152"/>
              <w:bottom w:val="single" w:sz="12" w:space="0" w:color="403152"/>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التعامل بحكمة واتزان مع المواقف المختلفة – عادية ، طارئ ة ، حرجة – وبعد النظر الثاقب.</w:t>
            </w:r>
          </w:p>
          <w:p w:rsidR="00824DAF" w:rsidRPr="00223587" w:rsidRDefault="00824DAF" w:rsidP="00071D8C">
            <w:pPr>
              <w:spacing w:after="0" w:line="240" w:lineRule="auto"/>
              <w:jc w:val="center"/>
              <w:rPr>
                <w:rFonts w:ascii="Times New Roman" w:hAnsi="Times New Roman" w:cs="Times New Roman"/>
                <w:b/>
                <w:bCs/>
              </w:rPr>
            </w:pPr>
          </w:p>
        </w:tc>
        <w:tc>
          <w:tcPr>
            <w:tcW w:w="5103" w:type="dxa"/>
            <w:tcBorders>
              <w:top w:val="single" w:sz="12" w:space="0" w:color="403152"/>
              <w:left w:val="single" w:sz="12" w:space="0" w:color="403152"/>
              <w:bottom w:val="single" w:sz="12" w:space="0" w:color="403152"/>
              <w:right w:val="thinThickSmallGap" w:sz="24" w:space="0" w:color="auto"/>
            </w:tcBorders>
            <w:shd w:val="clear" w:color="auto" w:fill="auto"/>
          </w:tcPr>
          <w:p w:rsidR="00824DAF" w:rsidRPr="00223587" w:rsidRDefault="00824DAF" w:rsidP="00071D8C">
            <w:pPr>
              <w:pStyle w:val="a3"/>
              <w:spacing w:after="0" w:line="240" w:lineRule="auto"/>
              <w:ind w:left="162"/>
              <w:jc w:val="both"/>
              <w:rPr>
                <w:rFonts w:ascii="Times New Roman" w:hAnsi="Times New Roman" w:cs="Times New Roman"/>
                <w:b/>
                <w:bCs/>
                <w:rtl/>
              </w:rPr>
            </w:pPr>
            <w:r w:rsidRPr="00223587">
              <w:rPr>
                <w:rFonts w:ascii="Times New Roman" w:hAnsi="Times New Roman" w:cs="Times New Roman"/>
                <w:b/>
                <w:bCs/>
                <w:rtl/>
              </w:rPr>
              <w:t>ويمكن ملاحظة ذلك عن طريق عدة أمور اهمها :</w:t>
            </w:r>
          </w:p>
          <w:p w:rsidR="00824DAF" w:rsidRPr="00223587" w:rsidRDefault="00824DAF" w:rsidP="00071D8C">
            <w:pPr>
              <w:pStyle w:val="a3"/>
              <w:numPr>
                <w:ilvl w:val="0"/>
                <w:numId w:val="26"/>
              </w:numPr>
              <w:spacing w:after="0" w:line="240" w:lineRule="auto"/>
              <w:ind w:left="252" w:hanging="252"/>
              <w:jc w:val="both"/>
              <w:rPr>
                <w:rFonts w:ascii="Times New Roman" w:hAnsi="Times New Roman" w:cs="Times New Roman"/>
                <w:b/>
                <w:bCs/>
                <w:rtl/>
              </w:rPr>
            </w:pPr>
            <w:r w:rsidRPr="00223587">
              <w:rPr>
                <w:rFonts w:ascii="Times New Roman" w:hAnsi="Times New Roman" w:cs="Times New Roman"/>
                <w:b/>
                <w:bCs/>
                <w:rtl/>
              </w:rPr>
              <w:t>مشاهدات من التعامل في المواقف المختلفة مع:</w:t>
            </w:r>
          </w:p>
          <w:p w:rsidR="00824DAF" w:rsidRPr="00223587" w:rsidRDefault="00824DAF" w:rsidP="00071D8C">
            <w:pPr>
              <w:pStyle w:val="a3"/>
              <w:spacing w:after="0" w:line="240" w:lineRule="auto"/>
              <w:ind w:left="252"/>
              <w:jc w:val="both"/>
              <w:rPr>
                <w:rFonts w:ascii="Times New Roman" w:hAnsi="Times New Roman" w:cs="Times New Roman"/>
                <w:b/>
                <w:bCs/>
              </w:rPr>
            </w:pPr>
            <w:r w:rsidRPr="00223587">
              <w:rPr>
                <w:rFonts w:ascii="Times New Roman" w:hAnsi="Times New Roman" w:cs="Times New Roman"/>
                <w:b/>
                <w:bCs/>
                <w:rtl/>
              </w:rPr>
              <w:t>- الزميلات</w:t>
            </w:r>
          </w:p>
          <w:p w:rsidR="00824DAF" w:rsidRPr="00223587" w:rsidRDefault="00824DAF" w:rsidP="00071D8C">
            <w:pPr>
              <w:pStyle w:val="a3"/>
              <w:spacing w:after="0" w:line="240" w:lineRule="auto"/>
              <w:ind w:left="252"/>
              <w:jc w:val="both"/>
              <w:rPr>
                <w:rFonts w:ascii="Times New Roman" w:hAnsi="Times New Roman" w:cs="Times New Roman"/>
                <w:b/>
                <w:bCs/>
                <w:rtl/>
              </w:rPr>
            </w:pPr>
            <w:r w:rsidRPr="00223587">
              <w:rPr>
                <w:rFonts w:ascii="Times New Roman" w:hAnsi="Times New Roman" w:cs="Times New Roman"/>
                <w:b/>
                <w:bCs/>
                <w:rtl/>
              </w:rPr>
              <w:t>- طالبات</w:t>
            </w:r>
          </w:p>
          <w:p w:rsidR="00824DAF" w:rsidRPr="00223587" w:rsidRDefault="00824DAF" w:rsidP="00071D8C">
            <w:pPr>
              <w:pStyle w:val="a3"/>
              <w:spacing w:after="0" w:line="240" w:lineRule="auto"/>
              <w:ind w:left="252"/>
              <w:jc w:val="both"/>
              <w:rPr>
                <w:rFonts w:ascii="Times New Roman" w:hAnsi="Times New Roman" w:cs="Times New Roman"/>
                <w:b/>
                <w:bCs/>
                <w:rtl/>
              </w:rPr>
            </w:pPr>
            <w:r w:rsidRPr="00223587">
              <w:rPr>
                <w:rFonts w:ascii="Times New Roman" w:hAnsi="Times New Roman" w:cs="Times New Roman"/>
                <w:b/>
                <w:bCs/>
                <w:rtl/>
              </w:rPr>
              <w:t>-  أولياء الأمور</w:t>
            </w:r>
          </w:p>
          <w:p w:rsidR="00824DAF" w:rsidRPr="00223587" w:rsidRDefault="00824DAF" w:rsidP="00071D8C">
            <w:pPr>
              <w:pStyle w:val="a3"/>
              <w:spacing w:after="0" w:line="240" w:lineRule="auto"/>
              <w:ind w:left="252"/>
              <w:jc w:val="both"/>
              <w:rPr>
                <w:rFonts w:ascii="Times New Roman" w:hAnsi="Times New Roman" w:cs="Times New Roman"/>
                <w:b/>
                <w:bCs/>
              </w:rPr>
            </w:pPr>
            <w:r w:rsidRPr="00223587">
              <w:rPr>
                <w:rFonts w:ascii="Times New Roman" w:hAnsi="Times New Roman" w:cs="Times New Roman"/>
                <w:b/>
                <w:bCs/>
                <w:rtl/>
              </w:rPr>
              <w:t>-  الأنظمة والتعليمات</w:t>
            </w:r>
          </w:p>
        </w:tc>
        <w:tc>
          <w:tcPr>
            <w:tcW w:w="850" w:type="dxa"/>
            <w:tcBorders>
              <w:top w:val="single" w:sz="12" w:space="0" w:color="403152"/>
              <w:left w:val="thinThickSmallGap" w:sz="24" w:space="0" w:color="auto"/>
              <w:bottom w:val="single" w:sz="12" w:space="0" w:color="403152"/>
              <w:right w:val="single" w:sz="12" w:space="0" w:color="403152"/>
            </w:tcBorders>
            <w:shd w:val="clear" w:color="auto" w:fill="auto"/>
          </w:tcPr>
          <w:p w:rsidR="00824DAF" w:rsidRPr="00223587" w:rsidRDefault="00824DAF" w:rsidP="00071D8C">
            <w:pPr>
              <w:spacing w:after="0" w:line="240" w:lineRule="auto"/>
              <w:jc w:val="center"/>
              <w:rPr>
                <w:rFonts w:ascii="Times New Roman" w:hAnsi="Times New Roman" w:cs="Times New Roman"/>
                <w:b/>
                <w:bCs/>
                <w:rtl/>
              </w:rPr>
            </w:pPr>
          </w:p>
          <w:p w:rsidR="00824DAF" w:rsidRPr="00223587" w:rsidRDefault="00824DAF" w:rsidP="00071D8C">
            <w:pPr>
              <w:spacing w:after="0" w:line="240" w:lineRule="auto"/>
              <w:jc w:val="center"/>
              <w:rPr>
                <w:rFonts w:ascii="Times New Roman" w:hAnsi="Times New Roman" w:cs="Times New Roman"/>
                <w:b/>
                <w:bCs/>
                <w:rtl/>
              </w:rPr>
            </w:pP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567" w:type="dxa"/>
            <w:tcBorders>
              <w:top w:val="single" w:sz="12" w:space="0" w:color="403152"/>
              <w:left w:val="single" w:sz="12" w:space="0" w:color="403152"/>
              <w:bottom w:val="single" w:sz="12" w:space="0" w:color="403152"/>
              <w:right w:val="thinThickSmallGap" w:sz="24" w:space="0" w:color="auto"/>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4</w:t>
            </w:r>
          </w:p>
        </w:tc>
        <w:tc>
          <w:tcPr>
            <w:tcW w:w="638" w:type="dxa"/>
            <w:tcBorders>
              <w:top w:val="single" w:sz="12" w:space="0" w:color="403152"/>
              <w:left w:val="thinThickSmallGap" w:sz="24" w:space="0" w:color="auto"/>
              <w:bottom w:val="single" w:sz="12" w:space="0" w:color="403152"/>
              <w:right w:val="single" w:sz="12" w:space="0" w:color="403152"/>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c>
          <w:tcPr>
            <w:tcW w:w="638" w:type="dxa"/>
            <w:tcBorders>
              <w:top w:val="single" w:sz="12" w:space="0" w:color="403152"/>
              <w:left w:val="single" w:sz="12" w:space="0" w:color="403152"/>
              <w:bottom w:val="single" w:sz="12" w:space="0" w:color="403152"/>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c>
          <w:tcPr>
            <w:tcW w:w="708" w:type="dxa"/>
            <w:tcBorders>
              <w:top w:val="single" w:sz="12" w:space="0" w:color="403152"/>
              <w:left w:val="thinThickSmallGap" w:sz="24" w:space="0" w:color="auto"/>
              <w:bottom w:val="single" w:sz="12" w:space="0" w:color="403152"/>
              <w:right w:val="single" w:sz="12" w:space="0" w:color="403152"/>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c>
          <w:tcPr>
            <w:tcW w:w="709" w:type="dxa"/>
            <w:tcBorders>
              <w:top w:val="single" w:sz="12" w:space="0" w:color="403152"/>
              <w:left w:val="single" w:sz="12" w:space="0" w:color="403152"/>
              <w:bottom w:val="single" w:sz="12" w:space="0" w:color="403152"/>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c>
          <w:tcPr>
            <w:tcW w:w="568" w:type="dxa"/>
            <w:tcBorders>
              <w:top w:val="single" w:sz="12" w:space="0" w:color="403152"/>
              <w:left w:val="thinThickSmallGap" w:sz="24" w:space="0" w:color="auto"/>
              <w:bottom w:val="single" w:sz="12" w:space="0" w:color="403152"/>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r>
      <w:tr w:rsidR="00B85E1F" w:rsidRPr="00223587">
        <w:trPr>
          <w:trHeight w:val="757"/>
        </w:trPr>
        <w:tc>
          <w:tcPr>
            <w:tcW w:w="425" w:type="dxa"/>
            <w:vMerge/>
            <w:tcBorders>
              <w:left w:val="thickThinSmallGap" w:sz="24" w:space="0" w:color="auto"/>
              <w:bottom w:val="thickThinSmallGap" w:sz="24" w:space="0" w:color="auto"/>
              <w:right w:val="single" w:sz="12" w:space="0" w:color="403152"/>
            </w:tcBorders>
            <w:shd w:val="clear" w:color="auto" w:fill="auto"/>
            <w:vAlign w:val="center"/>
          </w:tcPr>
          <w:p w:rsidR="00824DAF" w:rsidRPr="00223587" w:rsidRDefault="00824DAF" w:rsidP="00071D8C">
            <w:pPr>
              <w:bidi w:val="0"/>
              <w:spacing w:after="0" w:line="240" w:lineRule="auto"/>
              <w:rPr>
                <w:rFonts w:ascii="Times New Roman" w:hAnsi="Times New Roman" w:cs="Times New Roman"/>
                <w:b/>
                <w:bCs/>
              </w:rPr>
            </w:pPr>
          </w:p>
        </w:tc>
        <w:tc>
          <w:tcPr>
            <w:tcW w:w="1276" w:type="dxa"/>
            <w:tcBorders>
              <w:top w:val="single" w:sz="12" w:space="0" w:color="403152"/>
              <w:left w:val="single" w:sz="12" w:space="0" w:color="403152"/>
              <w:bottom w:val="thickThinSmallGap" w:sz="24" w:space="0" w:color="auto"/>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17ـ مع الرؤساء</w:t>
            </w:r>
          </w:p>
        </w:tc>
        <w:tc>
          <w:tcPr>
            <w:tcW w:w="2835" w:type="dxa"/>
            <w:tcBorders>
              <w:top w:val="single" w:sz="12" w:space="0" w:color="403152"/>
              <w:left w:val="single" w:sz="12" w:space="0" w:color="403152"/>
              <w:bottom w:val="thickThinSmallGap" w:sz="24" w:space="0" w:color="auto"/>
              <w:right w:val="single" w:sz="12" w:space="0" w:color="403152"/>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  الاحترام والتعاون والثقة المتبادلة</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 الحرص علة وحدة الصف والعدالة والإصلاح</w:t>
            </w:r>
          </w:p>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  لتوازن بين العلاقات الإنسانية والواجبات الوظيفية.</w:t>
            </w:r>
          </w:p>
        </w:tc>
        <w:tc>
          <w:tcPr>
            <w:tcW w:w="5103" w:type="dxa"/>
            <w:tcBorders>
              <w:top w:val="single" w:sz="12" w:space="0" w:color="403152"/>
              <w:left w:val="single" w:sz="12" w:space="0" w:color="403152"/>
              <w:bottom w:val="thickThinSmallGap" w:sz="24" w:space="0" w:color="auto"/>
              <w:right w:val="thinThickSmallGap" w:sz="24" w:space="0" w:color="auto"/>
            </w:tcBorders>
            <w:shd w:val="clear" w:color="auto" w:fill="auto"/>
          </w:tcPr>
          <w:p w:rsidR="00824DAF" w:rsidRPr="00223587" w:rsidRDefault="00824DAF" w:rsidP="00071D8C">
            <w:pPr>
              <w:pStyle w:val="a3"/>
              <w:numPr>
                <w:ilvl w:val="0"/>
                <w:numId w:val="27"/>
              </w:numPr>
              <w:tabs>
                <w:tab w:val="left" w:pos="45"/>
              </w:tabs>
              <w:spacing w:after="0" w:line="240" w:lineRule="auto"/>
              <w:ind w:left="135" w:hanging="135"/>
              <w:jc w:val="both"/>
              <w:rPr>
                <w:rFonts w:ascii="Times New Roman" w:hAnsi="Times New Roman" w:cs="Times New Roman"/>
                <w:b/>
                <w:bCs/>
                <w:rtl/>
              </w:rPr>
            </w:pPr>
            <w:r w:rsidRPr="00223587">
              <w:rPr>
                <w:rFonts w:ascii="Times New Roman" w:hAnsi="Times New Roman" w:cs="Times New Roman"/>
                <w:b/>
                <w:bCs/>
                <w:rtl/>
              </w:rPr>
              <w:t>يمكن التحقق من ذلك من خلال ما يلي:</w:t>
            </w:r>
          </w:p>
          <w:p w:rsidR="00824DAF" w:rsidRPr="00223587" w:rsidRDefault="00824DAF" w:rsidP="00071D8C">
            <w:pPr>
              <w:pStyle w:val="a3"/>
              <w:numPr>
                <w:ilvl w:val="0"/>
                <w:numId w:val="26"/>
              </w:numPr>
              <w:tabs>
                <w:tab w:val="left" w:pos="45"/>
              </w:tabs>
              <w:spacing w:after="0" w:line="240" w:lineRule="auto"/>
              <w:ind w:left="317" w:firstLine="0"/>
              <w:jc w:val="both"/>
              <w:rPr>
                <w:rFonts w:ascii="Times New Roman" w:hAnsi="Times New Roman" w:cs="Times New Roman"/>
                <w:b/>
                <w:bCs/>
              </w:rPr>
            </w:pPr>
            <w:r w:rsidRPr="00223587">
              <w:rPr>
                <w:rFonts w:ascii="Times New Roman" w:hAnsi="Times New Roman" w:cs="Times New Roman"/>
                <w:b/>
                <w:bCs/>
                <w:rtl/>
              </w:rPr>
              <w:t>ملاحظة مدى قدرتها على إقامة علاقات إيجابية مع رؤسائها ما فيه مصلحة العمل:</w:t>
            </w:r>
          </w:p>
          <w:p w:rsidR="00824DAF" w:rsidRPr="00223587" w:rsidRDefault="00824DAF" w:rsidP="00071D8C">
            <w:pPr>
              <w:pStyle w:val="a3"/>
              <w:numPr>
                <w:ilvl w:val="0"/>
                <w:numId w:val="28"/>
              </w:numPr>
              <w:tabs>
                <w:tab w:val="left" w:pos="45"/>
              </w:tabs>
              <w:spacing w:after="0" w:line="240" w:lineRule="auto"/>
              <w:jc w:val="both"/>
              <w:rPr>
                <w:rFonts w:ascii="Times New Roman" w:hAnsi="Times New Roman" w:cs="Times New Roman"/>
                <w:b/>
                <w:bCs/>
              </w:rPr>
            </w:pPr>
            <w:r w:rsidRPr="00223587">
              <w:rPr>
                <w:rFonts w:ascii="Times New Roman" w:hAnsi="Times New Roman" w:cs="Times New Roman"/>
                <w:b/>
                <w:bCs/>
                <w:rtl/>
              </w:rPr>
              <w:t>تتعاون</w:t>
            </w:r>
          </w:p>
          <w:p w:rsidR="00824DAF" w:rsidRPr="00223587" w:rsidRDefault="00824DAF" w:rsidP="00071D8C">
            <w:pPr>
              <w:pStyle w:val="a3"/>
              <w:numPr>
                <w:ilvl w:val="0"/>
                <w:numId w:val="28"/>
              </w:numPr>
              <w:tabs>
                <w:tab w:val="left" w:pos="45"/>
              </w:tabs>
              <w:spacing w:after="0" w:line="240" w:lineRule="auto"/>
              <w:jc w:val="both"/>
              <w:rPr>
                <w:rFonts w:ascii="Times New Roman" w:hAnsi="Times New Roman" w:cs="Times New Roman"/>
                <w:b/>
                <w:bCs/>
              </w:rPr>
            </w:pPr>
            <w:r w:rsidRPr="00223587">
              <w:rPr>
                <w:rFonts w:ascii="Times New Roman" w:hAnsi="Times New Roman" w:cs="Times New Roman"/>
                <w:b/>
                <w:bCs/>
                <w:rtl/>
              </w:rPr>
              <w:t>تناقش</w:t>
            </w:r>
          </w:p>
          <w:p w:rsidR="00824DAF" w:rsidRPr="00223587" w:rsidRDefault="00824DAF" w:rsidP="00071D8C">
            <w:pPr>
              <w:pStyle w:val="a3"/>
              <w:numPr>
                <w:ilvl w:val="0"/>
                <w:numId w:val="28"/>
              </w:numPr>
              <w:tabs>
                <w:tab w:val="left" w:pos="45"/>
              </w:tabs>
              <w:spacing w:after="0" w:line="240" w:lineRule="auto"/>
              <w:jc w:val="both"/>
              <w:rPr>
                <w:rFonts w:ascii="Times New Roman" w:hAnsi="Times New Roman" w:cs="Times New Roman"/>
                <w:b/>
                <w:bCs/>
              </w:rPr>
            </w:pPr>
            <w:r w:rsidRPr="00223587">
              <w:rPr>
                <w:rFonts w:ascii="Times New Roman" w:hAnsi="Times New Roman" w:cs="Times New Roman"/>
                <w:b/>
                <w:bCs/>
                <w:rtl/>
              </w:rPr>
              <w:t>تتفاعل</w:t>
            </w:r>
          </w:p>
          <w:p w:rsidR="00824DAF" w:rsidRPr="00223587" w:rsidRDefault="00824DAF" w:rsidP="00071D8C">
            <w:pPr>
              <w:pStyle w:val="a3"/>
              <w:numPr>
                <w:ilvl w:val="0"/>
                <w:numId w:val="28"/>
              </w:numPr>
              <w:tabs>
                <w:tab w:val="left" w:pos="45"/>
              </w:tabs>
              <w:spacing w:after="0" w:line="240" w:lineRule="auto"/>
              <w:jc w:val="both"/>
              <w:rPr>
                <w:rFonts w:ascii="Times New Roman" w:hAnsi="Times New Roman" w:cs="Times New Roman"/>
                <w:b/>
                <w:bCs/>
              </w:rPr>
            </w:pPr>
            <w:r w:rsidRPr="00223587">
              <w:rPr>
                <w:rFonts w:ascii="Times New Roman" w:hAnsi="Times New Roman" w:cs="Times New Roman"/>
                <w:b/>
                <w:bCs/>
                <w:rtl/>
              </w:rPr>
              <w:t>تشجع الاحترام المتبادل</w:t>
            </w:r>
          </w:p>
        </w:tc>
        <w:tc>
          <w:tcPr>
            <w:tcW w:w="850" w:type="dxa"/>
            <w:tcBorders>
              <w:top w:val="single" w:sz="12" w:space="0" w:color="403152"/>
              <w:left w:val="thinThickSmallGap" w:sz="24" w:space="0" w:color="auto"/>
              <w:bottom w:val="thickThinSmallGap" w:sz="24" w:space="0" w:color="auto"/>
              <w:right w:val="single" w:sz="12" w:space="0" w:color="403152"/>
            </w:tcBorders>
            <w:shd w:val="clear" w:color="auto" w:fill="auto"/>
          </w:tcPr>
          <w:p w:rsidR="00824DAF" w:rsidRPr="00223587" w:rsidRDefault="00824DAF" w:rsidP="00071D8C">
            <w:pPr>
              <w:spacing w:after="0" w:line="240" w:lineRule="auto"/>
              <w:jc w:val="center"/>
              <w:rPr>
                <w:rFonts w:ascii="Times New Roman" w:hAnsi="Times New Roman" w:cs="Times New Roman"/>
                <w:b/>
                <w:bCs/>
                <w:rtl/>
              </w:rPr>
            </w:pPr>
          </w:p>
          <w:p w:rsidR="00824DAF" w:rsidRPr="00223587" w:rsidRDefault="00824DAF" w:rsidP="00071D8C">
            <w:pPr>
              <w:spacing w:after="0" w:line="240" w:lineRule="auto"/>
              <w:jc w:val="center"/>
              <w:rPr>
                <w:rFonts w:ascii="Times New Roman" w:hAnsi="Times New Roman" w:cs="Times New Roman"/>
                <w:b/>
                <w:bCs/>
                <w:rtl/>
              </w:rPr>
            </w:pPr>
          </w:p>
          <w:p w:rsidR="00824DAF" w:rsidRPr="00223587" w:rsidRDefault="00824DAF" w:rsidP="00071D8C">
            <w:pPr>
              <w:spacing w:after="0" w:line="240" w:lineRule="auto"/>
              <w:jc w:val="center"/>
              <w:rPr>
                <w:rFonts w:ascii="Times New Roman" w:hAnsi="Times New Roman" w:cs="Times New Roman"/>
                <w:b/>
                <w:bCs/>
                <w:rtl/>
              </w:rPr>
            </w:pP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tl/>
              </w:rPr>
            </w:pPr>
            <w:r w:rsidRPr="00223587">
              <w:rPr>
                <w:rFonts w:ascii="Times New Roman" w:hAnsi="Times New Roman" w:cs="Times New Roman"/>
                <w:b/>
                <w:bCs/>
                <w:rtl/>
              </w:rPr>
              <w:t>1</w:t>
            </w:r>
          </w:p>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1</w:t>
            </w:r>
          </w:p>
        </w:tc>
        <w:tc>
          <w:tcPr>
            <w:tcW w:w="567" w:type="dxa"/>
            <w:tcBorders>
              <w:top w:val="single" w:sz="12" w:space="0" w:color="403152"/>
              <w:left w:val="single" w:sz="12" w:space="0" w:color="403152"/>
              <w:bottom w:val="thickThinSmallGap" w:sz="24" w:space="0" w:color="auto"/>
              <w:right w:val="thinThickSmallGap" w:sz="24" w:space="0" w:color="auto"/>
            </w:tcBorders>
            <w:shd w:val="clear" w:color="auto" w:fill="auto"/>
            <w:vAlign w:val="center"/>
          </w:tcPr>
          <w:p w:rsidR="00824DAF" w:rsidRPr="00223587" w:rsidRDefault="00824DAF" w:rsidP="00071D8C">
            <w:pPr>
              <w:spacing w:after="0" w:line="240" w:lineRule="auto"/>
              <w:jc w:val="center"/>
              <w:rPr>
                <w:rFonts w:ascii="Times New Roman" w:hAnsi="Times New Roman" w:cs="Times New Roman"/>
                <w:b/>
                <w:bCs/>
              </w:rPr>
            </w:pPr>
            <w:r w:rsidRPr="00223587">
              <w:rPr>
                <w:rFonts w:ascii="Times New Roman" w:hAnsi="Times New Roman" w:cs="Times New Roman"/>
                <w:b/>
                <w:bCs/>
                <w:rtl/>
              </w:rPr>
              <w:t>4</w:t>
            </w:r>
          </w:p>
        </w:tc>
        <w:tc>
          <w:tcPr>
            <w:tcW w:w="638" w:type="dxa"/>
            <w:tcBorders>
              <w:top w:val="single" w:sz="12" w:space="0" w:color="403152"/>
              <w:left w:val="thinThickSmallGap" w:sz="24" w:space="0" w:color="auto"/>
              <w:bottom w:val="thickThinSmallGap" w:sz="24" w:space="0" w:color="auto"/>
              <w:right w:val="single" w:sz="12" w:space="0" w:color="403152"/>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c>
          <w:tcPr>
            <w:tcW w:w="638" w:type="dxa"/>
            <w:tcBorders>
              <w:top w:val="single" w:sz="12" w:space="0" w:color="403152"/>
              <w:left w:val="single" w:sz="12" w:space="0" w:color="403152"/>
              <w:bottom w:val="thickThinSmallGap" w:sz="24" w:space="0" w:color="auto"/>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c>
          <w:tcPr>
            <w:tcW w:w="708" w:type="dxa"/>
            <w:tcBorders>
              <w:top w:val="single" w:sz="12" w:space="0" w:color="403152"/>
              <w:left w:val="thinThickSmallGap" w:sz="24" w:space="0" w:color="auto"/>
              <w:bottom w:val="thickThinSmallGap" w:sz="24" w:space="0" w:color="auto"/>
              <w:right w:val="single" w:sz="12" w:space="0" w:color="403152"/>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c>
          <w:tcPr>
            <w:tcW w:w="709" w:type="dxa"/>
            <w:tcBorders>
              <w:top w:val="single" w:sz="12" w:space="0" w:color="403152"/>
              <w:left w:val="single" w:sz="12" w:space="0" w:color="403152"/>
              <w:bottom w:val="thickThinSmallGap" w:sz="24" w:space="0" w:color="auto"/>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c>
          <w:tcPr>
            <w:tcW w:w="568" w:type="dxa"/>
            <w:tcBorders>
              <w:top w:val="single" w:sz="12" w:space="0" w:color="403152"/>
              <w:left w:val="thinThickSmallGap" w:sz="24" w:space="0" w:color="auto"/>
              <w:bottom w:val="thickThinSmallGap" w:sz="24" w:space="0" w:color="auto"/>
              <w:right w:val="thinThickSmallGap" w:sz="24" w:space="0" w:color="auto"/>
            </w:tcBorders>
            <w:shd w:val="clear" w:color="auto" w:fill="auto"/>
          </w:tcPr>
          <w:p w:rsidR="00824DAF" w:rsidRPr="00223587" w:rsidRDefault="00824DAF" w:rsidP="00071D8C">
            <w:pPr>
              <w:spacing w:after="0" w:line="240" w:lineRule="auto"/>
              <w:jc w:val="center"/>
              <w:rPr>
                <w:rFonts w:ascii="Times New Roman" w:hAnsi="Times New Roman" w:cs="Times New Roman"/>
                <w:b/>
                <w:bCs/>
              </w:rPr>
            </w:pPr>
          </w:p>
        </w:tc>
      </w:tr>
    </w:tbl>
    <w:p w:rsidR="00824DAF" w:rsidRPr="004C77A4" w:rsidRDefault="00824DAF" w:rsidP="00824DAF">
      <w:pPr>
        <w:tabs>
          <w:tab w:val="left" w:pos="13238"/>
        </w:tabs>
        <w:rPr>
          <w:rFonts w:ascii="Times New Roman" w:hAnsi="Times New Roman" w:cs="Times New Roman"/>
          <w:b/>
          <w:bCs/>
          <w:rtl/>
        </w:rPr>
      </w:pPr>
    </w:p>
    <w:tbl>
      <w:tblPr>
        <w:tblpPr w:leftFromText="180" w:rightFromText="180" w:vertAnchor="text" w:horzAnchor="margin" w:tblpXSpec="center" w:tblpY="289"/>
        <w:bidiVisual/>
        <w:tblW w:w="14310" w:type="dxa"/>
        <w:tblBorders>
          <w:top w:val="single" w:sz="12" w:space="0" w:color="403152"/>
          <w:left w:val="single" w:sz="12" w:space="0" w:color="403152"/>
          <w:bottom w:val="single" w:sz="12" w:space="0" w:color="403152"/>
          <w:right w:val="single" w:sz="12" w:space="0" w:color="403152"/>
          <w:insideH w:val="single" w:sz="12" w:space="0" w:color="403152"/>
          <w:insideV w:val="single" w:sz="12" w:space="0" w:color="403152"/>
        </w:tblBorders>
        <w:tblLayout w:type="fixed"/>
        <w:tblLook w:val="04A0" w:firstRow="1" w:lastRow="0" w:firstColumn="1" w:lastColumn="0" w:noHBand="0" w:noVBand="1"/>
      </w:tblPr>
      <w:tblGrid>
        <w:gridCol w:w="424"/>
        <w:gridCol w:w="1275"/>
        <w:gridCol w:w="2833"/>
        <w:gridCol w:w="5100"/>
        <w:gridCol w:w="850"/>
        <w:gridCol w:w="567"/>
        <w:gridCol w:w="638"/>
        <w:gridCol w:w="638"/>
        <w:gridCol w:w="708"/>
        <w:gridCol w:w="709"/>
        <w:gridCol w:w="568"/>
      </w:tblGrid>
      <w:tr w:rsidR="004664DA">
        <w:trPr>
          <w:trHeight w:val="383"/>
        </w:trPr>
        <w:tc>
          <w:tcPr>
            <w:tcW w:w="14310" w:type="dxa"/>
            <w:gridSpan w:val="11"/>
            <w:tcBorders>
              <w:top w:val="thinThickSmallGap" w:sz="24" w:space="0" w:color="auto"/>
              <w:left w:val="thickThinSmallGap" w:sz="24" w:space="0" w:color="auto"/>
              <w:bottom w:val="single" w:sz="12" w:space="0" w:color="403152"/>
              <w:right w:val="thinThickSmallGap" w:sz="24" w:space="0" w:color="auto"/>
            </w:tcBorders>
          </w:tcPr>
          <w:p w:rsidR="004664DA" w:rsidRDefault="004664DA">
            <w:pPr>
              <w:tabs>
                <w:tab w:val="left" w:pos="14375"/>
              </w:tabs>
              <w:spacing w:after="0" w:line="240" w:lineRule="auto"/>
              <w:ind w:right="176"/>
              <w:jc w:val="center"/>
              <w:rPr>
                <w:rFonts w:ascii="Times New Roman" w:hAnsi="Times New Roman" w:cs="Times New Roman"/>
                <w:b/>
                <w:bCs/>
              </w:rPr>
            </w:pPr>
            <w:r>
              <w:rPr>
                <w:rFonts w:ascii="Times New Roman" w:hAnsi="Times New Roman" w:cs="Times New Roman"/>
                <w:b/>
                <w:bCs/>
                <w:rtl/>
              </w:rPr>
              <w:t>بيان يوضح توزيع درجات التقويم على العناصر وفقاً لمكوناتها</w:t>
            </w:r>
          </w:p>
        </w:tc>
      </w:tr>
      <w:tr w:rsidR="004664DA">
        <w:trPr>
          <w:cantSplit/>
          <w:trHeight w:val="565"/>
        </w:trPr>
        <w:tc>
          <w:tcPr>
            <w:tcW w:w="1699" w:type="dxa"/>
            <w:gridSpan w:val="2"/>
            <w:vMerge w:val="restart"/>
            <w:tcBorders>
              <w:top w:val="thinThickSmallGap" w:sz="24" w:space="0" w:color="auto"/>
              <w:left w:val="thickThinSmallGap" w:sz="24" w:space="0" w:color="auto"/>
              <w:bottom w:val="thinThickSmallGap" w:sz="24" w:space="0" w:color="auto"/>
              <w:right w:val="single" w:sz="12" w:space="0" w:color="403152"/>
            </w:tcBorders>
            <w:vAlign w:val="center"/>
          </w:tcPr>
          <w:p w:rsidR="004664DA" w:rsidRDefault="004664DA">
            <w:pPr>
              <w:spacing w:after="0" w:line="240" w:lineRule="auto"/>
              <w:jc w:val="center"/>
              <w:rPr>
                <w:rFonts w:ascii="Times New Roman" w:hAnsi="Times New Roman" w:cs="Times New Roman"/>
                <w:b/>
                <w:bCs/>
              </w:rPr>
            </w:pPr>
            <w:r>
              <w:rPr>
                <w:rFonts w:ascii="Times New Roman" w:hAnsi="Times New Roman" w:cs="Times New Roman"/>
                <w:b/>
                <w:bCs/>
                <w:rtl/>
              </w:rPr>
              <w:t>العناصر</w:t>
            </w:r>
          </w:p>
        </w:tc>
        <w:tc>
          <w:tcPr>
            <w:tcW w:w="2833" w:type="dxa"/>
            <w:vMerge w:val="restart"/>
            <w:tcBorders>
              <w:top w:val="thinThickSmallGap" w:sz="24" w:space="0" w:color="auto"/>
              <w:left w:val="single" w:sz="12" w:space="0" w:color="403152"/>
              <w:bottom w:val="thinThickSmallGap" w:sz="24" w:space="0" w:color="auto"/>
              <w:right w:val="single" w:sz="12" w:space="0" w:color="403152"/>
            </w:tcBorders>
            <w:vAlign w:val="center"/>
          </w:tcPr>
          <w:p w:rsidR="004664DA" w:rsidRDefault="004664DA">
            <w:pPr>
              <w:spacing w:after="0" w:line="240" w:lineRule="auto"/>
              <w:jc w:val="center"/>
              <w:rPr>
                <w:rFonts w:ascii="Times New Roman" w:hAnsi="Times New Roman" w:cs="Times New Roman"/>
                <w:b/>
                <w:bCs/>
              </w:rPr>
            </w:pPr>
            <w:r>
              <w:rPr>
                <w:rFonts w:ascii="Times New Roman" w:hAnsi="Times New Roman" w:cs="Times New Roman"/>
                <w:b/>
                <w:bCs/>
                <w:rtl/>
              </w:rPr>
              <w:t>شرح المفردات</w:t>
            </w:r>
          </w:p>
        </w:tc>
        <w:tc>
          <w:tcPr>
            <w:tcW w:w="5100" w:type="dxa"/>
            <w:vMerge w:val="restart"/>
            <w:tcBorders>
              <w:top w:val="thinThickSmallGap" w:sz="24" w:space="0" w:color="auto"/>
              <w:left w:val="single" w:sz="12" w:space="0" w:color="403152"/>
              <w:bottom w:val="thinThickSmallGap" w:sz="24" w:space="0" w:color="auto"/>
              <w:right w:val="thinThickSmallGap" w:sz="24" w:space="0" w:color="auto"/>
            </w:tcBorders>
          </w:tcPr>
          <w:p w:rsidR="004664DA" w:rsidRDefault="004664DA">
            <w:pPr>
              <w:spacing w:after="0" w:line="240" w:lineRule="auto"/>
              <w:jc w:val="center"/>
              <w:rPr>
                <w:rFonts w:ascii="Times New Roman" w:hAnsi="Times New Roman" w:cs="Times New Roman"/>
                <w:b/>
                <w:bCs/>
              </w:rPr>
            </w:pPr>
            <w:r>
              <w:rPr>
                <w:rFonts w:ascii="Times New Roman" w:hAnsi="Times New Roman" w:cs="Times New Roman"/>
                <w:b/>
                <w:bCs/>
                <w:rtl/>
              </w:rPr>
              <w:t>أسس تحقيق العنصر</w:t>
            </w:r>
          </w:p>
        </w:tc>
        <w:tc>
          <w:tcPr>
            <w:tcW w:w="1417"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64DA" w:rsidRDefault="004664DA">
            <w:pPr>
              <w:spacing w:after="0" w:line="240" w:lineRule="auto"/>
              <w:jc w:val="center"/>
              <w:rPr>
                <w:rFonts w:ascii="Times New Roman" w:hAnsi="Times New Roman" w:cs="Times New Roman"/>
                <w:b/>
                <w:bCs/>
              </w:rPr>
            </w:pPr>
            <w:r>
              <w:rPr>
                <w:rFonts w:ascii="Times New Roman" w:hAnsi="Times New Roman" w:cs="Times New Roman"/>
                <w:b/>
                <w:bCs/>
                <w:rtl/>
              </w:rPr>
              <w:t>توزيع الدرجات على الفئة  (ج )</w:t>
            </w:r>
          </w:p>
        </w:tc>
        <w:tc>
          <w:tcPr>
            <w:tcW w:w="1276" w:type="dxa"/>
            <w:gridSpan w:val="2"/>
            <w:tcBorders>
              <w:top w:val="thinThickSmallGap" w:sz="24" w:space="0" w:color="auto"/>
              <w:left w:val="thinThickSmallGap" w:sz="24" w:space="0" w:color="auto"/>
              <w:bottom w:val="single" w:sz="12" w:space="0" w:color="403152"/>
              <w:right w:val="thinThickSmallGap" w:sz="24" w:space="0" w:color="auto"/>
            </w:tcBorders>
            <w:vAlign w:val="center"/>
          </w:tcPr>
          <w:p w:rsidR="004664DA" w:rsidRDefault="004664DA">
            <w:pPr>
              <w:spacing w:after="0" w:line="240" w:lineRule="auto"/>
              <w:jc w:val="center"/>
              <w:rPr>
                <w:rFonts w:ascii="Times New Roman" w:hAnsi="Times New Roman" w:cs="Times New Roman"/>
                <w:b/>
                <w:bCs/>
              </w:rPr>
            </w:pPr>
            <w:r>
              <w:rPr>
                <w:rFonts w:ascii="Times New Roman" w:hAnsi="Times New Roman" w:cs="Times New Roman"/>
                <w:b/>
                <w:bCs/>
                <w:rtl/>
              </w:rPr>
              <w:t>العام 1428هـ</w:t>
            </w:r>
          </w:p>
        </w:tc>
        <w:tc>
          <w:tcPr>
            <w:tcW w:w="708" w:type="dxa"/>
            <w:vMerge w:val="restart"/>
            <w:tcBorders>
              <w:top w:val="thinThickSmallGap" w:sz="24" w:space="0" w:color="auto"/>
              <w:left w:val="thinThickSmallGap" w:sz="24" w:space="0" w:color="auto"/>
              <w:bottom w:val="thinThickSmallGap" w:sz="24" w:space="0" w:color="auto"/>
              <w:right w:val="single" w:sz="12" w:space="0" w:color="403152"/>
            </w:tcBorders>
            <w:textDirection w:val="btLr"/>
            <w:vAlign w:val="center"/>
          </w:tcPr>
          <w:p w:rsidR="004664DA" w:rsidRDefault="004664DA">
            <w:pPr>
              <w:spacing w:after="0" w:line="240" w:lineRule="auto"/>
              <w:ind w:left="113" w:right="113"/>
              <w:jc w:val="center"/>
              <w:rPr>
                <w:rFonts w:ascii="Times New Roman" w:hAnsi="Times New Roman" w:cs="Times New Roman"/>
                <w:b/>
                <w:bCs/>
              </w:rPr>
            </w:pPr>
            <w:r>
              <w:rPr>
                <w:rFonts w:ascii="Times New Roman" w:hAnsi="Times New Roman" w:cs="Times New Roman"/>
                <w:b/>
                <w:bCs/>
                <w:rtl/>
              </w:rPr>
              <w:t>المجموع</w:t>
            </w:r>
          </w:p>
        </w:tc>
        <w:tc>
          <w:tcPr>
            <w:tcW w:w="709" w:type="dxa"/>
            <w:vMerge w:val="restart"/>
            <w:tcBorders>
              <w:top w:val="thinThickSmallGap" w:sz="24" w:space="0" w:color="auto"/>
              <w:left w:val="single" w:sz="12" w:space="0" w:color="403152"/>
              <w:bottom w:val="thinThickSmallGap" w:sz="24" w:space="0" w:color="auto"/>
              <w:right w:val="thinThickSmallGap" w:sz="24" w:space="0" w:color="auto"/>
            </w:tcBorders>
            <w:textDirection w:val="btLr"/>
            <w:vAlign w:val="center"/>
          </w:tcPr>
          <w:p w:rsidR="004664DA" w:rsidRDefault="004664DA">
            <w:pPr>
              <w:spacing w:after="0" w:line="240" w:lineRule="auto"/>
              <w:ind w:left="113" w:right="113"/>
              <w:jc w:val="center"/>
              <w:rPr>
                <w:rFonts w:ascii="Times New Roman" w:hAnsi="Times New Roman" w:cs="Times New Roman"/>
                <w:b/>
                <w:bCs/>
              </w:rPr>
            </w:pPr>
            <w:r>
              <w:rPr>
                <w:rFonts w:ascii="Times New Roman" w:hAnsi="Times New Roman" w:cs="Times New Roman"/>
                <w:b/>
                <w:bCs/>
                <w:rtl/>
              </w:rPr>
              <w:t>المعدل</w:t>
            </w:r>
          </w:p>
        </w:tc>
        <w:tc>
          <w:tcPr>
            <w:tcW w:w="568"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64DA" w:rsidRDefault="004664DA">
            <w:pPr>
              <w:spacing w:after="0" w:line="240" w:lineRule="auto"/>
              <w:jc w:val="center"/>
              <w:rPr>
                <w:rFonts w:ascii="Times New Roman" w:hAnsi="Times New Roman" w:cs="Times New Roman"/>
                <w:b/>
                <w:bCs/>
                <w:rtl/>
              </w:rPr>
            </w:pPr>
          </w:p>
          <w:p w:rsidR="004664DA" w:rsidRDefault="004664DA">
            <w:pPr>
              <w:spacing w:after="0" w:line="240" w:lineRule="auto"/>
              <w:jc w:val="center"/>
              <w:rPr>
                <w:rFonts w:ascii="Times New Roman" w:hAnsi="Times New Roman" w:cs="Times New Roman"/>
                <w:b/>
                <w:bCs/>
              </w:rPr>
            </w:pPr>
            <w:r>
              <w:rPr>
                <w:rFonts w:ascii="Times New Roman" w:hAnsi="Times New Roman" w:cs="Times New Roman"/>
                <w:b/>
                <w:bCs/>
                <w:rtl/>
              </w:rPr>
              <w:t>ملاحظات</w:t>
            </w:r>
          </w:p>
        </w:tc>
      </w:tr>
      <w:tr w:rsidR="004664DA">
        <w:trPr>
          <w:cantSplit/>
          <w:trHeight w:val="70"/>
        </w:trPr>
        <w:tc>
          <w:tcPr>
            <w:tcW w:w="1699" w:type="dxa"/>
            <w:gridSpan w:val="2"/>
            <w:vMerge/>
            <w:tcBorders>
              <w:top w:val="thinThickSmallGap" w:sz="24" w:space="0" w:color="auto"/>
              <w:left w:val="thickThinSmallGap" w:sz="24" w:space="0" w:color="auto"/>
              <w:bottom w:val="thinThickSmallGap" w:sz="24" w:space="0" w:color="auto"/>
              <w:right w:val="single" w:sz="12" w:space="0" w:color="403152"/>
            </w:tcBorders>
            <w:vAlign w:val="center"/>
          </w:tcPr>
          <w:p w:rsidR="004664DA" w:rsidRDefault="004664DA">
            <w:pPr>
              <w:bidi w:val="0"/>
              <w:spacing w:after="0" w:line="240" w:lineRule="auto"/>
              <w:rPr>
                <w:rFonts w:ascii="Times New Roman" w:hAnsi="Times New Roman" w:cs="Times New Roman"/>
                <w:b/>
                <w:bCs/>
              </w:rPr>
            </w:pPr>
          </w:p>
        </w:tc>
        <w:tc>
          <w:tcPr>
            <w:tcW w:w="2833" w:type="dxa"/>
            <w:vMerge/>
            <w:tcBorders>
              <w:top w:val="thinThickSmallGap" w:sz="24" w:space="0" w:color="auto"/>
              <w:left w:val="single" w:sz="12" w:space="0" w:color="403152"/>
              <w:bottom w:val="thinThickSmallGap" w:sz="24" w:space="0" w:color="auto"/>
              <w:right w:val="single" w:sz="12" w:space="0" w:color="403152"/>
            </w:tcBorders>
            <w:vAlign w:val="center"/>
          </w:tcPr>
          <w:p w:rsidR="004664DA" w:rsidRDefault="004664DA">
            <w:pPr>
              <w:bidi w:val="0"/>
              <w:spacing w:after="0" w:line="240" w:lineRule="auto"/>
              <w:rPr>
                <w:rFonts w:ascii="Times New Roman" w:hAnsi="Times New Roman" w:cs="Times New Roman"/>
                <w:b/>
                <w:bCs/>
              </w:rPr>
            </w:pPr>
          </w:p>
        </w:tc>
        <w:tc>
          <w:tcPr>
            <w:tcW w:w="5100" w:type="dxa"/>
            <w:vMerge/>
            <w:tcBorders>
              <w:top w:val="thinThickSmallGap" w:sz="24" w:space="0" w:color="auto"/>
              <w:left w:val="single" w:sz="12" w:space="0" w:color="403152"/>
              <w:bottom w:val="thinThickSmallGap" w:sz="24" w:space="0" w:color="auto"/>
              <w:right w:val="thinThickSmallGap" w:sz="24" w:space="0" w:color="auto"/>
            </w:tcBorders>
            <w:vAlign w:val="center"/>
          </w:tcPr>
          <w:p w:rsidR="004664DA" w:rsidRDefault="004664DA">
            <w:pPr>
              <w:bidi w:val="0"/>
              <w:spacing w:after="0" w:line="240" w:lineRule="auto"/>
              <w:rPr>
                <w:rFonts w:ascii="Times New Roman" w:hAnsi="Times New Roman" w:cs="Times New Roman"/>
                <w:b/>
                <w:bCs/>
              </w:rPr>
            </w:pPr>
          </w:p>
        </w:tc>
        <w:tc>
          <w:tcPr>
            <w:tcW w:w="1417" w:type="dxa"/>
            <w:gridSpan w:val="2"/>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664DA" w:rsidRDefault="004664DA">
            <w:pPr>
              <w:bidi w:val="0"/>
              <w:spacing w:after="0" w:line="240" w:lineRule="auto"/>
              <w:rPr>
                <w:rFonts w:ascii="Times New Roman" w:hAnsi="Times New Roman" w:cs="Times New Roman"/>
                <w:b/>
                <w:bCs/>
              </w:rPr>
            </w:pPr>
          </w:p>
        </w:tc>
        <w:tc>
          <w:tcPr>
            <w:tcW w:w="638" w:type="dxa"/>
            <w:tcBorders>
              <w:top w:val="single" w:sz="12" w:space="0" w:color="403152"/>
              <w:left w:val="thinThickSmallGap" w:sz="24" w:space="0" w:color="auto"/>
              <w:bottom w:val="thinThickSmallGap" w:sz="24" w:space="0" w:color="auto"/>
              <w:right w:val="single" w:sz="12" w:space="0" w:color="403152"/>
            </w:tcBorders>
            <w:vAlign w:val="center"/>
          </w:tcPr>
          <w:p w:rsidR="004664DA" w:rsidRDefault="004664DA">
            <w:pPr>
              <w:spacing w:after="0" w:line="240" w:lineRule="auto"/>
              <w:jc w:val="center"/>
              <w:rPr>
                <w:rFonts w:ascii="Times New Roman" w:hAnsi="Times New Roman" w:cs="Times New Roman"/>
                <w:b/>
                <w:bCs/>
                <w:sz w:val="20"/>
                <w:szCs w:val="20"/>
                <w:rtl/>
              </w:rPr>
            </w:pPr>
            <w:r>
              <w:rPr>
                <w:rFonts w:ascii="Times New Roman" w:hAnsi="Times New Roman" w:cs="Times New Roman"/>
                <w:b/>
                <w:bCs/>
                <w:sz w:val="20"/>
                <w:szCs w:val="20"/>
                <w:rtl/>
              </w:rPr>
              <w:t>متابعة</w:t>
            </w:r>
          </w:p>
          <w:p w:rsidR="004664DA" w:rsidRDefault="004664DA" w:rsidP="00071D8C">
            <w:pPr>
              <w:pStyle w:val="a3"/>
              <w:numPr>
                <w:ilvl w:val="0"/>
                <w:numId w:val="1"/>
              </w:numPr>
              <w:spacing w:after="0" w:line="240" w:lineRule="auto"/>
              <w:jc w:val="center"/>
              <w:rPr>
                <w:rFonts w:ascii="Times New Roman" w:hAnsi="Times New Roman" w:cs="Times New Roman"/>
                <w:b/>
                <w:bCs/>
              </w:rPr>
            </w:pPr>
          </w:p>
        </w:tc>
        <w:tc>
          <w:tcPr>
            <w:tcW w:w="638" w:type="dxa"/>
            <w:tcBorders>
              <w:top w:val="single" w:sz="12" w:space="0" w:color="403152"/>
              <w:left w:val="single" w:sz="12" w:space="0" w:color="403152"/>
              <w:bottom w:val="thinThickSmallGap" w:sz="24" w:space="0" w:color="auto"/>
              <w:right w:val="thinThickSmallGap" w:sz="24" w:space="0" w:color="auto"/>
            </w:tcBorders>
            <w:vAlign w:val="center"/>
          </w:tcPr>
          <w:p w:rsidR="004664DA" w:rsidRDefault="004664DA">
            <w:pPr>
              <w:spacing w:after="0" w:line="240" w:lineRule="auto"/>
              <w:jc w:val="center"/>
              <w:rPr>
                <w:rFonts w:ascii="Times New Roman" w:hAnsi="Times New Roman" w:cs="Times New Roman"/>
                <w:b/>
                <w:bCs/>
                <w:rtl/>
              </w:rPr>
            </w:pPr>
            <w:r>
              <w:rPr>
                <w:rFonts w:ascii="Times New Roman" w:hAnsi="Times New Roman" w:cs="Times New Roman"/>
                <w:b/>
                <w:bCs/>
                <w:rtl/>
              </w:rPr>
              <w:t>م</w:t>
            </w:r>
            <w:r>
              <w:rPr>
                <w:rFonts w:ascii="Times New Roman" w:hAnsi="Times New Roman" w:cs="Times New Roman"/>
                <w:b/>
                <w:bCs/>
                <w:sz w:val="18"/>
                <w:szCs w:val="18"/>
                <w:rtl/>
              </w:rPr>
              <w:t>تابعة</w:t>
            </w:r>
          </w:p>
          <w:p w:rsidR="004664DA" w:rsidRDefault="004664DA">
            <w:pPr>
              <w:spacing w:after="0" w:line="240" w:lineRule="auto"/>
              <w:ind w:left="73"/>
              <w:jc w:val="center"/>
              <w:rPr>
                <w:rFonts w:ascii="Times New Roman" w:hAnsi="Times New Roman" w:cs="Times New Roman"/>
                <w:b/>
                <w:bCs/>
              </w:rPr>
            </w:pPr>
            <w:r>
              <w:rPr>
                <w:rFonts w:ascii="Times New Roman" w:hAnsi="Times New Roman" w:cs="Times New Roman"/>
                <w:b/>
                <w:bCs/>
                <w:rtl/>
              </w:rPr>
              <w:t>(2)</w:t>
            </w:r>
          </w:p>
        </w:tc>
        <w:tc>
          <w:tcPr>
            <w:tcW w:w="708" w:type="dxa"/>
            <w:vMerge/>
            <w:tcBorders>
              <w:top w:val="thinThickSmallGap" w:sz="24" w:space="0" w:color="auto"/>
              <w:left w:val="thinThickSmallGap" w:sz="24" w:space="0" w:color="auto"/>
              <w:bottom w:val="thinThickSmallGap" w:sz="24" w:space="0" w:color="auto"/>
              <w:right w:val="single" w:sz="12" w:space="0" w:color="403152"/>
            </w:tcBorders>
            <w:vAlign w:val="center"/>
          </w:tcPr>
          <w:p w:rsidR="004664DA" w:rsidRDefault="004664DA">
            <w:pPr>
              <w:bidi w:val="0"/>
              <w:spacing w:after="0" w:line="240" w:lineRule="auto"/>
              <w:rPr>
                <w:rFonts w:ascii="Times New Roman" w:hAnsi="Times New Roman" w:cs="Times New Roman"/>
                <w:b/>
                <w:bCs/>
              </w:rPr>
            </w:pPr>
          </w:p>
        </w:tc>
        <w:tc>
          <w:tcPr>
            <w:tcW w:w="709" w:type="dxa"/>
            <w:vMerge/>
            <w:tcBorders>
              <w:top w:val="thinThickSmallGap" w:sz="24" w:space="0" w:color="auto"/>
              <w:left w:val="single" w:sz="12" w:space="0" w:color="403152"/>
              <w:bottom w:val="thinThickSmallGap" w:sz="24" w:space="0" w:color="auto"/>
              <w:right w:val="thinThickSmallGap" w:sz="24" w:space="0" w:color="auto"/>
            </w:tcBorders>
            <w:vAlign w:val="center"/>
          </w:tcPr>
          <w:p w:rsidR="004664DA" w:rsidRDefault="004664DA">
            <w:pPr>
              <w:bidi w:val="0"/>
              <w:spacing w:after="0" w:line="240" w:lineRule="auto"/>
              <w:rPr>
                <w:rFonts w:ascii="Times New Roman" w:hAnsi="Times New Roman" w:cs="Times New Roman"/>
                <w:b/>
                <w:bCs/>
              </w:rPr>
            </w:pPr>
          </w:p>
        </w:tc>
        <w:tc>
          <w:tcPr>
            <w:tcW w:w="568"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664DA" w:rsidRDefault="004664DA">
            <w:pPr>
              <w:bidi w:val="0"/>
              <w:spacing w:after="0" w:line="240" w:lineRule="auto"/>
              <w:rPr>
                <w:rFonts w:ascii="Times New Roman" w:hAnsi="Times New Roman" w:cs="Times New Roman"/>
                <w:b/>
                <w:bCs/>
              </w:rPr>
            </w:pPr>
          </w:p>
        </w:tc>
      </w:tr>
      <w:tr w:rsidR="004664DA">
        <w:trPr>
          <w:cantSplit/>
          <w:trHeight w:val="1116"/>
        </w:trPr>
        <w:tc>
          <w:tcPr>
            <w:tcW w:w="424" w:type="dxa"/>
            <w:tcBorders>
              <w:top w:val="thinThickSmallGap" w:sz="24" w:space="0" w:color="auto"/>
              <w:left w:val="thickThinSmallGap" w:sz="24" w:space="0" w:color="auto"/>
              <w:bottom w:val="single" w:sz="12" w:space="0" w:color="403152"/>
              <w:right w:val="single" w:sz="12" w:space="0" w:color="403152"/>
            </w:tcBorders>
            <w:textDirection w:val="btLr"/>
            <w:vAlign w:val="center"/>
          </w:tcPr>
          <w:p w:rsidR="004664DA" w:rsidRDefault="004664DA" w:rsidP="004664DA">
            <w:pPr>
              <w:spacing w:after="0" w:line="240" w:lineRule="auto"/>
              <w:rPr>
                <w:rFonts w:cs="Times New Roman"/>
                <w:sz w:val="20"/>
                <w:szCs w:val="20"/>
              </w:rPr>
            </w:pPr>
          </w:p>
        </w:tc>
        <w:tc>
          <w:tcPr>
            <w:tcW w:w="1275" w:type="dxa"/>
            <w:tcBorders>
              <w:top w:val="thinThickSmallGap" w:sz="24" w:space="0" w:color="auto"/>
              <w:left w:val="single" w:sz="12" w:space="0" w:color="403152"/>
              <w:bottom w:val="single" w:sz="12" w:space="0" w:color="403152"/>
              <w:right w:val="single" w:sz="12" w:space="0" w:color="403152"/>
            </w:tcBorders>
            <w:vAlign w:val="center"/>
          </w:tcPr>
          <w:p w:rsidR="004664DA" w:rsidRDefault="004664DA" w:rsidP="004664DA">
            <w:pPr>
              <w:spacing w:after="0" w:line="240" w:lineRule="auto"/>
              <w:jc w:val="center"/>
              <w:rPr>
                <w:rFonts w:ascii="Times New Roman" w:hAnsi="Times New Roman" w:cs="Times New Roman"/>
                <w:b/>
                <w:bCs/>
              </w:rPr>
            </w:pPr>
            <w:r>
              <w:rPr>
                <w:rFonts w:ascii="Times New Roman" w:hAnsi="Times New Roman" w:cs="Times New Roman"/>
                <w:b/>
                <w:bCs/>
                <w:rtl/>
              </w:rPr>
              <w:t>18ـ مع الزملاء</w:t>
            </w:r>
          </w:p>
        </w:tc>
        <w:tc>
          <w:tcPr>
            <w:tcW w:w="2833" w:type="dxa"/>
            <w:tcBorders>
              <w:top w:val="thinThickSmallGap" w:sz="24" w:space="0" w:color="auto"/>
              <w:left w:val="single" w:sz="12" w:space="0" w:color="403152"/>
              <w:bottom w:val="single" w:sz="12" w:space="0" w:color="403152"/>
              <w:right w:val="single" w:sz="12" w:space="0" w:color="403152"/>
            </w:tcBorders>
            <w:vAlign w:val="center"/>
          </w:tcPr>
          <w:p w:rsidR="004664DA" w:rsidRDefault="004664DA" w:rsidP="004664DA">
            <w:pPr>
              <w:pStyle w:val="a3"/>
              <w:numPr>
                <w:ilvl w:val="0"/>
                <w:numId w:val="28"/>
              </w:numPr>
              <w:spacing w:after="0" w:line="240" w:lineRule="auto"/>
              <w:ind w:left="175" w:hanging="142"/>
              <w:jc w:val="center"/>
              <w:rPr>
                <w:rFonts w:ascii="Times New Roman" w:hAnsi="Times New Roman" w:cs="Times New Roman"/>
                <w:b/>
                <w:bCs/>
                <w:rtl/>
              </w:rPr>
            </w:pPr>
            <w:r>
              <w:rPr>
                <w:rFonts w:ascii="Times New Roman" w:hAnsi="Times New Roman" w:cs="Times New Roman"/>
                <w:b/>
                <w:bCs/>
                <w:rtl/>
              </w:rPr>
              <w:t>إقامة علاقات أخوية وودية واجتماعية حسنة.</w:t>
            </w:r>
          </w:p>
          <w:p w:rsidR="004664DA" w:rsidRDefault="004664DA" w:rsidP="004664DA">
            <w:pPr>
              <w:pStyle w:val="a3"/>
              <w:numPr>
                <w:ilvl w:val="0"/>
                <w:numId w:val="28"/>
              </w:numPr>
              <w:spacing w:after="0" w:line="240" w:lineRule="auto"/>
              <w:ind w:left="175" w:hanging="142"/>
              <w:jc w:val="center"/>
              <w:rPr>
                <w:rFonts w:ascii="Times New Roman" w:hAnsi="Times New Roman" w:cs="Times New Roman"/>
                <w:b/>
                <w:bCs/>
                <w:rtl/>
              </w:rPr>
            </w:pPr>
            <w:r>
              <w:rPr>
                <w:rFonts w:ascii="Times New Roman" w:hAnsi="Times New Roman" w:cs="Times New Roman"/>
                <w:b/>
                <w:bCs/>
                <w:rtl/>
              </w:rPr>
              <w:t>التعاون مع الجميع فبما يخدم المصلحة التعليمية والتربوية.</w:t>
            </w:r>
          </w:p>
          <w:p w:rsidR="004664DA" w:rsidRDefault="004664DA" w:rsidP="004664DA">
            <w:pPr>
              <w:pStyle w:val="a3"/>
              <w:numPr>
                <w:ilvl w:val="0"/>
                <w:numId w:val="28"/>
              </w:numPr>
              <w:spacing w:after="0" w:line="240" w:lineRule="auto"/>
              <w:ind w:left="0" w:firstLine="33"/>
              <w:rPr>
                <w:rFonts w:ascii="Times New Roman" w:hAnsi="Times New Roman" w:cs="Times New Roman"/>
                <w:b/>
                <w:bCs/>
              </w:rPr>
            </w:pPr>
            <w:r>
              <w:rPr>
                <w:rFonts w:ascii="Times New Roman" w:hAnsi="Times New Roman" w:cs="Times New Roman"/>
                <w:b/>
                <w:bCs/>
                <w:rtl/>
              </w:rPr>
              <w:t>الاحترام المتبادل.</w:t>
            </w:r>
          </w:p>
          <w:p w:rsidR="004664DA" w:rsidRDefault="004664DA" w:rsidP="004664DA">
            <w:pPr>
              <w:pStyle w:val="a3"/>
              <w:numPr>
                <w:ilvl w:val="0"/>
                <w:numId w:val="28"/>
              </w:numPr>
              <w:spacing w:after="0" w:line="240" w:lineRule="auto"/>
              <w:ind w:left="175" w:hanging="142"/>
              <w:jc w:val="center"/>
              <w:rPr>
                <w:rFonts w:ascii="Times New Roman" w:hAnsi="Times New Roman" w:cs="Times New Roman"/>
                <w:b/>
                <w:bCs/>
              </w:rPr>
            </w:pPr>
            <w:r>
              <w:rPr>
                <w:rFonts w:ascii="Times New Roman" w:hAnsi="Times New Roman" w:cs="Times New Roman"/>
                <w:b/>
                <w:bCs/>
                <w:rtl/>
              </w:rPr>
              <w:t>مدى الاستفادة بتبادل الخبرات الجيدة.</w:t>
            </w:r>
          </w:p>
        </w:tc>
        <w:tc>
          <w:tcPr>
            <w:tcW w:w="5100" w:type="dxa"/>
            <w:tcBorders>
              <w:top w:val="thinThickSmallGap" w:sz="24" w:space="0" w:color="auto"/>
              <w:left w:val="single" w:sz="12" w:space="0" w:color="403152"/>
              <w:bottom w:val="single" w:sz="12" w:space="0" w:color="403152"/>
              <w:right w:val="thinThickSmallGap" w:sz="24" w:space="0" w:color="auto"/>
            </w:tcBorders>
          </w:tcPr>
          <w:p w:rsidR="004664DA" w:rsidRDefault="004664DA" w:rsidP="004664DA">
            <w:pPr>
              <w:pStyle w:val="a3"/>
              <w:spacing w:after="0" w:line="240" w:lineRule="auto"/>
              <w:ind w:left="162"/>
              <w:jc w:val="both"/>
              <w:rPr>
                <w:rFonts w:ascii="Times New Roman" w:hAnsi="Times New Roman" w:cs="Times New Roman"/>
                <w:b/>
                <w:bCs/>
                <w:rtl/>
              </w:rPr>
            </w:pPr>
            <w:r>
              <w:rPr>
                <w:rFonts w:ascii="Times New Roman" w:hAnsi="Times New Roman" w:cs="Times New Roman"/>
                <w:b/>
                <w:bCs/>
                <w:rtl/>
              </w:rPr>
              <w:t xml:space="preserve">         </w:t>
            </w:r>
          </w:p>
          <w:p w:rsidR="004664DA" w:rsidRDefault="004664DA" w:rsidP="004664DA">
            <w:pPr>
              <w:pStyle w:val="a3"/>
              <w:spacing w:after="0" w:line="240" w:lineRule="auto"/>
              <w:ind w:left="162"/>
              <w:jc w:val="both"/>
              <w:rPr>
                <w:rFonts w:ascii="Times New Roman" w:hAnsi="Times New Roman" w:cs="Times New Roman"/>
                <w:b/>
                <w:bCs/>
                <w:rtl/>
              </w:rPr>
            </w:pPr>
            <w:r>
              <w:rPr>
                <w:rFonts w:ascii="Times New Roman" w:hAnsi="Times New Roman" w:cs="Times New Roman"/>
                <w:b/>
                <w:bCs/>
                <w:rtl/>
              </w:rPr>
              <w:t>ويمكن ملاحظة ذلك عن طريق عدة أمور اهمها :</w:t>
            </w:r>
          </w:p>
          <w:p w:rsidR="004664DA" w:rsidRDefault="004664DA" w:rsidP="004664DA">
            <w:pPr>
              <w:pStyle w:val="a3"/>
              <w:numPr>
                <w:ilvl w:val="0"/>
                <w:numId w:val="26"/>
              </w:numPr>
              <w:tabs>
                <w:tab w:val="left" w:pos="-135"/>
                <w:tab w:val="left" w:pos="135"/>
              </w:tabs>
              <w:spacing w:after="0" w:line="240" w:lineRule="auto"/>
              <w:jc w:val="both"/>
              <w:rPr>
                <w:rFonts w:ascii="Times New Roman" w:hAnsi="Times New Roman" w:cs="Times New Roman"/>
                <w:b/>
                <w:bCs/>
                <w:rtl/>
              </w:rPr>
            </w:pPr>
            <w:r>
              <w:rPr>
                <w:rFonts w:ascii="Times New Roman" w:hAnsi="Times New Roman" w:cs="Times New Roman"/>
                <w:b/>
                <w:bCs/>
                <w:rtl/>
              </w:rPr>
              <w:t>نوع العلاقة التي تربط بينها وبين زميلاتها في العمل:</w:t>
            </w:r>
          </w:p>
          <w:p w:rsidR="004664DA" w:rsidRDefault="004664DA" w:rsidP="004664DA">
            <w:pPr>
              <w:pStyle w:val="a3"/>
              <w:numPr>
                <w:ilvl w:val="0"/>
                <w:numId w:val="28"/>
              </w:numPr>
              <w:tabs>
                <w:tab w:val="left" w:pos="-135"/>
                <w:tab w:val="left" w:pos="135"/>
              </w:tabs>
              <w:spacing w:after="0" w:line="240" w:lineRule="auto"/>
              <w:jc w:val="both"/>
              <w:rPr>
                <w:rFonts w:ascii="Times New Roman" w:hAnsi="Times New Roman" w:cs="Times New Roman"/>
                <w:b/>
                <w:bCs/>
                <w:rtl/>
              </w:rPr>
            </w:pPr>
            <w:r>
              <w:rPr>
                <w:rFonts w:ascii="Times New Roman" w:hAnsi="Times New Roman" w:cs="Times New Roman"/>
                <w:b/>
                <w:bCs/>
                <w:rtl/>
              </w:rPr>
              <w:t>إيجابية مع : (الجميع – الغالبية – القلة )</w:t>
            </w:r>
          </w:p>
          <w:p w:rsidR="004664DA" w:rsidRDefault="004664DA" w:rsidP="004664DA">
            <w:pPr>
              <w:pStyle w:val="a3"/>
              <w:tabs>
                <w:tab w:val="left" w:pos="-135"/>
                <w:tab w:val="left" w:pos="135"/>
              </w:tabs>
              <w:spacing w:after="0" w:line="240" w:lineRule="auto"/>
              <w:jc w:val="both"/>
              <w:rPr>
                <w:rFonts w:ascii="Times New Roman" w:hAnsi="Times New Roman" w:cs="Times New Roman"/>
                <w:b/>
                <w:bCs/>
              </w:rPr>
            </w:pPr>
            <w:r>
              <w:rPr>
                <w:rFonts w:ascii="Times New Roman" w:hAnsi="Times New Roman" w:cs="Times New Roman"/>
                <w:b/>
                <w:bCs/>
                <w:rtl/>
              </w:rPr>
              <w:t>سلبية مع :   (الجميع – الغالبية – القلة )</w:t>
            </w:r>
          </w:p>
          <w:p w:rsidR="004664DA" w:rsidRDefault="004664DA" w:rsidP="004664DA">
            <w:pPr>
              <w:pStyle w:val="a3"/>
              <w:numPr>
                <w:ilvl w:val="0"/>
                <w:numId w:val="28"/>
              </w:numPr>
              <w:tabs>
                <w:tab w:val="left" w:pos="-135"/>
                <w:tab w:val="left" w:pos="135"/>
              </w:tabs>
              <w:spacing w:after="0" w:line="240" w:lineRule="auto"/>
              <w:jc w:val="both"/>
              <w:rPr>
                <w:rFonts w:ascii="Times New Roman" w:hAnsi="Times New Roman" w:cs="Times New Roman"/>
                <w:b/>
                <w:bCs/>
              </w:rPr>
            </w:pPr>
            <w:r>
              <w:rPr>
                <w:rFonts w:ascii="Times New Roman" w:hAnsi="Times New Roman" w:cs="Times New Roman"/>
                <w:b/>
                <w:bCs/>
                <w:rtl/>
              </w:rPr>
              <w:t xml:space="preserve">تأثير العلاقة على أداء العمل: </w:t>
            </w:r>
          </w:p>
          <w:p w:rsidR="004664DA" w:rsidRDefault="004664DA" w:rsidP="004664DA">
            <w:pPr>
              <w:pStyle w:val="a3"/>
              <w:tabs>
                <w:tab w:val="left" w:pos="-135"/>
                <w:tab w:val="left" w:pos="135"/>
              </w:tabs>
              <w:spacing w:after="0" w:line="240" w:lineRule="auto"/>
              <w:jc w:val="both"/>
              <w:rPr>
                <w:rFonts w:ascii="Times New Roman" w:hAnsi="Times New Roman" w:cs="Times New Roman"/>
                <w:b/>
                <w:bCs/>
              </w:rPr>
            </w:pPr>
            <w:r>
              <w:rPr>
                <w:rFonts w:ascii="Times New Roman" w:hAnsi="Times New Roman" w:cs="Times New Roman"/>
                <w:b/>
                <w:bCs/>
                <w:rtl/>
              </w:rPr>
              <w:t>( إيجابي – سلبي -  بدون تأثير )</w:t>
            </w:r>
          </w:p>
        </w:tc>
        <w:tc>
          <w:tcPr>
            <w:tcW w:w="850" w:type="dxa"/>
            <w:tcBorders>
              <w:top w:val="thinThickSmallGap" w:sz="24" w:space="0" w:color="auto"/>
              <w:left w:val="thinThickSmallGap" w:sz="24" w:space="0" w:color="auto"/>
              <w:bottom w:val="single" w:sz="12" w:space="0" w:color="403152"/>
              <w:right w:val="single" w:sz="12" w:space="0" w:color="403152"/>
            </w:tcBorders>
          </w:tcPr>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tl/>
              </w:rPr>
            </w:pPr>
            <w:r>
              <w:rPr>
                <w:rFonts w:ascii="Times New Roman" w:hAnsi="Times New Roman" w:cs="Times New Roman"/>
                <w:b/>
                <w:bCs/>
                <w:rtl/>
              </w:rPr>
              <w:t>1</w:t>
            </w:r>
          </w:p>
          <w:p w:rsidR="004664DA" w:rsidRDefault="004664DA" w:rsidP="004664DA">
            <w:pPr>
              <w:spacing w:after="0" w:line="240" w:lineRule="auto"/>
              <w:jc w:val="center"/>
              <w:rPr>
                <w:rFonts w:ascii="Times New Roman" w:hAnsi="Times New Roman" w:cs="Times New Roman"/>
                <w:b/>
                <w:bCs/>
                <w:rtl/>
              </w:rPr>
            </w:pPr>
            <w:r>
              <w:rPr>
                <w:rFonts w:ascii="Times New Roman" w:hAnsi="Times New Roman" w:cs="Times New Roman"/>
                <w:b/>
                <w:bCs/>
                <w:rtl/>
              </w:rPr>
              <w:t>1</w:t>
            </w:r>
          </w:p>
          <w:p w:rsidR="004664DA" w:rsidRDefault="004664DA" w:rsidP="004664DA">
            <w:pPr>
              <w:spacing w:after="0" w:line="240" w:lineRule="auto"/>
              <w:jc w:val="center"/>
              <w:rPr>
                <w:rFonts w:ascii="Times New Roman" w:hAnsi="Times New Roman" w:cs="Times New Roman"/>
                <w:b/>
                <w:bCs/>
              </w:rPr>
            </w:pPr>
            <w:r>
              <w:rPr>
                <w:rFonts w:ascii="Times New Roman" w:hAnsi="Times New Roman" w:cs="Times New Roman"/>
                <w:b/>
                <w:bCs/>
                <w:rtl/>
              </w:rPr>
              <w:t>2</w:t>
            </w:r>
          </w:p>
        </w:tc>
        <w:tc>
          <w:tcPr>
            <w:tcW w:w="567" w:type="dxa"/>
            <w:tcBorders>
              <w:top w:val="thinThickSmallGap" w:sz="24" w:space="0" w:color="auto"/>
              <w:left w:val="single" w:sz="12" w:space="0" w:color="403152"/>
              <w:bottom w:val="single" w:sz="12" w:space="0" w:color="403152"/>
              <w:right w:val="thinThickSmallGap" w:sz="24" w:space="0" w:color="auto"/>
            </w:tcBorders>
            <w:vAlign w:val="center"/>
          </w:tcPr>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tl/>
              </w:rPr>
            </w:pPr>
            <w:r>
              <w:rPr>
                <w:rFonts w:ascii="Times New Roman" w:hAnsi="Times New Roman" w:cs="Times New Roman"/>
                <w:b/>
                <w:bCs/>
                <w:rtl/>
              </w:rPr>
              <w:t>4</w:t>
            </w:r>
          </w:p>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Pr>
            </w:pPr>
          </w:p>
        </w:tc>
        <w:tc>
          <w:tcPr>
            <w:tcW w:w="638" w:type="dxa"/>
            <w:tcBorders>
              <w:top w:val="thinThickSmallGap" w:sz="24" w:space="0" w:color="auto"/>
              <w:left w:val="thinThickSmallGap" w:sz="24" w:space="0" w:color="auto"/>
              <w:bottom w:val="single" w:sz="12" w:space="0" w:color="403152"/>
              <w:right w:val="single" w:sz="12" w:space="0" w:color="403152"/>
            </w:tcBorders>
            <w:textDirection w:val="tbRl"/>
            <w:vAlign w:val="center"/>
          </w:tcPr>
          <w:p w:rsidR="004664DA" w:rsidRDefault="004664DA" w:rsidP="004664DA">
            <w:pPr>
              <w:spacing w:after="0" w:line="240" w:lineRule="auto"/>
              <w:rPr>
                <w:rFonts w:cs="Times New Roman"/>
                <w:sz w:val="20"/>
                <w:szCs w:val="20"/>
              </w:rPr>
            </w:pPr>
          </w:p>
        </w:tc>
        <w:tc>
          <w:tcPr>
            <w:tcW w:w="638" w:type="dxa"/>
            <w:tcBorders>
              <w:top w:val="thinThickSmallGap" w:sz="24" w:space="0" w:color="auto"/>
              <w:left w:val="single" w:sz="12" w:space="0" w:color="403152"/>
              <w:bottom w:val="single" w:sz="12" w:space="0" w:color="403152"/>
              <w:right w:val="thinThickSmallGap" w:sz="24" w:space="0" w:color="auto"/>
            </w:tcBorders>
            <w:textDirection w:val="tbRl"/>
            <w:vAlign w:val="center"/>
          </w:tcPr>
          <w:p w:rsidR="004664DA" w:rsidRDefault="004664DA" w:rsidP="004664DA">
            <w:pPr>
              <w:spacing w:after="0" w:line="240" w:lineRule="auto"/>
              <w:rPr>
                <w:rFonts w:cs="Times New Roman"/>
                <w:sz w:val="20"/>
                <w:szCs w:val="20"/>
              </w:rPr>
            </w:pPr>
          </w:p>
        </w:tc>
        <w:tc>
          <w:tcPr>
            <w:tcW w:w="708" w:type="dxa"/>
            <w:tcBorders>
              <w:top w:val="thinThickSmallGap" w:sz="24" w:space="0" w:color="auto"/>
              <w:left w:val="thinThickSmallGap" w:sz="24" w:space="0" w:color="auto"/>
              <w:bottom w:val="single" w:sz="12" w:space="0" w:color="403152"/>
              <w:right w:val="single" w:sz="12" w:space="0" w:color="403152"/>
            </w:tcBorders>
            <w:vAlign w:val="center"/>
          </w:tcPr>
          <w:p w:rsidR="004664DA" w:rsidRDefault="004664DA" w:rsidP="004664DA">
            <w:pPr>
              <w:spacing w:after="0" w:line="240" w:lineRule="auto"/>
              <w:rPr>
                <w:rFonts w:cs="Times New Roman"/>
                <w:sz w:val="20"/>
                <w:szCs w:val="20"/>
              </w:rPr>
            </w:pPr>
          </w:p>
        </w:tc>
        <w:tc>
          <w:tcPr>
            <w:tcW w:w="709" w:type="dxa"/>
            <w:tcBorders>
              <w:top w:val="thinThickSmallGap" w:sz="24" w:space="0" w:color="auto"/>
              <w:left w:val="single" w:sz="12" w:space="0" w:color="403152"/>
              <w:bottom w:val="single" w:sz="12" w:space="0" w:color="403152"/>
              <w:right w:val="thinThickSmallGap" w:sz="24" w:space="0" w:color="auto"/>
            </w:tcBorders>
            <w:textDirection w:val="tbRl"/>
            <w:vAlign w:val="center"/>
          </w:tcPr>
          <w:p w:rsidR="004664DA" w:rsidRDefault="004664DA" w:rsidP="004664DA">
            <w:pPr>
              <w:spacing w:after="0" w:line="240" w:lineRule="auto"/>
              <w:rPr>
                <w:rFonts w:cs="Times New Roman"/>
                <w:sz w:val="20"/>
                <w:szCs w:val="20"/>
              </w:rPr>
            </w:pPr>
          </w:p>
        </w:tc>
        <w:tc>
          <w:tcPr>
            <w:tcW w:w="568" w:type="dxa"/>
            <w:tcBorders>
              <w:top w:val="thinThickSmallGap" w:sz="24" w:space="0" w:color="auto"/>
              <w:left w:val="thinThickSmallGap" w:sz="24" w:space="0" w:color="auto"/>
              <w:bottom w:val="single" w:sz="12" w:space="0" w:color="403152"/>
              <w:right w:val="thinThickSmallGap" w:sz="24" w:space="0" w:color="auto"/>
            </w:tcBorders>
          </w:tcPr>
          <w:p w:rsidR="004664DA" w:rsidRDefault="004664DA" w:rsidP="004664DA">
            <w:pPr>
              <w:spacing w:after="0" w:line="240" w:lineRule="auto"/>
              <w:jc w:val="center"/>
              <w:rPr>
                <w:rFonts w:ascii="Times New Roman" w:hAnsi="Times New Roman" w:cs="Times New Roman"/>
                <w:b/>
                <w:bCs/>
              </w:rPr>
            </w:pPr>
          </w:p>
        </w:tc>
      </w:tr>
      <w:tr w:rsidR="004664DA">
        <w:trPr>
          <w:cantSplit/>
          <w:trHeight w:val="1116"/>
        </w:trPr>
        <w:tc>
          <w:tcPr>
            <w:tcW w:w="424" w:type="dxa"/>
            <w:tcBorders>
              <w:top w:val="single" w:sz="12" w:space="0" w:color="403152"/>
              <w:left w:val="thickThinSmallGap" w:sz="24" w:space="0" w:color="auto"/>
              <w:bottom w:val="thinThickSmallGap" w:sz="24" w:space="0" w:color="auto"/>
              <w:right w:val="single" w:sz="12" w:space="0" w:color="403152"/>
            </w:tcBorders>
            <w:textDirection w:val="btLr"/>
            <w:vAlign w:val="center"/>
          </w:tcPr>
          <w:p w:rsidR="004664DA" w:rsidRDefault="004664DA" w:rsidP="004664DA">
            <w:pPr>
              <w:spacing w:after="0" w:line="240" w:lineRule="auto"/>
              <w:ind w:left="113" w:right="113"/>
              <w:jc w:val="center"/>
              <w:rPr>
                <w:rFonts w:ascii="Times New Roman" w:hAnsi="Times New Roman" w:cs="Times New Roman"/>
                <w:b/>
                <w:bCs/>
              </w:rPr>
            </w:pPr>
            <w:r>
              <w:rPr>
                <w:rFonts w:ascii="Times New Roman" w:hAnsi="Times New Roman" w:cs="Times New Roman"/>
                <w:b/>
                <w:bCs/>
                <w:rtl/>
              </w:rPr>
              <w:t>الاداء</w:t>
            </w:r>
          </w:p>
        </w:tc>
        <w:tc>
          <w:tcPr>
            <w:tcW w:w="1275" w:type="dxa"/>
            <w:tcBorders>
              <w:top w:val="single" w:sz="12" w:space="0" w:color="403152"/>
              <w:left w:val="single" w:sz="12" w:space="0" w:color="403152"/>
              <w:bottom w:val="thinThickSmallGap" w:sz="24" w:space="0" w:color="auto"/>
              <w:right w:val="single" w:sz="12" w:space="0" w:color="403152"/>
            </w:tcBorders>
            <w:vAlign w:val="center"/>
          </w:tcPr>
          <w:p w:rsidR="004664DA" w:rsidRDefault="004664DA" w:rsidP="004664DA">
            <w:pPr>
              <w:spacing w:after="0" w:line="240" w:lineRule="auto"/>
              <w:jc w:val="center"/>
              <w:rPr>
                <w:rFonts w:ascii="Times New Roman" w:hAnsi="Times New Roman" w:cs="Times New Roman"/>
                <w:b/>
                <w:bCs/>
              </w:rPr>
            </w:pPr>
            <w:r>
              <w:rPr>
                <w:rFonts w:ascii="Times New Roman" w:hAnsi="Times New Roman" w:cs="Times New Roman"/>
                <w:b/>
                <w:bCs/>
                <w:rtl/>
              </w:rPr>
              <w:t>19ـ مع الطالبات وأولياء الأمور</w:t>
            </w:r>
          </w:p>
        </w:tc>
        <w:tc>
          <w:tcPr>
            <w:tcW w:w="2833" w:type="dxa"/>
            <w:tcBorders>
              <w:top w:val="single" w:sz="12" w:space="0" w:color="403152"/>
              <w:left w:val="single" w:sz="12" w:space="0" w:color="403152"/>
              <w:bottom w:val="thinThickSmallGap" w:sz="24" w:space="0" w:color="auto"/>
              <w:right w:val="single" w:sz="12" w:space="0" w:color="403152"/>
            </w:tcBorders>
            <w:vAlign w:val="center"/>
          </w:tcPr>
          <w:p w:rsidR="004664DA" w:rsidRDefault="004664DA" w:rsidP="004664DA">
            <w:pPr>
              <w:pStyle w:val="a3"/>
              <w:numPr>
                <w:ilvl w:val="0"/>
                <w:numId w:val="28"/>
              </w:numPr>
              <w:spacing w:after="0" w:line="240" w:lineRule="auto"/>
              <w:ind w:left="360"/>
              <w:jc w:val="center"/>
              <w:rPr>
                <w:rFonts w:ascii="Times New Roman" w:hAnsi="Times New Roman" w:cs="Times New Roman"/>
                <w:b/>
                <w:bCs/>
                <w:rtl/>
              </w:rPr>
            </w:pPr>
            <w:r>
              <w:rPr>
                <w:rFonts w:ascii="Times New Roman" w:hAnsi="Times New Roman" w:cs="Times New Roman"/>
                <w:b/>
                <w:bCs/>
                <w:rtl/>
              </w:rPr>
              <w:t>التعامل بلطف وبشاشة مع الطالبات</w:t>
            </w:r>
          </w:p>
          <w:p w:rsidR="004664DA" w:rsidRDefault="004664DA" w:rsidP="004664DA">
            <w:pPr>
              <w:pStyle w:val="a3"/>
              <w:numPr>
                <w:ilvl w:val="0"/>
                <w:numId w:val="28"/>
              </w:numPr>
              <w:spacing w:after="0" w:line="240" w:lineRule="auto"/>
              <w:ind w:left="360"/>
              <w:jc w:val="center"/>
              <w:rPr>
                <w:rFonts w:ascii="Times New Roman" w:hAnsi="Times New Roman" w:cs="Times New Roman"/>
                <w:b/>
                <w:bCs/>
              </w:rPr>
            </w:pPr>
            <w:r>
              <w:rPr>
                <w:rFonts w:ascii="Times New Roman" w:hAnsi="Times New Roman" w:cs="Times New Roman"/>
                <w:b/>
                <w:bCs/>
                <w:rtl/>
              </w:rPr>
              <w:t>إشاعة روح المحبة ولإخاء بين الطالبات .</w:t>
            </w:r>
          </w:p>
          <w:p w:rsidR="004664DA" w:rsidRDefault="004664DA" w:rsidP="004664DA">
            <w:pPr>
              <w:pStyle w:val="a3"/>
              <w:numPr>
                <w:ilvl w:val="0"/>
                <w:numId w:val="28"/>
              </w:numPr>
              <w:spacing w:after="0" w:line="240" w:lineRule="auto"/>
              <w:ind w:left="360"/>
              <w:jc w:val="center"/>
              <w:rPr>
                <w:rFonts w:ascii="Times New Roman" w:hAnsi="Times New Roman" w:cs="Times New Roman"/>
                <w:b/>
                <w:bCs/>
              </w:rPr>
            </w:pPr>
            <w:r>
              <w:rPr>
                <w:rFonts w:ascii="Times New Roman" w:hAnsi="Times New Roman" w:cs="Times New Roman"/>
                <w:b/>
                <w:bCs/>
                <w:rtl/>
              </w:rPr>
              <w:t xml:space="preserve">دعوة أمهات الطالبات ومشاركتهن في متابعة بناتهن وتقويمهن دراسياً </w:t>
            </w:r>
          </w:p>
          <w:p w:rsidR="004664DA" w:rsidRDefault="004664DA" w:rsidP="004664DA">
            <w:pPr>
              <w:spacing w:after="0" w:line="240" w:lineRule="auto"/>
              <w:jc w:val="center"/>
              <w:rPr>
                <w:rFonts w:ascii="Times New Roman" w:hAnsi="Times New Roman" w:cs="Times New Roman"/>
                <w:b/>
                <w:bCs/>
              </w:rPr>
            </w:pPr>
            <w:r>
              <w:rPr>
                <w:rFonts w:ascii="Times New Roman" w:hAnsi="Times New Roman" w:cs="Times New Roman"/>
                <w:b/>
                <w:bCs/>
                <w:rtl/>
              </w:rPr>
              <w:t>ـ القدرة على تكوين جو اللقاء والمناقشة الايجابية للصالح العام مع أولياء الطالبات</w:t>
            </w:r>
          </w:p>
        </w:tc>
        <w:tc>
          <w:tcPr>
            <w:tcW w:w="5100" w:type="dxa"/>
            <w:tcBorders>
              <w:top w:val="single" w:sz="12" w:space="0" w:color="403152"/>
              <w:left w:val="single" w:sz="12" w:space="0" w:color="403152"/>
              <w:bottom w:val="thinThickSmallGap" w:sz="24" w:space="0" w:color="auto"/>
              <w:right w:val="thinThickSmallGap" w:sz="24" w:space="0" w:color="auto"/>
            </w:tcBorders>
          </w:tcPr>
          <w:p w:rsidR="004664DA" w:rsidRDefault="004664DA" w:rsidP="004664DA">
            <w:pPr>
              <w:pStyle w:val="a3"/>
              <w:numPr>
                <w:ilvl w:val="0"/>
                <w:numId w:val="26"/>
              </w:numPr>
              <w:tabs>
                <w:tab w:val="left" w:pos="-135"/>
                <w:tab w:val="left" w:pos="135"/>
              </w:tabs>
              <w:spacing w:after="0" w:line="240" w:lineRule="auto"/>
              <w:ind w:left="502"/>
              <w:rPr>
                <w:rFonts w:ascii="Times New Roman" w:hAnsi="Times New Roman" w:cs="Times New Roman"/>
                <w:b/>
                <w:bCs/>
                <w:rtl/>
              </w:rPr>
            </w:pPr>
            <w:r>
              <w:rPr>
                <w:rFonts w:ascii="Times New Roman" w:hAnsi="Times New Roman" w:cs="Times New Roman"/>
                <w:b/>
                <w:bCs/>
                <w:rtl/>
              </w:rPr>
              <w:t>ويمكن ملاحظة ذلك من خلال الإطلاع على :</w:t>
            </w:r>
          </w:p>
          <w:p w:rsidR="004664DA" w:rsidRDefault="004664DA" w:rsidP="004664DA">
            <w:pPr>
              <w:pStyle w:val="a3"/>
              <w:numPr>
                <w:ilvl w:val="0"/>
                <w:numId w:val="37"/>
              </w:numPr>
              <w:tabs>
                <w:tab w:val="left" w:pos="-135"/>
                <w:tab w:val="left" w:pos="135"/>
              </w:tabs>
              <w:spacing w:after="0" w:line="240" w:lineRule="auto"/>
              <w:rPr>
                <w:rFonts w:ascii="Times New Roman" w:hAnsi="Times New Roman" w:cs="Times New Roman"/>
                <w:b/>
                <w:bCs/>
              </w:rPr>
            </w:pPr>
            <w:r>
              <w:rPr>
                <w:rFonts w:ascii="Times New Roman" w:hAnsi="Times New Roman" w:cs="Times New Roman"/>
                <w:b/>
                <w:bCs/>
                <w:rtl/>
              </w:rPr>
              <w:t xml:space="preserve">سجل متابعة الطالبات المتفوقات والمتأخرات وما دون فيه من ملاحظات </w:t>
            </w:r>
          </w:p>
          <w:p w:rsidR="004664DA" w:rsidRDefault="004664DA" w:rsidP="004664DA">
            <w:pPr>
              <w:pStyle w:val="a3"/>
              <w:numPr>
                <w:ilvl w:val="0"/>
                <w:numId w:val="37"/>
              </w:numPr>
              <w:tabs>
                <w:tab w:val="left" w:pos="-135"/>
                <w:tab w:val="left" w:pos="135"/>
              </w:tabs>
              <w:spacing w:after="0" w:line="240" w:lineRule="auto"/>
              <w:rPr>
                <w:rFonts w:ascii="Times New Roman" w:hAnsi="Times New Roman" w:cs="Times New Roman"/>
                <w:b/>
                <w:bCs/>
              </w:rPr>
            </w:pPr>
            <w:r>
              <w:rPr>
                <w:rFonts w:ascii="Times New Roman" w:hAnsi="Times New Roman" w:cs="Times New Roman"/>
                <w:b/>
                <w:bCs/>
                <w:rtl/>
              </w:rPr>
              <w:t>سجل زيارات أولياء الأمور أواستدعا ئهم للمدرسة والقضايا التي تبحث معهم .</w:t>
            </w:r>
          </w:p>
          <w:p w:rsidR="004664DA" w:rsidRDefault="004664DA" w:rsidP="004664DA">
            <w:pPr>
              <w:pStyle w:val="a3"/>
              <w:numPr>
                <w:ilvl w:val="0"/>
                <w:numId w:val="37"/>
              </w:numPr>
              <w:tabs>
                <w:tab w:val="left" w:pos="-135"/>
                <w:tab w:val="left" w:pos="135"/>
              </w:tabs>
              <w:spacing w:after="0" w:line="240" w:lineRule="auto"/>
              <w:rPr>
                <w:rFonts w:ascii="Times New Roman" w:hAnsi="Times New Roman" w:cs="Times New Roman"/>
                <w:b/>
                <w:bCs/>
              </w:rPr>
            </w:pPr>
            <w:r>
              <w:rPr>
                <w:rFonts w:ascii="Times New Roman" w:hAnsi="Times New Roman" w:cs="Times New Roman"/>
                <w:b/>
                <w:bCs/>
                <w:rtl/>
              </w:rPr>
              <w:t>نماذج من المبادرة بإرسال إشعارات المستويات العلمية إلى أولياء أمور الطالبات .</w:t>
            </w:r>
          </w:p>
          <w:p w:rsidR="004664DA" w:rsidRDefault="004664DA" w:rsidP="004664DA">
            <w:pPr>
              <w:pStyle w:val="a3"/>
              <w:numPr>
                <w:ilvl w:val="0"/>
                <w:numId w:val="37"/>
              </w:numPr>
              <w:tabs>
                <w:tab w:val="left" w:pos="-135"/>
                <w:tab w:val="left" w:pos="135"/>
              </w:tabs>
              <w:spacing w:after="0" w:line="240" w:lineRule="auto"/>
              <w:rPr>
                <w:rFonts w:ascii="Times New Roman" w:hAnsi="Times New Roman" w:cs="Times New Roman"/>
                <w:b/>
                <w:bCs/>
              </w:rPr>
            </w:pPr>
            <w:r>
              <w:rPr>
                <w:rFonts w:ascii="Times New Roman" w:hAnsi="Times New Roman" w:cs="Times New Roman"/>
                <w:b/>
                <w:bCs/>
                <w:rtl/>
              </w:rPr>
              <w:t>نماذج من التقارير العلمية والسلوكية التي تكتب عن الطالبات .</w:t>
            </w:r>
          </w:p>
          <w:p w:rsidR="004664DA" w:rsidRDefault="004664DA" w:rsidP="004664DA">
            <w:pPr>
              <w:pStyle w:val="a3"/>
              <w:numPr>
                <w:ilvl w:val="0"/>
                <w:numId w:val="37"/>
              </w:numPr>
              <w:tabs>
                <w:tab w:val="left" w:pos="-135"/>
                <w:tab w:val="left" w:pos="135"/>
              </w:tabs>
              <w:spacing w:after="0" w:line="240" w:lineRule="auto"/>
              <w:rPr>
                <w:rFonts w:ascii="Times New Roman" w:hAnsi="Times New Roman" w:cs="Times New Roman"/>
                <w:b/>
                <w:bCs/>
              </w:rPr>
            </w:pPr>
            <w:r>
              <w:rPr>
                <w:rFonts w:ascii="Times New Roman" w:hAnsi="Times New Roman" w:cs="Times New Roman"/>
                <w:b/>
                <w:bCs/>
                <w:rtl/>
              </w:rPr>
              <w:t>نماذج من محاضر مجالس الامهات والموضوعات التي بحثن فيها .</w:t>
            </w:r>
          </w:p>
          <w:p w:rsidR="004664DA" w:rsidRDefault="004664DA" w:rsidP="004664DA">
            <w:pPr>
              <w:pStyle w:val="a3"/>
              <w:numPr>
                <w:ilvl w:val="0"/>
                <w:numId w:val="6"/>
              </w:numPr>
              <w:tabs>
                <w:tab w:val="left" w:pos="0"/>
              </w:tabs>
              <w:spacing w:after="0" w:line="240" w:lineRule="auto"/>
              <w:ind w:left="405" w:hanging="180"/>
              <w:rPr>
                <w:rFonts w:ascii="Times New Roman" w:hAnsi="Times New Roman" w:cs="Times New Roman"/>
                <w:b/>
                <w:bCs/>
              </w:rPr>
            </w:pPr>
            <w:r>
              <w:rPr>
                <w:rFonts w:ascii="Times New Roman" w:hAnsi="Times New Roman" w:cs="Times New Roman"/>
                <w:b/>
                <w:bCs/>
                <w:rtl/>
              </w:rPr>
              <w:t>الاهتمام بالعلاقة الفردية مع أولياء الأمور لما فيه مصلحة الطالبات .</w:t>
            </w:r>
          </w:p>
        </w:tc>
        <w:tc>
          <w:tcPr>
            <w:tcW w:w="850" w:type="dxa"/>
            <w:tcBorders>
              <w:top w:val="single" w:sz="12" w:space="0" w:color="403152"/>
              <w:left w:val="thinThickSmallGap" w:sz="24" w:space="0" w:color="auto"/>
              <w:bottom w:val="thinThickSmallGap" w:sz="24" w:space="0" w:color="auto"/>
              <w:right w:val="single" w:sz="12" w:space="0" w:color="403152"/>
            </w:tcBorders>
          </w:tcPr>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tl/>
              </w:rPr>
            </w:pPr>
            <w:r>
              <w:rPr>
                <w:rFonts w:ascii="Times New Roman" w:hAnsi="Times New Roman" w:cs="Times New Roman"/>
                <w:b/>
                <w:bCs/>
                <w:rtl/>
              </w:rPr>
              <w:t>1</w:t>
            </w:r>
          </w:p>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tl/>
              </w:rPr>
            </w:pPr>
            <w:r>
              <w:rPr>
                <w:rFonts w:ascii="Times New Roman" w:hAnsi="Times New Roman" w:cs="Times New Roman"/>
                <w:b/>
                <w:bCs/>
                <w:rtl/>
              </w:rPr>
              <w:t>0,5</w:t>
            </w:r>
          </w:p>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tl/>
              </w:rPr>
            </w:pPr>
            <w:r>
              <w:rPr>
                <w:rFonts w:ascii="Times New Roman" w:hAnsi="Times New Roman" w:cs="Times New Roman"/>
                <w:b/>
                <w:bCs/>
                <w:rtl/>
              </w:rPr>
              <w:t>0,5</w:t>
            </w:r>
          </w:p>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tl/>
              </w:rPr>
            </w:pPr>
            <w:r>
              <w:rPr>
                <w:rFonts w:ascii="Times New Roman" w:hAnsi="Times New Roman" w:cs="Times New Roman"/>
                <w:b/>
                <w:bCs/>
                <w:rtl/>
              </w:rPr>
              <w:t>1</w:t>
            </w:r>
          </w:p>
          <w:p w:rsidR="004664DA" w:rsidRDefault="004664DA" w:rsidP="004664DA">
            <w:pPr>
              <w:spacing w:after="0" w:line="240" w:lineRule="auto"/>
              <w:rPr>
                <w:rFonts w:ascii="Times New Roman" w:hAnsi="Times New Roman" w:cs="Times New Roman"/>
                <w:b/>
                <w:bCs/>
                <w:rtl/>
              </w:rPr>
            </w:pPr>
            <w:r>
              <w:rPr>
                <w:rFonts w:ascii="Times New Roman" w:hAnsi="Times New Roman" w:cs="Times New Roman"/>
                <w:b/>
                <w:bCs/>
                <w:rtl/>
              </w:rPr>
              <w:t xml:space="preserve">    0,5</w:t>
            </w:r>
          </w:p>
          <w:p w:rsidR="004664DA" w:rsidRDefault="004664DA" w:rsidP="004664DA">
            <w:pPr>
              <w:spacing w:after="0" w:line="240" w:lineRule="auto"/>
              <w:jc w:val="center"/>
              <w:rPr>
                <w:rFonts w:ascii="Times New Roman" w:hAnsi="Times New Roman" w:cs="Times New Roman"/>
                <w:b/>
                <w:bCs/>
                <w:rtl/>
              </w:rPr>
            </w:pPr>
          </w:p>
          <w:p w:rsidR="004664DA" w:rsidRDefault="004664DA" w:rsidP="004664DA">
            <w:pPr>
              <w:spacing w:after="0" w:line="240" w:lineRule="auto"/>
              <w:jc w:val="center"/>
              <w:rPr>
                <w:rFonts w:ascii="Times New Roman" w:hAnsi="Times New Roman" w:cs="Times New Roman"/>
                <w:b/>
                <w:bCs/>
              </w:rPr>
            </w:pPr>
            <w:r>
              <w:rPr>
                <w:rFonts w:ascii="Times New Roman" w:hAnsi="Times New Roman" w:cs="Times New Roman"/>
                <w:b/>
                <w:bCs/>
                <w:rtl/>
              </w:rPr>
              <w:t>0,5</w:t>
            </w:r>
          </w:p>
        </w:tc>
        <w:tc>
          <w:tcPr>
            <w:tcW w:w="567" w:type="dxa"/>
            <w:tcBorders>
              <w:top w:val="single" w:sz="12" w:space="0" w:color="403152"/>
              <w:left w:val="single" w:sz="12" w:space="0" w:color="403152"/>
              <w:bottom w:val="thinThickSmallGap" w:sz="24" w:space="0" w:color="auto"/>
              <w:right w:val="thinThickSmallGap" w:sz="24" w:space="0" w:color="auto"/>
            </w:tcBorders>
            <w:vAlign w:val="center"/>
          </w:tcPr>
          <w:p w:rsidR="004664DA" w:rsidRDefault="004664DA" w:rsidP="004664DA">
            <w:pPr>
              <w:spacing w:after="0" w:line="240" w:lineRule="auto"/>
              <w:jc w:val="center"/>
              <w:rPr>
                <w:rFonts w:ascii="Times New Roman" w:hAnsi="Times New Roman" w:cs="Times New Roman"/>
                <w:b/>
                <w:bCs/>
              </w:rPr>
            </w:pPr>
            <w:r>
              <w:rPr>
                <w:rFonts w:ascii="Times New Roman" w:hAnsi="Times New Roman" w:cs="Times New Roman"/>
                <w:b/>
                <w:bCs/>
                <w:rtl/>
              </w:rPr>
              <w:t>4</w:t>
            </w:r>
          </w:p>
        </w:tc>
        <w:tc>
          <w:tcPr>
            <w:tcW w:w="638" w:type="dxa"/>
            <w:tcBorders>
              <w:top w:val="single" w:sz="12" w:space="0" w:color="403152"/>
              <w:left w:val="thinThickSmallGap" w:sz="24" w:space="0" w:color="auto"/>
              <w:bottom w:val="thinThickSmallGap" w:sz="24" w:space="0" w:color="auto"/>
              <w:right w:val="single" w:sz="12" w:space="0" w:color="403152"/>
            </w:tcBorders>
            <w:textDirection w:val="tbRl"/>
            <w:vAlign w:val="center"/>
          </w:tcPr>
          <w:p w:rsidR="004664DA" w:rsidRDefault="004664DA" w:rsidP="004664DA">
            <w:pPr>
              <w:spacing w:after="0" w:line="240" w:lineRule="auto"/>
              <w:rPr>
                <w:rFonts w:cs="Times New Roman"/>
                <w:sz w:val="20"/>
                <w:szCs w:val="20"/>
              </w:rPr>
            </w:pPr>
          </w:p>
        </w:tc>
        <w:tc>
          <w:tcPr>
            <w:tcW w:w="638" w:type="dxa"/>
            <w:tcBorders>
              <w:top w:val="single" w:sz="12" w:space="0" w:color="403152"/>
              <w:left w:val="single" w:sz="12" w:space="0" w:color="403152"/>
              <w:bottom w:val="thinThickSmallGap" w:sz="24" w:space="0" w:color="auto"/>
              <w:right w:val="thinThickSmallGap" w:sz="24" w:space="0" w:color="auto"/>
            </w:tcBorders>
            <w:textDirection w:val="tbRl"/>
            <w:vAlign w:val="center"/>
          </w:tcPr>
          <w:p w:rsidR="004664DA" w:rsidRDefault="004664DA" w:rsidP="004664DA">
            <w:pPr>
              <w:spacing w:after="0" w:line="240" w:lineRule="auto"/>
              <w:rPr>
                <w:rFonts w:cs="Times New Roman"/>
                <w:sz w:val="20"/>
                <w:szCs w:val="20"/>
              </w:rPr>
            </w:pPr>
          </w:p>
        </w:tc>
        <w:tc>
          <w:tcPr>
            <w:tcW w:w="708" w:type="dxa"/>
            <w:tcBorders>
              <w:top w:val="single" w:sz="12" w:space="0" w:color="403152"/>
              <w:left w:val="thinThickSmallGap" w:sz="24" w:space="0" w:color="auto"/>
              <w:bottom w:val="thinThickSmallGap" w:sz="24" w:space="0" w:color="auto"/>
              <w:right w:val="single" w:sz="12" w:space="0" w:color="403152"/>
            </w:tcBorders>
            <w:vAlign w:val="center"/>
          </w:tcPr>
          <w:p w:rsidR="004664DA" w:rsidRDefault="004664DA" w:rsidP="004664DA">
            <w:pPr>
              <w:spacing w:after="0" w:line="240" w:lineRule="auto"/>
              <w:rPr>
                <w:rFonts w:cs="Times New Roman"/>
                <w:sz w:val="20"/>
                <w:szCs w:val="20"/>
              </w:rPr>
            </w:pPr>
          </w:p>
        </w:tc>
        <w:tc>
          <w:tcPr>
            <w:tcW w:w="709" w:type="dxa"/>
            <w:tcBorders>
              <w:top w:val="single" w:sz="12" w:space="0" w:color="403152"/>
              <w:left w:val="single" w:sz="12" w:space="0" w:color="403152"/>
              <w:bottom w:val="thinThickSmallGap" w:sz="24" w:space="0" w:color="auto"/>
              <w:right w:val="thinThickSmallGap" w:sz="24" w:space="0" w:color="auto"/>
            </w:tcBorders>
            <w:textDirection w:val="tbRl"/>
            <w:vAlign w:val="center"/>
          </w:tcPr>
          <w:p w:rsidR="004664DA" w:rsidRDefault="004664DA" w:rsidP="004664DA">
            <w:pPr>
              <w:spacing w:after="0" w:line="240" w:lineRule="auto"/>
              <w:rPr>
                <w:rFonts w:cs="Times New Roman"/>
                <w:sz w:val="20"/>
                <w:szCs w:val="20"/>
              </w:rPr>
            </w:pPr>
          </w:p>
        </w:tc>
        <w:tc>
          <w:tcPr>
            <w:tcW w:w="568" w:type="dxa"/>
            <w:tcBorders>
              <w:top w:val="single" w:sz="12" w:space="0" w:color="403152"/>
              <w:left w:val="thinThickSmallGap" w:sz="24" w:space="0" w:color="auto"/>
              <w:bottom w:val="thinThickSmallGap" w:sz="24" w:space="0" w:color="auto"/>
              <w:right w:val="thinThickSmallGap" w:sz="24" w:space="0" w:color="auto"/>
            </w:tcBorders>
          </w:tcPr>
          <w:p w:rsidR="004664DA" w:rsidRDefault="004664DA" w:rsidP="004664DA">
            <w:pPr>
              <w:spacing w:after="0" w:line="240" w:lineRule="auto"/>
              <w:jc w:val="center"/>
              <w:rPr>
                <w:rFonts w:ascii="Times New Roman" w:hAnsi="Times New Roman" w:cs="Times New Roman"/>
                <w:b/>
                <w:bCs/>
              </w:rPr>
            </w:pPr>
          </w:p>
        </w:tc>
      </w:tr>
    </w:tbl>
    <w:p w:rsidR="00824DAF" w:rsidRDefault="00824DAF" w:rsidP="003E1E94">
      <w:pPr>
        <w:tabs>
          <w:tab w:val="left" w:pos="13238"/>
        </w:tabs>
        <w:rPr>
          <w:rFonts w:ascii="Times New Roman" w:hAnsi="Times New Roman" w:cs="Times New Roman" w:hint="cs"/>
          <w:b/>
          <w:bCs/>
          <w:rtl/>
        </w:rPr>
      </w:pPr>
    </w:p>
    <w:p w:rsidR="00E56DB8" w:rsidRDefault="00E56DB8" w:rsidP="003E1E94">
      <w:pPr>
        <w:tabs>
          <w:tab w:val="left" w:pos="13238"/>
        </w:tabs>
        <w:rPr>
          <w:rFonts w:ascii="Times New Roman" w:hAnsi="Times New Roman" w:cs="Times New Roman" w:hint="cs"/>
          <w:b/>
          <w:bCs/>
          <w:rtl/>
        </w:rPr>
      </w:pPr>
    </w:p>
    <w:p w:rsidR="00E56DB8" w:rsidRDefault="00E56DB8" w:rsidP="003E1E94">
      <w:pPr>
        <w:tabs>
          <w:tab w:val="left" w:pos="13238"/>
        </w:tabs>
        <w:rPr>
          <w:rFonts w:ascii="Times New Roman" w:hAnsi="Times New Roman" w:cs="Times New Roman" w:hint="cs"/>
          <w:b/>
          <w:bCs/>
          <w:rtl/>
        </w:rPr>
      </w:pPr>
    </w:p>
    <w:p w:rsidR="00E56DB8" w:rsidRDefault="00E56DB8" w:rsidP="003E1E94">
      <w:pPr>
        <w:tabs>
          <w:tab w:val="left" w:pos="13238"/>
        </w:tabs>
        <w:rPr>
          <w:rFonts w:ascii="Times New Roman" w:hAnsi="Times New Roman" w:cs="Times New Roman" w:hint="cs"/>
          <w:b/>
          <w:bCs/>
          <w:rtl/>
        </w:rPr>
      </w:pPr>
    </w:p>
    <w:p w:rsidR="00E56DB8" w:rsidRDefault="00E56DB8" w:rsidP="003E1E94">
      <w:pPr>
        <w:tabs>
          <w:tab w:val="left" w:pos="13238"/>
        </w:tabs>
        <w:rPr>
          <w:rFonts w:ascii="Times New Roman" w:hAnsi="Times New Roman" w:cs="Times New Roman" w:hint="cs"/>
          <w:b/>
          <w:bCs/>
          <w:rtl/>
        </w:rPr>
      </w:pPr>
    </w:p>
    <w:p w:rsidR="00E56DB8" w:rsidRDefault="00E56DB8" w:rsidP="00E56DB8">
      <w:pPr>
        <w:tabs>
          <w:tab w:val="left" w:pos="10260"/>
        </w:tabs>
        <w:rPr>
          <w:rFonts w:ascii="Arial" w:hAnsi="Arial"/>
          <w:b/>
          <w:bCs/>
          <w:color w:val="000000"/>
          <w:sz w:val="56"/>
          <w:szCs w:val="56"/>
        </w:rPr>
      </w:pPr>
      <w:r>
        <w:rPr>
          <w:rFonts w:ascii="Arial" w:hAnsi="Arial"/>
          <w:b/>
          <w:bCs/>
          <w:color w:val="000000"/>
          <w:sz w:val="56"/>
          <w:szCs w:val="56"/>
          <w:rtl/>
        </w:rPr>
        <w:lastRenderedPageBreak/>
        <w:t>وقال رسول الله صلى الله عليه وسلم((لقيت إبراهيم ليلة اسري بي فقال</w:t>
      </w:r>
      <w:r>
        <w:rPr>
          <w:rFonts w:ascii="Arial" w:hAnsi="Arial"/>
          <w:b/>
          <w:bCs/>
          <w:color w:val="000000"/>
          <w:sz w:val="56"/>
          <w:szCs w:val="56"/>
        </w:rPr>
        <w:t xml:space="preserve">: </w:t>
      </w:r>
      <w:r>
        <w:rPr>
          <w:rFonts w:ascii="Arial" w:hAnsi="Arial"/>
          <w:b/>
          <w:bCs/>
          <w:color w:val="000000"/>
          <w:sz w:val="56"/>
          <w:szCs w:val="56"/>
          <w:rtl/>
        </w:rPr>
        <w:t>يا محمد أقرئ .أمتك</w:t>
      </w:r>
      <w:r>
        <w:rPr>
          <w:rFonts w:ascii="Arial" w:hAnsi="Arial"/>
          <w:b/>
          <w:bCs/>
          <w:color w:val="000000"/>
          <w:sz w:val="48"/>
          <w:szCs w:val="48"/>
        </w:rPr>
        <w:t xml:space="preserve"> </w:t>
      </w:r>
      <w:r>
        <w:rPr>
          <w:rFonts w:ascii="Arial" w:hAnsi="Arial"/>
          <w:b/>
          <w:bCs/>
          <w:color w:val="000000"/>
          <w:sz w:val="56"/>
          <w:szCs w:val="56"/>
          <w:rtl/>
        </w:rPr>
        <w:t xml:space="preserve">السلام واخبرهم أن </w:t>
      </w:r>
    </w:p>
    <w:p w:rsidR="00E56DB8" w:rsidRDefault="00E56DB8" w:rsidP="00E56DB8">
      <w:pPr>
        <w:tabs>
          <w:tab w:val="left" w:pos="10260"/>
        </w:tabs>
        <w:jc w:val="center"/>
        <w:rPr>
          <w:rFonts w:ascii="Arial" w:hAnsi="Arial"/>
          <w:b/>
          <w:bCs/>
          <w:color w:val="000000"/>
          <w:sz w:val="56"/>
          <w:szCs w:val="56"/>
          <w:rtl/>
        </w:rPr>
      </w:pPr>
      <w:r>
        <w:rPr>
          <w:rFonts w:ascii="Arial" w:hAnsi="Arial"/>
          <w:b/>
          <w:bCs/>
          <w:color w:val="FF0000"/>
          <w:sz w:val="56"/>
          <w:szCs w:val="56"/>
          <w:rtl/>
        </w:rPr>
        <w:t>الجنة طيبه التربة</w:t>
      </w:r>
      <w:r>
        <w:rPr>
          <w:rFonts w:ascii="Arial" w:hAnsi="Arial"/>
          <w:b/>
          <w:bCs/>
          <w:color w:val="000000"/>
          <w:sz w:val="56"/>
          <w:szCs w:val="56"/>
        </w:rPr>
        <w:t xml:space="preserve"> </w:t>
      </w:r>
      <w:r>
        <w:rPr>
          <w:rFonts w:ascii="Arial" w:hAnsi="Arial"/>
          <w:b/>
          <w:bCs/>
          <w:color w:val="0000FF"/>
          <w:sz w:val="56"/>
          <w:szCs w:val="56"/>
          <w:rtl/>
        </w:rPr>
        <w:t>عذبة الماء</w:t>
      </w:r>
      <w:r>
        <w:rPr>
          <w:rFonts w:ascii="Arial" w:hAnsi="Arial"/>
          <w:b/>
          <w:bCs/>
          <w:color w:val="000000"/>
          <w:sz w:val="56"/>
          <w:szCs w:val="56"/>
          <w:rtl/>
        </w:rPr>
        <w:t xml:space="preserve"> وأنها </w:t>
      </w:r>
      <w:r>
        <w:rPr>
          <w:rFonts w:ascii="Arial" w:hAnsi="Arial"/>
          <w:b/>
          <w:bCs/>
          <w:color w:val="993300"/>
          <w:sz w:val="56"/>
          <w:szCs w:val="56"/>
          <w:rtl/>
        </w:rPr>
        <w:t xml:space="preserve">قيعان </w:t>
      </w:r>
      <w:r>
        <w:rPr>
          <w:rFonts w:ascii="Arial" w:hAnsi="Arial"/>
          <w:b/>
          <w:bCs/>
          <w:color w:val="000000"/>
          <w:sz w:val="56"/>
          <w:szCs w:val="56"/>
          <w:rtl/>
        </w:rPr>
        <w:t>غراسها</w:t>
      </w:r>
    </w:p>
    <w:p w:rsidR="00E56DB8" w:rsidRDefault="00E56DB8" w:rsidP="00E56DB8">
      <w:pPr>
        <w:tabs>
          <w:tab w:val="left" w:pos="10260"/>
        </w:tabs>
        <w:jc w:val="center"/>
        <w:rPr>
          <w:rFonts w:ascii="Arial" w:hAnsi="Arial"/>
          <w:b/>
          <w:bCs/>
          <w:color w:val="000000"/>
          <w:sz w:val="94"/>
          <w:szCs w:val="94"/>
          <w:rtl/>
        </w:rPr>
      </w:pPr>
      <w:r>
        <w:rPr>
          <w:rFonts w:ascii="Arial" w:hAnsi="Arial"/>
          <w:b/>
          <w:bCs/>
          <w:color w:val="FF00FF"/>
          <w:sz w:val="94"/>
          <w:szCs w:val="94"/>
          <w:rtl/>
        </w:rPr>
        <w:t>سبحان الله</w:t>
      </w:r>
      <w:r>
        <w:rPr>
          <w:rFonts w:ascii="Arial" w:hAnsi="Arial"/>
          <w:b/>
          <w:bCs/>
          <w:color w:val="000000"/>
          <w:sz w:val="94"/>
          <w:szCs w:val="94"/>
          <w:rtl/>
        </w:rPr>
        <w:t>.</w:t>
      </w:r>
      <w:r>
        <w:rPr>
          <w:rFonts w:ascii="Arial" w:hAnsi="Arial"/>
          <w:b/>
          <w:bCs/>
          <w:color w:val="008000"/>
          <w:sz w:val="94"/>
          <w:szCs w:val="94"/>
          <w:rtl/>
        </w:rPr>
        <w:t>والحمد لله</w:t>
      </w:r>
      <w:r>
        <w:rPr>
          <w:rFonts w:ascii="Arial" w:hAnsi="Arial"/>
          <w:b/>
          <w:bCs/>
          <w:color w:val="000000"/>
          <w:sz w:val="86"/>
          <w:szCs w:val="86"/>
        </w:rPr>
        <w:t xml:space="preserve"> </w:t>
      </w:r>
      <w:r>
        <w:rPr>
          <w:rFonts w:ascii="Arial" w:hAnsi="Arial"/>
          <w:b/>
          <w:bCs/>
          <w:color w:val="800080"/>
          <w:sz w:val="94"/>
          <w:szCs w:val="94"/>
          <w:rtl/>
        </w:rPr>
        <w:t>ولا</w:t>
      </w:r>
      <w:r>
        <w:rPr>
          <w:rFonts w:ascii="Arial" w:hAnsi="Arial"/>
          <w:b/>
          <w:bCs/>
          <w:color w:val="800080"/>
          <w:sz w:val="94"/>
          <w:szCs w:val="94"/>
        </w:rPr>
        <w:t xml:space="preserve"> </w:t>
      </w:r>
      <w:r>
        <w:rPr>
          <w:rFonts w:ascii="Arial" w:hAnsi="Arial"/>
          <w:b/>
          <w:bCs/>
          <w:color w:val="800080"/>
          <w:sz w:val="94"/>
          <w:szCs w:val="94"/>
          <w:rtl/>
        </w:rPr>
        <w:t>اله إلا الله</w:t>
      </w:r>
      <w:r>
        <w:rPr>
          <w:rFonts w:ascii="Arial" w:hAnsi="Arial"/>
          <w:b/>
          <w:bCs/>
          <w:color w:val="000000"/>
          <w:sz w:val="94"/>
          <w:szCs w:val="94"/>
          <w:rtl/>
        </w:rPr>
        <w:t>.</w:t>
      </w:r>
      <w:r>
        <w:rPr>
          <w:rFonts w:ascii="Arial" w:hAnsi="Arial"/>
          <w:b/>
          <w:bCs/>
          <w:color w:val="993300"/>
          <w:sz w:val="94"/>
          <w:szCs w:val="94"/>
          <w:rtl/>
        </w:rPr>
        <w:t>والله اكبر</w:t>
      </w:r>
      <w:r>
        <w:rPr>
          <w:rFonts w:ascii="Arial" w:hAnsi="Arial"/>
          <w:b/>
          <w:bCs/>
          <w:color w:val="000000"/>
          <w:sz w:val="94"/>
          <w:szCs w:val="94"/>
          <w:rtl/>
        </w:rPr>
        <w:t>)</w:t>
      </w:r>
    </w:p>
    <w:p w:rsidR="00E56DB8" w:rsidRPr="004C77A4" w:rsidRDefault="00E56DB8" w:rsidP="00E56DB8">
      <w:pPr>
        <w:tabs>
          <w:tab w:val="left" w:pos="13238"/>
        </w:tabs>
        <w:rPr>
          <w:rFonts w:ascii="Times New Roman" w:hAnsi="Times New Roman" w:cs="Times New Roman" w:hint="cs"/>
          <w:b/>
          <w:bCs/>
          <w:rtl/>
        </w:rPr>
      </w:pPr>
      <w:r>
        <w:rPr>
          <w:rFonts w:ascii="Arial" w:hAnsi="Arial"/>
          <w:b/>
          <w:bCs/>
          <w:color w:val="000000"/>
          <w:sz w:val="66"/>
          <w:szCs w:val="66"/>
          <w:rtl/>
        </w:rPr>
        <w:t xml:space="preserve"> أخرجه البخاري</w:t>
      </w:r>
      <w:r>
        <w:rPr>
          <w:rFonts w:ascii="Arial" w:hAnsi="Arial"/>
          <w:b/>
          <w:bCs/>
          <w:color w:val="000000"/>
          <w:sz w:val="50"/>
          <w:szCs w:val="50"/>
        </w:rPr>
        <w:br/>
      </w:r>
      <w:r>
        <w:rPr>
          <w:rFonts w:ascii="Arial" w:hAnsi="Arial"/>
          <w:b/>
          <w:bCs/>
          <w:color w:val="000000"/>
          <w:sz w:val="40"/>
          <w:szCs w:val="40"/>
        </w:rPr>
        <w:br/>
      </w:r>
      <w:r>
        <w:rPr>
          <w:rFonts w:cs="AL-Mohanad Bold" w:hint="cs"/>
          <w:b/>
          <w:bCs/>
          <w:color w:val="000000"/>
          <w:sz w:val="144"/>
          <w:szCs w:val="144"/>
          <w:rtl/>
        </w:rPr>
        <w:t>لا تنسوني من صالح دعائكم</w:t>
      </w:r>
    </w:p>
    <w:sectPr w:rsidR="00E56DB8" w:rsidRPr="004C77A4" w:rsidSect="00D03E68">
      <w:pgSz w:w="16443" w:h="11907" w:orient="landscape" w:code="9"/>
      <w:pgMar w:top="851" w:right="1134" w:bottom="851" w:left="1134" w:header="709" w:footer="709" w:gutter="0"/>
      <w:pgBorders w:offsetFrom="page">
        <w:top w:val="papyrus" w:sz="24" w:space="24" w:color="auto"/>
        <w:left w:val="papyrus" w:sz="24" w:space="24" w:color="auto"/>
        <w:bottom w:val="papyrus" w:sz="24" w:space="24" w:color="auto"/>
        <w:right w:val="papyru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49" w:rsidRDefault="00A30049" w:rsidP="00E30E9C">
      <w:pPr>
        <w:spacing w:after="0" w:line="240" w:lineRule="auto"/>
      </w:pPr>
      <w:r>
        <w:separator/>
      </w:r>
    </w:p>
  </w:endnote>
  <w:endnote w:type="continuationSeparator" w:id="0">
    <w:p w:rsidR="00A30049" w:rsidRDefault="00A30049" w:rsidP="00E3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49" w:rsidRDefault="00A30049" w:rsidP="00E30E9C">
      <w:pPr>
        <w:spacing w:after="0" w:line="240" w:lineRule="auto"/>
      </w:pPr>
      <w:r>
        <w:separator/>
      </w:r>
    </w:p>
  </w:footnote>
  <w:footnote w:type="continuationSeparator" w:id="0">
    <w:p w:rsidR="00A30049" w:rsidRDefault="00A30049" w:rsidP="00E3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clip_image001"/>
      </v:shape>
    </w:pict>
  </w:numPicBullet>
  <w:numPicBullet w:numPicBulletId="1">
    <w:pict>
      <v:shape id="_x0000_i1026" type="#_x0000_t75" style="width:9pt;height:9pt" o:bullet="t">
        <v:imagedata r:id="rId2" o:title="clip_image001"/>
      </v:shape>
    </w:pict>
  </w:numPicBullet>
  <w:abstractNum w:abstractNumId="0">
    <w:nsid w:val="024F4B5F"/>
    <w:multiLevelType w:val="hybridMultilevel"/>
    <w:tmpl w:val="7AA8102A"/>
    <w:lvl w:ilvl="0" w:tplc="296C9972">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08F006F2"/>
    <w:multiLevelType w:val="hybridMultilevel"/>
    <w:tmpl w:val="39FCF9BE"/>
    <w:lvl w:ilvl="0" w:tplc="296C9972">
      <w:numFmt w:val="bullet"/>
      <w:lvlText w:val="-"/>
      <w:lvlJc w:val="left"/>
      <w:pPr>
        <w:ind w:left="882" w:hanging="360"/>
      </w:pPr>
      <w:rPr>
        <w:rFonts w:ascii="Times New Roman" w:eastAsia="Calibri"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2684275"/>
    <w:multiLevelType w:val="hybridMultilevel"/>
    <w:tmpl w:val="81DC4E68"/>
    <w:lvl w:ilvl="0" w:tplc="296C9972">
      <w:numFmt w:val="bullet"/>
      <w:lvlText w:val="-"/>
      <w:lvlJc w:val="left"/>
      <w:pPr>
        <w:ind w:left="1222"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F13EDB"/>
    <w:multiLevelType w:val="hybridMultilevel"/>
    <w:tmpl w:val="314C7846"/>
    <w:lvl w:ilvl="0" w:tplc="B21C56C4">
      <w:start w:val="1"/>
      <w:numFmt w:val="bullet"/>
      <w:lvlText w:val=""/>
      <w:lvlPicBulletId w:val="0"/>
      <w:lvlJc w:val="left"/>
      <w:pPr>
        <w:ind w:left="945" w:hanging="360"/>
      </w:pPr>
      <w:rPr>
        <w:rFonts w:ascii="Symbol" w:hAnsi="Symbol" w:hint="default"/>
        <w:color w:val="auto"/>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C61F9A"/>
    <w:multiLevelType w:val="hybridMultilevel"/>
    <w:tmpl w:val="6E6E05A6"/>
    <w:lvl w:ilvl="0" w:tplc="3728590A">
      <w:start w:val="1"/>
      <w:numFmt w:val="decimal"/>
      <w:lvlText w:val="(%1)"/>
      <w:lvlJc w:val="left"/>
      <w:pPr>
        <w:ind w:left="535" w:hanging="360"/>
      </w:pPr>
    </w:lvl>
    <w:lvl w:ilvl="1" w:tplc="04090019">
      <w:start w:val="1"/>
      <w:numFmt w:val="decimal"/>
      <w:lvlText w:val="%2."/>
      <w:lvlJc w:val="left"/>
      <w:pPr>
        <w:tabs>
          <w:tab w:val="num" w:pos="1480"/>
        </w:tabs>
        <w:ind w:left="1480" w:hanging="360"/>
      </w:pPr>
    </w:lvl>
    <w:lvl w:ilvl="2" w:tplc="0409001B">
      <w:start w:val="1"/>
      <w:numFmt w:val="decimal"/>
      <w:lvlText w:val="%3."/>
      <w:lvlJc w:val="left"/>
      <w:pPr>
        <w:tabs>
          <w:tab w:val="num" w:pos="2200"/>
        </w:tabs>
        <w:ind w:left="2200" w:hanging="360"/>
      </w:pPr>
    </w:lvl>
    <w:lvl w:ilvl="3" w:tplc="0409000F">
      <w:start w:val="1"/>
      <w:numFmt w:val="decimal"/>
      <w:lvlText w:val="%4."/>
      <w:lvlJc w:val="left"/>
      <w:pPr>
        <w:tabs>
          <w:tab w:val="num" w:pos="2920"/>
        </w:tabs>
        <w:ind w:left="2920" w:hanging="360"/>
      </w:pPr>
    </w:lvl>
    <w:lvl w:ilvl="4" w:tplc="04090019">
      <w:start w:val="1"/>
      <w:numFmt w:val="decimal"/>
      <w:lvlText w:val="%5."/>
      <w:lvlJc w:val="left"/>
      <w:pPr>
        <w:tabs>
          <w:tab w:val="num" w:pos="3640"/>
        </w:tabs>
        <w:ind w:left="3640" w:hanging="360"/>
      </w:pPr>
    </w:lvl>
    <w:lvl w:ilvl="5" w:tplc="0409001B">
      <w:start w:val="1"/>
      <w:numFmt w:val="decimal"/>
      <w:lvlText w:val="%6."/>
      <w:lvlJc w:val="left"/>
      <w:pPr>
        <w:tabs>
          <w:tab w:val="num" w:pos="4360"/>
        </w:tabs>
        <w:ind w:left="4360" w:hanging="360"/>
      </w:pPr>
    </w:lvl>
    <w:lvl w:ilvl="6" w:tplc="0409000F">
      <w:start w:val="1"/>
      <w:numFmt w:val="decimal"/>
      <w:lvlText w:val="%7."/>
      <w:lvlJc w:val="left"/>
      <w:pPr>
        <w:tabs>
          <w:tab w:val="num" w:pos="5080"/>
        </w:tabs>
        <w:ind w:left="5080" w:hanging="360"/>
      </w:pPr>
    </w:lvl>
    <w:lvl w:ilvl="7" w:tplc="04090019">
      <w:start w:val="1"/>
      <w:numFmt w:val="decimal"/>
      <w:lvlText w:val="%8."/>
      <w:lvlJc w:val="left"/>
      <w:pPr>
        <w:tabs>
          <w:tab w:val="num" w:pos="5800"/>
        </w:tabs>
        <w:ind w:left="5800" w:hanging="360"/>
      </w:pPr>
    </w:lvl>
    <w:lvl w:ilvl="8" w:tplc="0409001B">
      <w:start w:val="1"/>
      <w:numFmt w:val="decimal"/>
      <w:lvlText w:val="%9."/>
      <w:lvlJc w:val="left"/>
      <w:pPr>
        <w:tabs>
          <w:tab w:val="num" w:pos="6520"/>
        </w:tabs>
        <w:ind w:left="6520" w:hanging="360"/>
      </w:pPr>
    </w:lvl>
  </w:abstractNum>
  <w:abstractNum w:abstractNumId="5">
    <w:nsid w:val="1B281155"/>
    <w:multiLevelType w:val="hybridMultilevel"/>
    <w:tmpl w:val="2D7EC7C6"/>
    <w:lvl w:ilvl="0" w:tplc="2EFCE9D8">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FE6E68"/>
    <w:multiLevelType w:val="hybridMultilevel"/>
    <w:tmpl w:val="CFA802C8"/>
    <w:lvl w:ilvl="0" w:tplc="2EFCE9D8">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095F0F"/>
    <w:multiLevelType w:val="hybridMultilevel"/>
    <w:tmpl w:val="1BB8E93C"/>
    <w:lvl w:ilvl="0" w:tplc="296C9972">
      <w:numFmt w:val="bullet"/>
      <w:lvlText w:val="-"/>
      <w:lvlJc w:val="left"/>
      <w:pPr>
        <w:ind w:left="643" w:hanging="360"/>
      </w:pPr>
      <w:rPr>
        <w:rFonts w:ascii="Times New Roman" w:eastAsia="Calibri"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nsid w:val="37474DAB"/>
    <w:multiLevelType w:val="hybridMultilevel"/>
    <w:tmpl w:val="A684C3B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
    <w:nsid w:val="3A1743E6"/>
    <w:multiLevelType w:val="hybridMultilevel"/>
    <w:tmpl w:val="3E7CA3B8"/>
    <w:lvl w:ilvl="0" w:tplc="296C9972">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41023401"/>
    <w:multiLevelType w:val="hybridMultilevel"/>
    <w:tmpl w:val="309069B6"/>
    <w:lvl w:ilvl="0" w:tplc="296C997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9B6694"/>
    <w:multiLevelType w:val="hybridMultilevel"/>
    <w:tmpl w:val="F30A7844"/>
    <w:lvl w:ilvl="0" w:tplc="296C997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902CAC"/>
    <w:multiLevelType w:val="hybridMultilevel"/>
    <w:tmpl w:val="28941946"/>
    <w:lvl w:ilvl="0" w:tplc="04090005">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1676CE"/>
    <w:multiLevelType w:val="hybridMultilevel"/>
    <w:tmpl w:val="FCD61FBE"/>
    <w:lvl w:ilvl="0" w:tplc="04090005">
      <w:start w:val="1"/>
      <w:numFmt w:val="bullet"/>
      <w:lvlText w:val=""/>
      <w:lvlJc w:val="left"/>
      <w:pPr>
        <w:ind w:left="112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57F1EBA"/>
    <w:multiLevelType w:val="hybridMultilevel"/>
    <w:tmpl w:val="05886B88"/>
    <w:lvl w:ilvl="0" w:tplc="296C9972">
      <w:numFmt w:val="bullet"/>
      <w:lvlText w:val="-"/>
      <w:lvlJc w:val="left"/>
      <w:pPr>
        <w:ind w:left="1602" w:hanging="360"/>
      </w:pPr>
      <w:rPr>
        <w:rFonts w:ascii="Times New Roman" w:eastAsia="Calibri" w:hAnsi="Times New Roman" w:cs="Times New Roman" w:hint="default"/>
        <w:color w:val="auto"/>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5">
    <w:nsid w:val="55E85F4C"/>
    <w:multiLevelType w:val="hybridMultilevel"/>
    <w:tmpl w:val="85A0C1CA"/>
    <w:lvl w:ilvl="0" w:tplc="296C9972">
      <w:numFmt w:val="bullet"/>
      <w:lvlText w:val="-"/>
      <w:lvlJc w:val="left"/>
      <w:pPr>
        <w:ind w:left="882" w:hanging="360"/>
      </w:pPr>
      <w:rPr>
        <w:rFonts w:ascii="Times New Roman" w:eastAsia="Calibri"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59303FEC"/>
    <w:multiLevelType w:val="hybridMultilevel"/>
    <w:tmpl w:val="EC40020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nsid w:val="5DB77383"/>
    <w:multiLevelType w:val="hybridMultilevel"/>
    <w:tmpl w:val="B3AA2782"/>
    <w:lvl w:ilvl="0" w:tplc="31B6780C">
      <w:start w:val="1"/>
      <w:numFmt w:val="bullet"/>
      <w:lvlText w:val=""/>
      <w:lvlJc w:val="left"/>
      <w:pPr>
        <w:ind w:left="945"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6F04EE"/>
    <w:multiLevelType w:val="hybridMultilevel"/>
    <w:tmpl w:val="8A12645E"/>
    <w:lvl w:ilvl="0" w:tplc="2EFCE9D8">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EC8648B"/>
    <w:multiLevelType w:val="hybridMultilevel"/>
    <w:tmpl w:val="5CD261D2"/>
    <w:lvl w:ilvl="0" w:tplc="2EFCE9D8">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48142F"/>
    <w:multiLevelType w:val="hybridMultilevel"/>
    <w:tmpl w:val="E0F265C8"/>
    <w:lvl w:ilvl="0" w:tplc="2EFCE9D8">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C25ECC"/>
    <w:multiLevelType w:val="hybridMultilevel"/>
    <w:tmpl w:val="1EF02772"/>
    <w:lvl w:ilvl="0" w:tplc="2EFCE9D8">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4C62178"/>
    <w:multiLevelType w:val="hybridMultilevel"/>
    <w:tmpl w:val="CE8A3104"/>
    <w:lvl w:ilvl="0" w:tplc="2EFCE9D8">
      <w:start w:val="1"/>
      <w:numFmt w:val="bullet"/>
      <w:lvlText w:val=""/>
      <w:lvlPicBulletId w:val="1"/>
      <w:lvlJc w:val="left"/>
      <w:pPr>
        <w:ind w:left="94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95326B9"/>
    <w:multiLevelType w:val="hybridMultilevel"/>
    <w:tmpl w:val="0D1C373E"/>
    <w:lvl w:ilvl="0" w:tplc="2EFCE9D8">
      <w:start w:val="1"/>
      <w:numFmt w:val="bullet"/>
      <w:lvlText w:val=""/>
      <w:lvlPicBulletId w:val="1"/>
      <w:lvlJc w:val="left"/>
      <w:pPr>
        <w:ind w:left="1602" w:hanging="360"/>
      </w:pPr>
      <w:rPr>
        <w:rFonts w:ascii="Symbol" w:hAnsi="Symbol" w:hint="default"/>
        <w:color w:val="auto"/>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24">
    <w:nsid w:val="7BEC5A8A"/>
    <w:multiLevelType w:val="hybridMultilevel"/>
    <w:tmpl w:val="44562D64"/>
    <w:lvl w:ilvl="0" w:tplc="296C9972">
      <w:numFmt w:val="bullet"/>
      <w:lvlText w:val="-"/>
      <w:lvlJc w:val="left"/>
      <w:pPr>
        <w:ind w:left="1962" w:hanging="360"/>
      </w:pPr>
      <w:rPr>
        <w:rFonts w:ascii="Times New Roman" w:eastAsia="Calibri" w:hAnsi="Times New Roman" w:cs="Times New Roman"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25">
    <w:nsid w:val="7BEE2051"/>
    <w:multiLevelType w:val="hybridMultilevel"/>
    <w:tmpl w:val="EFD0BD6E"/>
    <w:lvl w:ilvl="0" w:tplc="2EFCE9D8">
      <w:start w:val="1"/>
      <w:numFmt w:val="bullet"/>
      <w:lvlText w:val=""/>
      <w:lvlPicBulletId w:val="1"/>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5"/>
  </w:num>
  <w:num w:numId="13">
    <w:abstractNumId w:val="6"/>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4"/>
  </w:num>
  <w:num w:numId="19">
    <w:abstractNumId w:val="24"/>
  </w:num>
  <w:num w:numId="20">
    <w:abstractNumId w:val="1"/>
  </w:num>
  <w:num w:numId="21">
    <w:abstractNumId w:val="0"/>
  </w:num>
  <w:num w:numId="22">
    <w:abstractNumId w:val="9"/>
  </w:num>
  <w:num w:numId="23">
    <w:abstractNumId w:val="11"/>
  </w:num>
  <w:num w:numId="24">
    <w:abstractNumId w:val="1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16"/>
  </w:num>
  <w:num w:numId="32">
    <w:abstractNumId w:val="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7"/>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338"/>
    <w:rsid w:val="00012C74"/>
    <w:rsid w:val="000555DB"/>
    <w:rsid w:val="00071D8C"/>
    <w:rsid w:val="00085C22"/>
    <w:rsid w:val="00086C58"/>
    <w:rsid w:val="000E2BDD"/>
    <w:rsid w:val="000E61D7"/>
    <w:rsid w:val="0010366F"/>
    <w:rsid w:val="00125A03"/>
    <w:rsid w:val="001731C3"/>
    <w:rsid w:val="0017639D"/>
    <w:rsid w:val="001B45B0"/>
    <w:rsid w:val="001B4CB8"/>
    <w:rsid w:val="001C7FCF"/>
    <w:rsid w:val="001D3046"/>
    <w:rsid w:val="001E5D5B"/>
    <w:rsid w:val="001E625D"/>
    <w:rsid w:val="001E749F"/>
    <w:rsid w:val="002224FF"/>
    <w:rsid w:val="00223587"/>
    <w:rsid w:val="0023357E"/>
    <w:rsid w:val="00241DCE"/>
    <w:rsid w:val="00260338"/>
    <w:rsid w:val="002708CA"/>
    <w:rsid w:val="0027325A"/>
    <w:rsid w:val="00282C91"/>
    <w:rsid w:val="002E3F00"/>
    <w:rsid w:val="002F1A8E"/>
    <w:rsid w:val="00310606"/>
    <w:rsid w:val="00330A47"/>
    <w:rsid w:val="00351224"/>
    <w:rsid w:val="003C0EC0"/>
    <w:rsid w:val="003E1E94"/>
    <w:rsid w:val="004664DA"/>
    <w:rsid w:val="004C77A4"/>
    <w:rsid w:val="004C77CF"/>
    <w:rsid w:val="004D0B0E"/>
    <w:rsid w:val="004D5EB2"/>
    <w:rsid w:val="00507AF9"/>
    <w:rsid w:val="00510026"/>
    <w:rsid w:val="00512F60"/>
    <w:rsid w:val="005200F4"/>
    <w:rsid w:val="00531295"/>
    <w:rsid w:val="00536A10"/>
    <w:rsid w:val="00543F0F"/>
    <w:rsid w:val="005744CD"/>
    <w:rsid w:val="00587EE7"/>
    <w:rsid w:val="00594B7C"/>
    <w:rsid w:val="005C0929"/>
    <w:rsid w:val="006032E2"/>
    <w:rsid w:val="00625A87"/>
    <w:rsid w:val="00663408"/>
    <w:rsid w:val="006E2091"/>
    <w:rsid w:val="00701578"/>
    <w:rsid w:val="00711E87"/>
    <w:rsid w:val="0071599E"/>
    <w:rsid w:val="007822EF"/>
    <w:rsid w:val="00783FB5"/>
    <w:rsid w:val="007A0ECE"/>
    <w:rsid w:val="007C0840"/>
    <w:rsid w:val="00824DAF"/>
    <w:rsid w:val="00827301"/>
    <w:rsid w:val="00837F55"/>
    <w:rsid w:val="008714F2"/>
    <w:rsid w:val="008945A9"/>
    <w:rsid w:val="008B7412"/>
    <w:rsid w:val="008C52D1"/>
    <w:rsid w:val="008F031C"/>
    <w:rsid w:val="008F7568"/>
    <w:rsid w:val="0091666F"/>
    <w:rsid w:val="00925023"/>
    <w:rsid w:val="00962A98"/>
    <w:rsid w:val="009C663B"/>
    <w:rsid w:val="00A11FE1"/>
    <w:rsid w:val="00A30049"/>
    <w:rsid w:val="00A426D9"/>
    <w:rsid w:val="00A43714"/>
    <w:rsid w:val="00A747D8"/>
    <w:rsid w:val="00A90A6D"/>
    <w:rsid w:val="00AE3CD5"/>
    <w:rsid w:val="00AE6E0B"/>
    <w:rsid w:val="00B02EE7"/>
    <w:rsid w:val="00B1698E"/>
    <w:rsid w:val="00B85E1F"/>
    <w:rsid w:val="00B86828"/>
    <w:rsid w:val="00BA3E3B"/>
    <w:rsid w:val="00BF5864"/>
    <w:rsid w:val="00C149CE"/>
    <w:rsid w:val="00C24299"/>
    <w:rsid w:val="00C30F9E"/>
    <w:rsid w:val="00C52D0A"/>
    <w:rsid w:val="00C71223"/>
    <w:rsid w:val="00CA2347"/>
    <w:rsid w:val="00CE5116"/>
    <w:rsid w:val="00D03E68"/>
    <w:rsid w:val="00D42090"/>
    <w:rsid w:val="00D6135E"/>
    <w:rsid w:val="00D65491"/>
    <w:rsid w:val="00D72EEE"/>
    <w:rsid w:val="00D9138B"/>
    <w:rsid w:val="00D9162F"/>
    <w:rsid w:val="00E21188"/>
    <w:rsid w:val="00E30E9C"/>
    <w:rsid w:val="00E56DB8"/>
    <w:rsid w:val="00E8596C"/>
    <w:rsid w:val="00EC4A87"/>
    <w:rsid w:val="00EF43BE"/>
    <w:rsid w:val="00EF7267"/>
    <w:rsid w:val="00F0195B"/>
    <w:rsid w:val="00F86607"/>
    <w:rsid w:val="00F90E2C"/>
    <w:rsid w:val="00FA04F2"/>
    <w:rsid w:val="00FA2065"/>
    <w:rsid w:val="00FA7248"/>
    <w:rsid w:val="00FF2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38"/>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338"/>
    <w:pPr>
      <w:ind w:left="720"/>
      <w:contextualSpacing/>
    </w:pPr>
  </w:style>
  <w:style w:type="paragraph" w:styleId="a4">
    <w:name w:val="header"/>
    <w:basedOn w:val="a"/>
    <w:link w:val="Char"/>
    <w:uiPriority w:val="99"/>
    <w:semiHidden/>
    <w:unhideWhenUsed/>
    <w:rsid w:val="00E30E9C"/>
    <w:pPr>
      <w:tabs>
        <w:tab w:val="center" w:pos="4153"/>
        <w:tab w:val="right" w:pos="8306"/>
      </w:tabs>
    </w:pPr>
  </w:style>
  <w:style w:type="character" w:customStyle="1" w:styleId="Char">
    <w:name w:val="رأس الصفحة Char"/>
    <w:basedOn w:val="a0"/>
    <w:link w:val="a4"/>
    <w:uiPriority w:val="99"/>
    <w:semiHidden/>
    <w:rsid w:val="00E30E9C"/>
    <w:rPr>
      <w:sz w:val="22"/>
      <w:szCs w:val="22"/>
    </w:rPr>
  </w:style>
  <w:style w:type="paragraph" w:styleId="a5">
    <w:name w:val="footer"/>
    <w:basedOn w:val="a"/>
    <w:link w:val="Char0"/>
    <w:uiPriority w:val="99"/>
    <w:semiHidden/>
    <w:unhideWhenUsed/>
    <w:rsid w:val="00E30E9C"/>
    <w:pPr>
      <w:tabs>
        <w:tab w:val="center" w:pos="4153"/>
        <w:tab w:val="right" w:pos="8306"/>
      </w:tabs>
    </w:pPr>
  </w:style>
  <w:style w:type="character" w:customStyle="1" w:styleId="Char0">
    <w:name w:val="تذييل الصفحة Char"/>
    <w:basedOn w:val="a0"/>
    <w:link w:val="a5"/>
    <w:uiPriority w:val="99"/>
    <w:semiHidden/>
    <w:rsid w:val="00E30E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5104">
      <w:bodyDiv w:val="1"/>
      <w:marLeft w:val="0"/>
      <w:marRight w:val="0"/>
      <w:marTop w:val="0"/>
      <w:marBottom w:val="0"/>
      <w:divBdr>
        <w:top w:val="none" w:sz="0" w:space="0" w:color="auto"/>
        <w:left w:val="none" w:sz="0" w:space="0" w:color="auto"/>
        <w:bottom w:val="none" w:sz="0" w:space="0" w:color="auto"/>
        <w:right w:val="none" w:sz="0" w:space="0" w:color="auto"/>
      </w:divBdr>
    </w:div>
    <w:div w:id="951088127">
      <w:bodyDiv w:val="1"/>
      <w:marLeft w:val="0"/>
      <w:marRight w:val="0"/>
      <w:marTop w:val="0"/>
      <w:marBottom w:val="0"/>
      <w:divBdr>
        <w:top w:val="none" w:sz="0" w:space="0" w:color="auto"/>
        <w:left w:val="none" w:sz="0" w:space="0" w:color="auto"/>
        <w:bottom w:val="none" w:sz="0" w:space="0" w:color="auto"/>
        <w:right w:val="none" w:sz="0" w:space="0" w:color="auto"/>
      </w:divBdr>
    </w:div>
    <w:div w:id="19966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10275</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‏‏مستخدم Windows</cp:lastModifiedBy>
  <cp:revision>2</cp:revision>
  <dcterms:created xsi:type="dcterms:W3CDTF">2018-01-02T09:51:00Z</dcterms:created>
  <dcterms:modified xsi:type="dcterms:W3CDTF">2018-01-02T09:51:00Z</dcterms:modified>
</cp:coreProperties>
</file>